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05" w:type="dxa"/>
        <w:tblInd w:w="108" w:type="dxa"/>
        <w:tblCellMar>
          <w:left w:w="10" w:type="dxa"/>
          <w:right w:w="10" w:type="dxa"/>
        </w:tblCellMar>
        <w:tblLook w:val="04A0" w:firstRow="1" w:lastRow="0" w:firstColumn="1" w:lastColumn="0" w:noHBand="0" w:noVBand="1"/>
      </w:tblPr>
      <w:tblGrid>
        <w:gridCol w:w="2256"/>
        <w:gridCol w:w="967"/>
        <w:gridCol w:w="759"/>
        <w:gridCol w:w="967"/>
        <w:gridCol w:w="709"/>
        <w:gridCol w:w="814"/>
        <w:gridCol w:w="386"/>
        <w:gridCol w:w="1647"/>
      </w:tblGrid>
      <w:tr w:rsidR="00591789" w14:paraId="18CE0530" w14:textId="77777777" w:rsidTr="008F0519">
        <w:tc>
          <w:tcPr>
            <w:tcW w:w="225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02B57D" w14:textId="77777777" w:rsidR="00591789" w:rsidRDefault="00F05BC9">
            <w:pPr>
              <w:tabs>
                <w:tab w:val="center" w:pos="4153"/>
                <w:tab w:val="right" w:pos="8306"/>
              </w:tabs>
              <w:rPr>
                <w:rFonts w:ascii="宋体" w:eastAsia="宋体" w:hAnsi="宋体" w:cs="宋体"/>
                <w:sz w:val="22"/>
              </w:rPr>
            </w:pPr>
            <w:r>
              <w:t xml:space="preserve"> </w:t>
            </w:r>
            <w:r w:rsidR="00E64E9D">
              <w:rPr>
                <w:noProof/>
              </w:rPr>
              <w:object w:dxaOrig="2042" w:dyaOrig="2149" w14:anchorId="02F41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0.6pt;height:107.55pt;mso-width-percent:0;mso-height-percent:0;mso-width-percent:0;mso-height-percent:0" o:ole="">
                  <v:imagedata r:id="rId9" o:title=""/>
                </v:shape>
                <o:OLEObject Type="Embed" ProgID="StaticMetafile" ShapeID="_x0000_i1025" DrawAspect="Content" ObjectID="_1710928154" r:id="rId10"/>
              </w:object>
            </w:r>
          </w:p>
        </w:tc>
        <w:tc>
          <w:tcPr>
            <w:tcW w:w="6249"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F944B6" w14:textId="77777777" w:rsidR="00591789" w:rsidRDefault="00F05BC9">
            <w:pPr>
              <w:tabs>
                <w:tab w:val="center" w:pos="4153"/>
                <w:tab w:val="right" w:pos="8306"/>
              </w:tabs>
              <w:spacing w:line="320" w:lineRule="auto"/>
            </w:pPr>
            <w:r>
              <w:rPr>
                <w:rFonts w:ascii="Arial" w:eastAsia="Arial" w:hAnsi="Arial" w:cs="Arial"/>
                <w:b/>
                <w:sz w:val="24"/>
              </w:rPr>
              <w:t xml:space="preserve">Hengyi Industries Sdn Bhd  </w:t>
            </w:r>
            <w:r>
              <w:rPr>
                <w:rFonts w:ascii="宋体" w:eastAsia="宋体" w:hAnsi="宋体" w:cs="宋体"/>
                <w:b/>
                <w:sz w:val="24"/>
              </w:rPr>
              <w:t>恒逸实业（文莱）有限公司</w:t>
            </w:r>
          </w:p>
        </w:tc>
      </w:tr>
      <w:tr w:rsidR="00591789" w14:paraId="248EA626" w14:textId="77777777" w:rsidTr="008F0519">
        <w:tc>
          <w:tcPr>
            <w:tcW w:w="225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A9BAB6" w14:textId="77777777" w:rsidR="00591789" w:rsidRDefault="00591789">
            <w:pPr>
              <w:spacing w:after="200" w:line="276" w:lineRule="auto"/>
              <w:jc w:val="left"/>
              <w:rPr>
                <w:rFonts w:ascii="宋体" w:eastAsia="宋体" w:hAnsi="宋体" w:cs="宋体"/>
                <w:sz w:val="22"/>
              </w:rPr>
            </w:pPr>
          </w:p>
        </w:tc>
        <w:tc>
          <w:tcPr>
            <w:tcW w:w="6249"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6C9B67" w14:textId="77777777" w:rsidR="00591789" w:rsidRDefault="00F05BC9">
            <w:pPr>
              <w:tabs>
                <w:tab w:val="center" w:pos="4153"/>
                <w:tab w:val="right" w:pos="8306"/>
              </w:tabs>
              <w:spacing w:line="320" w:lineRule="auto"/>
              <w:jc w:val="center"/>
              <w:rPr>
                <w:rFonts w:ascii="Arial" w:eastAsia="Arial" w:hAnsi="Arial" w:cs="Arial"/>
                <w:b/>
                <w:sz w:val="24"/>
              </w:rPr>
            </w:pPr>
            <w:r>
              <w:rPr>
                <w:rFonts w:ascii="Arial" w:eastAsia="Arial" w:hAnsi="Arial" w:cs="Arial"/>
                <w:b/>
                <w:sz w:val="24"/>
              </w:rPr>
              <w:t>Meeting Minutes</w:t>
            </w:r>
          </w:p>
          <w:p w14:paraId="45929C9A" w14:textId="77777777" w:rsidR="00591789" w:rsidRDefault="00F05BC9">
            <w:pPr>
              <w:tabs>
                <w:tab w:val="center" w:pos="4153"/>
                <w:tab w:val="right" w:pos="8306"/>
              </w:tabs>
              <w:spacing w:line="320" w:lineRule="auto"/>
              <w:jc w:val="center"/>
            </w:pPr>
            <w:r>
              <w:rPr>
                <w:rFonts w:ascii="宋体" w:eastAsia="宋体" w:hAnsi="宋体" w:cs="宋体"/>
                <w:b/>
                <w:sz w:val="24"/>
              </w:rPr>
              <w:t>会议纪要</w:t>
            </w:r>
          </w:p>
        </w:tc>
      </w:tr>
      <w:tr w:rsidR="00591789" w14:paraId="27D70FA7" w14:textId="77777777" w:rsidTr="008F0519">
        <w:tc>
          <w:tcPr>
            <w:tcW w:w="225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88D05B" w14:textId="77777777" w:rsidR="00591789" w:rsidRDefault="00591789">
            <w:pPr>
              <w:spacing w:after="200" w:line="276" w:lineRule="auto"/>
              <w:jc w:val="left"/>
              <w:rPr>
                <w:rFonts w:ascii="宋体" w:eastAsia="宋体" w:hAnsi="宋体" w:cs="宋体"/>
                <w:sz w:val="22"/>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ADF0A7" w14:textId="77777777" w:rsidR="00591789" w:rsidRDefault="00F05BC9">
            <w:pPr>
              <w:tabs>
                <w:tab w:val="center" w:pos="4153"/>
                <w:tab w:val="right" w:pos="8306"/>
              </w:tabs>
              <w:spacing w:line="320" w:lineRule="auto"/>
              <w:jc w:val="center"/>
            </w:pPr>
            <w:r>
              <w:rPr>
                <w:rFonts w:ascii="Arial" w:eastAsia="Arial" w:hAnsi="Arial" w:cs="Arial"/>
              </w:rPr>
              <w:t>Record No.</w:t>
            </w:r>
          </w:p>
        </w:tc>
        <w:tc>
          <w:tcPr>
            <w:tcW w:w="3635"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F5F5FC" w14:textId="22F45C64" w:rsidR="00591789" w:rsidRDefault="00F05BC9">
            <w:pPr>
              <w:tabs>
                <w:tab w:val="center" w:pos="4153"/>
                <w:tab w:val="right" w:pos="8306"/>
              </w:tabs>
              <w:spacing w:line="320" w:lineRule="auto"/>
              <w:jc w:val="center"/>
              <w:rPr>
                <w:rFonts w:ascii="Arial" w:hAnsi="Arial" w:cs="Arial"/>
              </w:rPr>
            </w:pPr>
            <w:r>
              <w:rPr>
                <w:rFonts w:ascii="Arial" w:eastAsia="Arial" w:hAnsi="Arial" w:cs="Arial"/>
              </w:rPr>
              <w:t>HYBN-T6-11-0008-0</w:t>
            </w:r>
            <w:r w:rsidR="00A23BE7">
              <w:rPr>
                <w:rFonts w:ascii="Arial" w:eastAsia="Arial" w:hAnsi="Arial" w:cs="Arial"/>
              </w:rPr>
              <w:t>0</w:t>
            </w:r>
            <w:r w:rsidR="00E7545B" w:rsidRPr="00E7545B">
              <w:rPr>
                <w:rFonts w:ascii="Arial" w:eastAsia="Arial" w:hAnsi="Arial" w:cs="Arial" w:hint="eastAsia"/>
              </w:rPr>
              <w:t>9</w:t>
            </w:r>
            <w:r>
              <w:rPr>
                <w:rFonts w:ascii="Arial" w:hAnsi="Arial" w:cs="Arial"/>
              </w:rPr>
              <w:t>-</w:t>
            </w:r>
            <w:r>
              <w:rPr>
                <w:rFonts w:ascii="Arial" w:eastAsia="Arial" w:hAnsi="Arial" w:cs="Arial"/>
              </w:rPr>
              <w:t>202</w:t>
            </w:r>
            <w:r w:rsidR="00A23BE7">
              <w:rPr>
                <w:rFonts w:ascii="Arial" w:eastAsia="Arial" w:hAnsi="Arial" w:cs="Arial"/>
              </w:rPr>
              <w:t>2</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EA8AAF" w14:textId="5759048A" w:rsidR="00591789" w:rsidRDefault="00F05BC9">
            <w:pPr>
              <w:tabs>
                <w:tab w:val="center" w:pos="4153"/>
                <w:tab w:val="right" w:pos="8306"/>
              </w:tabs>
              <w:spacing w:line="320" w:lineRule="auto"/>
              <w:jc w:val="center"/>
            </w:pPr>
            <w:r>
              <w:rPr>
                <w:rFonts w:ascii="Arial" w:eastAsia="Arial" w:hAnsi="Arial" w:cs="Arial"/>
              </w:rPr>
              <w:t>Page</w:t>
            </w:r>
            <w:r>
              <w:rPr>
                <w:rFonts w:ascii="Arial" w:eastAsia="Arial" w:hAnsi="Arial" w:cs="Arial"/>
                <w:b/>
              </w:rPr>
              <w:t xml:space="preserve"> </w:t>
            </w:r>
            <w:r>
              <w:rPr>
                <w:rFonts w:ascii="Arial" w:eastAsia="Arial" w:hAnsi="Arial" w:cs="Arial"/>
              </w:rPr>
              <w:t xml:space="preserve">1 of </w:t>
            </w:r>
            <w:r w:rsidR="00A23BE7">
              <w:rPr>
                <w:rFonts w:ascii="Arial" w:eastAsia="Arial" w:hAnsi="Arial" w:cs="Arial"/>
              </w:rPr>
              <w:t>4</w:t>
            </w:r>
          </w:p>
        </w:tc>
      </w:tr>
      <w:tr w:rsidR="00591789" w14:paraId="7C00719A" w14:textId="77777777" w:rsidTr="008F0519">
        <w:tc>
          <w:tcPr>
            <w:tcW w:w="22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80365D" w14:textId="77777777" w:rsidR="00591789" w:rsidRDefault="00F05BC9">
            <w:pPr>
              <w:tabs>
                <w:tab w:val="center" w:pos="4153"/>
                <w:tab w:val="right" w:pos="8306"/>
              </w:tabs>
              <w:jc w:val="center"/>
              <w:rPr>
                <w:rFonts w:ascii="Arial" w:eastAsia="Arial" w:hAnsi="Arial" w:cs="Arial"/>
              </w:rPr>
            </w:pPr>
            <w:r>
              <w:rPr>
                <w:rFonts w:ascii="Arial" w:eastAsia="Arial" w:hAnsi="Arial" w:cs="Arial"/>
              </w:rPr>
              <w:t>Meeting Title</w:t>
            </w:r>
          </w:p>
          <w:p w14:paraId="51B24635" w14:textId="77777777" w:rsidR="00591789" w:rsidRDefault="00F05BC9">
            <w:pPr>
              <w:tabs>
                <w:tab w:val="center" w:pos="4153"/>
                <w:tab w:val="right" w:pos="8306"/>
              </w:tabs>
              <w:jc w:val="center"/>
            </w:pPr>
            <w:r>
              <w:rPr>
                <w:rFonts w:ascii="宋体" w:eastAsia="宋体" w:hAnsi="宋体" w:cs="宋体"/>
              </w:rPr>
              <w:t>会议名称</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3C307A" w14:textId="77777777" w:rsidR="00591789" w:rsidRDefault="00F05BC9">
            <w:pPr>
              <w:tabs>
                <w:tab w:val="center" w:pos="4153"/>
                <w:tab w:val="right" w:pos="8306"/>
              </w:tabs>
              <w:spacing w:line="320" w:lineRule="auto"/>
              <w:jc w:val="center"/>
              <w:rPr>
                <w:rFonts w:ascii="宋体" w:eastAsia="宋体" w:hAnsi="宋体" w:cs="宋体"/>
              </w:rPr>
            </w:pPr>
            <w:r>
              <w:rPr>
                <w:rFonts w:ascii="宋体" w:eastAsia="宋体" w:hAnsi="宋体" w:cs="宋体"/>
              </w:rPr>
              <w:t>炼油二部每周</w:t>
            </w:r>
            <w:r>
              <w:rPr>
                <w:rFonts w:ascii="宋体" w:eastAsia="宋体" w:hAnsi="宋体" w:cs="宋体" w:hint="eastAsia"/>
              </w:rPr>
              <w:t>工作</w:t>
            </w:r>
            <w:r>
              <w:rPr>
                <w:rFonts w:ascii="宋体" w:eastAsia="宋体" w:hAnsi="宋体" w:cs="宋体"/>
              </w:rPr>
              <w:t>例会</w:t>
            </w:r>
          </w:p>
        </w:tc>
        <w:tc>
          <w:tcPr>
            <w:tcW w:w="15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1C99BB" w14:textId="77777777" w:rsidR="00591789" w:rsidRDefault="00F05BC9">
            <w:pPr>
              <w:tabs>
                <w:tab w:val="center" w:pos="4153"/>
                <w:tab w:val="right" w:pos="8306"/>
              </w:tabs>
              <w:spacing w:line="320" w:lineRule="auto"/>
              <w:jc w:val="center"/>
              <w:rPr>
                <w:rFonts w:ascii="Arial" w:eastAsia="Arial" w:hAnsi="Arial" w:cs="Arial"/>
              </w:rPr>
            </w:pPr>
            <w:r>
              <w:rPr>
                <w:rFonts w:ascii="Arial" w:eastAsia="Arial" w:hAnsi="Arial" w:cs="Arial"/>
              </w:rPr>
              <w:t>Chairperson</w:t>
            </w:r>
          </w:p>
          <w:p w14:paraId="7B425380" w14:textId="77777777" w:rsidR="00591789" w:rsidRDefault="00F05BC9">
            <w:pPr>
              <w:tabs>
                <w:tab w:val="center" w:pos="4153"/>
                <w:tab w:val="right" w:pos="8306"/>
              </w:tabs>
              <w:spacing w:line="320" w:lineRule="auto"/>
              <w:jc w:val="center"/>
            </w:pPr>
            <w:r>
              <w:rPr>
                <w:rFonts w:ascii="宋体" w:eastAsia="宋体" w:hAnsi="宋体" w:cs="宋体"/>
              </w:rPr>
              <w:t>主持人</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8A5B06" w14:textId="2A27D6AB" w:rsidR="00591789" w:rsidRDefault="00482B17">
            <w:pPr>
              <w:tabs>
                <w:tab w:val="center" w:pos="4153"/>
                <w:tab w:val="right" w:pos="8306"/>
              </w:tabs>
              <w:spacing w:line="320" w:lineRule="auto"/>
              <w:jc w:val="center"/>
              <w:rPr>
                <w:rFonts w:ascii="Arial" w:hAnsi="Arial" w:cs="Arial"/>
              </w:rPr>
            </w:pPr>
            <w:r>
              <w:rPr>
                <w:rFonts w:ascii="Arial" w:hAnsi="Arial" w:cs="Arial" w:hint="eastAsia"/>
              </w:rPr>
              <w:t>Sun</w:t>
            </w:r>
            <w:r>
              <w:rPr>
                <w:rFonts w:ascii="Arial" w:hAnsi="Arial" w:cs="Arial"/>
              </w:rPr>
              <w:t xml:space="preserve"> Ji</w:t>
            </w:r>
            <w:r>
              <w:rPr>
                <w:rFonts w:ascii="Arial" w:hAnsi="Arial" w:cs="Arial" w:hint="eastAsia"/>
              </w:rPr>
              <w:t>anhuai</w:t>
            </w:r>
          </w:p>
          <w:p w14:paraId="68D2D9F5" w14:textId="547725FC" w:rsidR="00591789" w:rsidRDefault="00482B17">
            <w:pPr>
              <w:tabs>
                <w:tab w:val="center" w:pos="4153"/>
                <w:tab w:val="right" w:pos="8306"/>
              </w:tabs>
              <w:spacing w:line="320" w:lineRule="auto"/>
              <w:jc w:val="center"/>
              <w:rPr>
                <w:rFonts w:ascii="宋体" w:eastAsia="宋体" w:hAnsi="宋体" w:cs="Arial"/>
              </w:rPr>
            </w:pPr>
            <w:r>
              <w:rPr>
                <w:rFonts w:ascii="宋体" w:eastAsia="宋体" w:hAnsi="宋体" w:cs="Arial" w:hint="eastAsia"/>
              </w:rPr>
              <w:t>孙建怀</w:t>
            </w:r>
          </w:p>
        </w:tc>
      </w:tr>
      <w:tr w:rsidR="00591789" w14:paraId="6F58367C" w14:textId="77777777" w:rsidTr="00A23BE7">
        <w:tc>
          <w:tcPr>
            <w:tcW w:w="22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132CD6" w14:textId="77777777" w:rsidR="00591789" w:rsidRDefault="00F05BC9" w:rsidP="00A23BE7">
            <w:pPr>
              <w:tabs>
                <w:tab w:val="center" w:pos="4153"/>
                <w:tab w:val="right" w:pos="8306"/>
              </w:tabs>
              <w:jc w:val="center"/>
            </w:pPr>
            <w:r>
              <w:rPr>
                <w:rFonts w:ascii="Arial" w:eastAsia="Arial" w:hAnsi="Arial" w:cs="Arial"/>
              </w:rPr>
              <w:t>Date/</w:t>
            </w:r>
            <w:r>
              <w:rPr>
                <w:rFonts w:ascii="宋体" w:eastAsia="宋体" w:hAnsi="宋体" w:cs="宋体"/>
              </w:rPr>
              <w:t>时间</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ABEC60" w14:textId="2812A060" w:rsidR="00591789" w:rsidRPr="00A23BE7" w:rsidRDefault="00F05BC9" w:rsidP="00A23BE7">
            <w:pPr>
              <w:tabs>
                <w:tab w:val="center" w:pos="4153"/>
                <w:tab w:val="right" w:pos="8306"/>
              </w:tabs>
              <w:jc w:val="center"/>
              <w:rPr>
                <w:rFonts w:ascii="Arial" w:eastAsia="Arial" w:hAnsi="Arial" w:cs="Arial"/>
              </w:rPr>
            </w:pPr>
            <w:r w:rsidRPr="00A23BE7">
              <w:rPr>
                <w:rFonts w:ascii="Arial" w:eastAsia="Arial" w:hAnsi="Arial" w:cs="Arial"/>
              </w:rPr>
              <w:t xml:space="preserve">14:00, </w:t>
            </w:r>
            <w:r w:rsidR="00CC7882">
              <w:rPr>
                <w:rFonts w:ascii="Arial" w:eastAsia="Arial" w:hAnsi="Arial" w:cs="Arial"/>
              </w:rPr>
              <w:t>1</w:t>
            </w:r>
            <w:r w:rsidR="00CC7882" w:rsidRPr="00CC7882">
              <w:rPr>
                <w:rFonts w:ascii="Arial" w:eastAsia="Arial" w:hAnsi="Arial" w:cs="Arial" w:hint="eastAsia"/>
              </w:rPr>
              <w:t>st</w:t>
            </w:r>
            <w:r w:rsidRPr="00A23BE7">
              <w:rPr>
                <w:rFonts w:ascii="Arial" w:eastAsia="Arial" w:hAnsi="Arial" w:cs="Arial"/>
              </w:rPr>
              <w:t xml:space="preserve"> </w:t>
            </w:r>
            <w:r w:rsidR="001236E7">
              <w:rPr>
                <w:rFonts w:ascii="Arial" w:eastAsia="Arial" w:hAnsi="Arial" w:cs="Arial"/>
              </w:rPr>
              <w:t>A</w:t>
            </w:r>
            <w:r w:rsidR="001236E7" w:rsidRPr="001236E7">
              <w:rPr>
                <w:rFonts w:ascii="Arial" w:eastAsia="Arial" w:hAnsi="Arial" w:cs="Arial" w:hint="eastAsia"/>
              </w:rPr>
              <w:t>pr</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980887" w14:textId="77777777" w:rsidR="00591789" w:rsidRPr="00A23BE7" w:rsidRDefault="00F05BC9" w:rsidP="00A23BE7">
            <w:pPr>
              <w:tabs>
                <w:tab w:val="center" w:pos="4153"/>
                <w:tab w:val="right" w:pos="8306"/>
              </w:tabs>
              <w:jc w:val="center"/>
              <w:rPr>
                <w:rFonts w:ascii="Arial" w:eastAsia="Arial" w:hAnsi="Arial" w:cs="Arial"/>
              </w:rPr>
            </w:pPr>
            <w:r>
              <w:rPr>
                <w:rFonts w:ascii="Arial" w:eastAsia="Arial" w:hAnsi="Arial" w:cs="Arial"/>
              </w:rPr>
              <w:t>Venue</w:t>
            </w:r>
            <w:r w:rsidRPr="00A23BE7">
              <w:rPr>
                <w:rFonts w:ascii="宋体" w:eastAsia="宋体" w:hAnsi="宋体" w:cs="宋体" w:hint="eastAsia"/>
              </w:rPr>
              <w:t>地点</w:t>
            </w:r>
          </w:p>
        </w:tc>
        <w:tc>
          <w:tcPr>
            <w:tcW w:w="28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8BDADD" w14:textId="77777777" w:rsidR="00591789" w:rsidRPr="00A23BE7" w:rsidRDefault="00F05BC9" w:rsidP="00A23BE7">
            <w:pPr>
              <w:tabs>
                <w:tab w:val="center" w:pos="4153"/>
                <w:tab w:val="right" w:pos="8306"/>
              </w:tabs>
              <w:jc w:val="center"/>
              <w:rPr>
                <w:rFonts w:ascii="Arial" w:eastAsia="Arial" w:hAnsi="Arial" w:cs="Arial"/>
              </w:rPr>
            </w:pPr>
            <w:r w:rsidRPr="00A23BE7">
              <w:rPr>
                <w:rFonts w:ascii="宋体" w:eastAsia="宋体" w:hAnsi="宋体" w:cs="宋体" w:hint="eastAsia"/>
              </w:rPr>
              <w:t>炼油二部会议室</w:t>
            </w:r>
          </w:p>
        </w:tc>
      </w:tr>
      <w:tr w:rsidR="00591789" w14:paraId="1FE5A424" w14:textId="77777777">
        <w:tc>
          <w:tcPr>
            <w:tcW w:w="8505"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698008" w14:textId="6EDA2CCE" w:rsidR="00591789" w:rsidRDefault="00F05BC9">
            <w:pPr>
              <w:tabs>
                <w:tab w:val="center" w:pos="4153"/>
                <w:tab w:val="right" w:pos="8306"/>
              </w:tabs>
              <w:spacing w:line="320" w:lineRule="auto"/>
              <w:rPr>
                <w:rFonts w:ascii="Arial" w:eastAsia="Arial" w:hAnsi="Arial" w:cs="Arial"/>
              </w:rPr>
            </w:pPr>
            <w:r>
              <w:rPr>
                <w:rFonts w:ascii="Arial" w:eastAsia="Arial" w:hAnsi="Arial" w:cs="Arial"/>
              </w:rPr>
              <w:t>Signer/</w:t>
            </w:r>
            <w:r>
              <w:rPr>
                <w:rFonts w:ascii="宋体" w:eastAsia="宋体" w:hAnsi="宋体" w:cs="宋体"/>
              </w:rPr>
              <w:t>签发人：</w:t>
            </w:r>
          </w:p>
          <w:p w14:paraId="3C619F8E" w14:textId="010BB69F" w:rsidR="00591789" w:rsidRDefault="00482B17">
            <w:pPr>
              <w:tabs>
                <w:tab w:val="center" w:pos="4153"/>
                <w:tab w:val="right" w:pos="8306"/>
              </w:tabs>
              <w:spacing w:line="320" w:lineRule="auto"/>
              <w:ind w:firstLineChars="900" w:firstLine="2880"/>
              <w:rPr>
                <w:rFonts w:ascii="Arial" w:hAnsi="Arial" w:cs="Arial"/>
              </w:rPr>
            </w:pPr>
            <w:r>
              <w:rPr>
                <w:rFonts w:ascii="华文行楷" w:eastAsia="华文行楷" w:hAnsi="Arial" w:cs="Arial" w:hint="eastAsia"/>
                <w:sz w:val="32"/>
                <w:szCs w:val="32"/>
              </w:rPr>
              <w:t>孙建怀</w:t>
            </w:r>
            <w:r w:rsidR="00F05BC9">
              <w:rPr>
                <w:rFonts w:ascii="华文行楷" w:eastAsia="华文行楷" w:hAnsi="Arial" w:cs="Arial"/>
                <w:sz w:val="32"/>
                <w:szCs w:val="32"/>
              </w:rPr>
              <w:t xml:space="preserve">                                  </w:t>
            </w:r>
          </w:p>
          <w:p w14:paraId="0832CCC0" w14:textId="2BC04CE1" w:rsidR="00591789" w:rsidRPr="00C416E7" w:rsidRDefault="00F05BC9">
            <w:pPr>
              <w:tabs>
                <w:tab w:val="center" w:pos="4153"/>
                <w:tab w:val="right" w:pos="8306"/>
              </w:tabs>
              <w:spacing w:line="320" w:lineRule="auto"/>
              <w:rPr>
                <w:rFonts w:ascii="Arial" w:hAnsi="Arial" w:cs="Arial"/>
                <w:szCs w:val="21"/>
              </w:rPr>
            </w:pPr>
            <w:r>
              <w:rPr>
                <w:rFonts w:ascii="Arial" w:eastAsia="Arial" w:hAnsi="Arial" w:cs="Arial"/>
              </w:rPr>
              <w:t xml:space="preserve">                                                                         Signing Date/</w:t>
            </w:r>
            <w:r>
              <w:rPr>
                <w:rFonts w:ascii="宋体" w:eastAsia="宋体" w:hAnsi="宋体" w:cs="宋体"/>
              </w:rPr>
              <w:t>签发日期：</w:t>
            </w:r>
            <w:r>
              <w:rPr>
                <w:rFonts w:ascii="Arial" w:hAnsi="Arial" w:cs="Arial" w:hint="eastAsia"/>
                <w:szCs w:val="21"/>
              </w:rPr>
              <w:t>202</w:t>
            </w:r>
            <w:r w:rsidR="00A23BE7">
              <w:rPr>
                <w:rFonts w:ascii="Arial" w:hAnsi="Arial" w:cs="Arial"/>
                <w:szCs w:val="21"/>
              </w:rPr>
              <w:t>2</w:t>
            </w:r>
            <w:r>
              <w:rPr>
                <w:rFonts w:ascii="Arial" w:hAnsi="Arial" w:cs="Arial" w:hint="eastAsia"/>
                <w:szCs w:val="21"/>
              </w:rPr>
              <w:t>年</w:t>
            </w:r>
            <w:r w:rsidR="004E69F1">
              <w:rPr>
                <w:rFonts w:ascii="Arial" w:hAnsi="Arial" w:cs="Arial" w:hint="eastAsia"/>
                <w:szCs w:val="21"/>
              </w:rPr>
              <w:t>0</w:t>
            </w:r>
            <w:r w:rsidR="001236E7">
              <w:rPr>
                <w:rFonts w:ascii="Arial" w:hAnsi="Arial" w:cs="Arial"/>
                <w:szCs w:val="21"/>
              </w:rPr>
              <w:t>4</w:t>
            </w:r>
            <w:r w:rsidR="00F012C9">
              <w:rPr>
                <w:rFonts w:ascii="Arial" w:hAnsi="Arial" w:cs="Arial" w:hint="eastAsia"/>
                <w:szCs w:val="21"/>
              </w:rPr>
              <w:t>月</w:t>
            </w:r>
            <w:r w:rsidR="001236E7">
              <w:rPr>
                <w:rFonts w:ascii="Arial" w:hAnsi="Arial" w:cs="Arial" w:hint="eastAsia"/>
                <w:szCs w:val="21"/>
              </w:rPr>
              <w:t>1</w:t>
            </w:r>
            <w:r>
              <w:rPr>
                <w:rFonts w:ascii="Arial" w:hAnsi="Arial" w:cs="Arial" w:hint="eastAsia"/>
                <w:szCs w:val="21"/>
              </w:rPr>
              <w:t>日</w:t>
            </w:r>
          </w:p>
        </w:tc>
      </w:tr>
      <w:tr w:rsidR="00591789" w14:paraId="6514E37A" w14:textId="77777777">
        <w:tc>
          <w:tcPr>
            <w:tcW w:w="8505"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44D9A8" w14:textId="71B76D97" w:rsidR="00591789" w:rsidRDefault="00F05BC9">
            <w:pPr>
              <w:tabs>
                <w:tab w:val="center" w:pos="4153"/>
                <w:tab w:val="right" w:pos="8306"/>
              </w:tabs>
              <w:spacing w:line="320" w:lineRule="auto"/>
              <w:rPr>
                <w:rFonts w:ascii="Arial" w:eastAsia="Arial" w:hAnsi="Arial" w:cs="Arial"/>
              </w:rPr>
            </w:pPr>
            <w:r>
              <w:rPr>
                <w:rFonts w:ascii="Arial" w:eastAsia="Arial" w:hAnsi="Arial" w:cs="Arial"/>
              </w:rPr>
              <w:t>Attendees/</w:t>
            </w:r>
            <w:r>
              <w:rPr>
                <w:rFonts w:ascii="宋体" w:eastAsia="宋体" w:hAnsi="宋体" w:cs="宋体"/>
              </w:rPr>
              <w:t>参会人员：</w:t>
            </w:r>
          </w:p>
          <w:p w14:paraId="195ECE16" w14:textId="4BFB7C8C" w:rsidR="00591789" w:rsidRPr="00C416E7" w:rsidRDefault="00D325E1">
            <w:pPr>
              <w:tabs>
                <w:tab w:val="center" w:pos="4153"/>
                <w:tab w:val="right" w:pos="8306"/>
              </w:tabs>
              <w:spacing w:line="320" w:lineRule="auto"/>
              <w:rPr>
                <w:rFonts w:ascii="宋体" w:eastAsia="PMingLiU" w:hAnsi="宋体" w:cs="宋体"/>
                <w:lang w:eastAsia="zh-TW"/>
              </w:rPr>
            </w:pPr>
            <w:r>
              <w:rPr>
                <w:rFonts w:ascii="宋体" w:eastAsia="宋体" w:hAnsi="宋体" w:cs="宋体" w:hint="eastAsia"/>
              </w:rPr>
              <w:t>孙建怀、</w:t>
            </w:r>
            <w:r w:rsidR="00F05BC9">
              <w:rPr>
                <w:rFonts w:ascii="宋体" w:eastAsia="宋体" w:hAnsi="宋体" w:cs="宋体" w:hint="eastAsia"/>
              </w:rPr>
              <w:t>赵挺云、</w:t>
            </w:r>
            <w:r w:rsidR="00885D16">
              <w:rPr>
                <w:rFonts w:ascii="宋体" w:eastAsia="宋体" w:hAnsi="宋体" w:cs="宋体" w:hint="eastAsia"/>
              </w:rPr>
              <w:t>杨帆、</w:t>
            </w:r>
            <w:r w:rsidR="008560ED">
              <w:rPr>
                <w:rFonts w:ascii="宋体" w:eastAsia="宋体" w:hAnsi="宋体" w:cs="宋体" w:hint="eastAsia"/>
              </w:rPr>
              <w:t>苗健、</w:t>
            </w:r>
            <w:r w:rsidR="00D90A99">
              <w:rPr>
                <w:rFonts w:ascii="宋体" w:eastAsia="宋体" w:hAnsi="宋体" w:cs="宋体" w:hint="eastAsia"/>
              </w:rPr>
              <w:t>叶</w:t>
            </w:r>
            <w:r w:rsidR="008E6BA6">
              <w:rPr>
                <w:rFonts w:ascii="宋体" w:eastAsia="宋体" w:hAnsi="宋体" w:cs="宋体" w:hint="eastAsia"/>
              </w:rPr>
              <w:t>爱慧、</w:t>
            </w:r>
            <w:r w:rsidR="008560ED">
              <w:rPr>
                <w:rFonts w:ascii="宋体" w:eastAsia="宋体" w:hAnsi="宋体" w:cs="宋体" w:hint="eastAsia"/>
              </w:rPr>
              <w:t>王放</w:t>
            </w:r>
            <w:r w:rsidR="00943591">
              <w:rPr>
                <w:rFonts w:ascii="宋体" w:eastAsia="宋体" w:hAnsi="宋体" w:cs="宋体" w:hint="eastAsia"/>
              </w:rPr>
              <w:t>、</w:t>
            </w:r>
            <w:r w:rsidR="00C416E7">
              <w:rPr>
                <w:rFonts w:ascii="宋体" w:eastAsia="宋体" w:hAnsi="宋体" w:cs="宋体" w:hint="eastAsia"/>
              </w:rPr>
              <w:t>高俊杰、</w:t>
            </w:r>
            <w:r w:rsidR="00F05BC9">
              <w:rPr>
                <w:rFonts w:ascii="宋体" w:eastAsia="宋体" w:hAnsi="宋体" w:cs="宋体" w:hint="eastAsia"/>
              </w:rPr>
              <w:t>毛奕清</w:t>
            </w:r>
            <w:r w:rsidR="00E14A30">
              <w:rPr>
                <w:rFonts w:ascii="宋体" w:eastAsia="宋体" w:hAnsi="宋体" w:cs="宋体" w:hint="eastAsia"/>
              </w:rPr>
              <w:t>、罗欣、李凯娟</w:t>
            </w:r>
          </w:p>
        </w:tc>
      </w:tr>
      <w:tr w:rsidR="00591789" w14:paraId="733389DC" w14:textId="77777777">
        <w:tblPrEx>
          <w:tblCellMar>
            <w:left w:w="108" w:type="dxa"/>
            <w:right w:w="108" w:type="dxa"/>
          </w:tblCellMar>
        </w:tblPrEx>
        <w:tc>
          <w:tcPr>
            <w:tcW w:w="8505" w:type="dxa"/>
            <w:gridSpan w:val="8"/>
            <w:tcBorders>
              <w:top w:val="single" w:sz="4" w:space="0" w:color="000000"/>
              <w:left w:val="single" w:sz="4" w:space="0" w:color="000000"/>
              <w:bottom w:val="single" w:sz="4" w:space="0" w:color="000000"/>
              <w:right w:val="single" w:sz="4" w:space="0" w:color="000000"/>
            </w:tcBorders>
            <w:shd w:val="clear" w:color="auto" w:fill="auto"/>
          </w:tcPr>
          <w:p w14:paraId="6D67B614" w14:textId="77777777" w:rsidR="00591789" w:rsidRDefault="00F05BC9">
            <w:pPr>
              <w:tabs>
                <w:tab w:val="center" w:pos="4153"/>
                <w:tab w:val="right" w:pos="8306"/>
              </w:tabs>
              <w:spacing w:line="320" w:lineRule="auto"/>
              <w:rPr>
                <w:rFonts w:ascii="Arial" w:eastAsia="Arial" w:hAnsi="Arial" w:cs="Arial"/>
                <w:b/>
                <w:bCs/>
              </w:rPr>
            </w:pPr>
            <w:r>
              <w:rPr>
                <w:rFonts w:ascii="Arial" w:eastAsia="Arial" w:hAnsi="Arial" w:cs="Arial"/>
                <w:b/>
                <w:bCs/>
              </w:rPr>
              <w:t>Content/</w:t>
            </w:r>
            <w:r>
              <w:rPr>
                <w:rFonts w:ascii="宋体" w:eastAsia="宋体" w:hAnsi="宋体" w:cs="宋体"/>
                <w:b/>
                <w:bCs/>
              </w:rPr>
              <w:t>纪要内容：</w:t>
            </w:r>
          </w:p>
          <w:p w14:paraId="3EC119A6" w14:textId="77777777" w:rsidR="00591789" w:rsidRDefault="00591789">
            <w:pPr>
              <w:tabs>
                <w:tab w:val="center" w:pos="4153"/>
                <w:tab w:val="right" w:pos="8306"/>
              </w:tabs>
              <w:spacing w:line="320" w:lineRule="auto"/>
              <w:rPr>
                <w:rFonts w:ascii="Arial" w:eastAsia="Arial" w:hAnsi="Arial" w:cs="Arial"/>
              </w:rPr>
            </w:pPr>
          </w:p>
          <w:p w14:paraId="17C7939F" w14:textId="77777777" w:rsidR="00482B17" w:rsidRDefault="00482B17" w:rsidP="00482B17">
            <w:pPr>
              <w:tabs>
                <w:tab w:val="center" w:pos="4153"/>
                <w:tab w:val="right" w:pos="8306"/>
              </w:tabs>
              <w:spacing w:line="320" w:lineRule="auto"/>
              <w:ind w:firstLine="420"/>
              <w:jc w:val="left"/>
              <w:rPr>
                <w:rFonts w:ascii="Arial" w:eastAsia="Arial" w:hAnsi="Arial" w:cs="Arial"/>
              </w:rPr>
            </w:pPr>
            <w:r>
              <w:rPr>
                <w:rFonts w:ascii="宋体" w:eastAsia="宋体" w:hAnsi="宋体" w:cs="宋体"/>
              </w:rPr>
              <w:t>本次会议由</w:t>
            </w:r>
            <w:r>
              <w:rPr>
                <w:rFonts w:ascii="宋体" w:eastAsia="宋体" w:hAnsi="宋体" w:cs="宋体" w:hint="eastAsia"/>
              </w:rPr>
              <w:t>部长孙建怀</w:t>
            </w:r>
            <w:r>
              <w:rPr>
                <w:rFonts w:ascii="宋体" w:eastAsia="宋体" w:hAnsi="宋体" w:cs="宋体"/>
              </w:rPr>
              <w:t>主持，各专业对本周重点工作完成情况及下一步工作安排进行汇报，现汇总纪要如下：</w:t>
            </w:r>
          </w:p>
          <w:p w14:paraId="5E76EB17" w14:textId="77777777" w:rsidR="00482B17" w:rsidRDefault="00482B17" w:rsidP="00482B17">
            <w:pPr>
              <w:tabs>
                <w:tab w:val="center" w:pos="4153"/>
                <w:tab w:val="right" w:pos="8306"/>
              </w:tabs>
              <w:spacing w:line="320" w:lineRule="auto"/>
              <w:jc w:val="left"/>
              <w:rPr>
                <w:rFonts w:ascii="宋体" w:eastAsia="宋体" w:hAnsi="宋体" w:cs="宋体"/>
              </w:rPr>
            </w:pPr>
          </w:p>
          <w:p w14:paraId="1325B144" w14:textId="77777777" w:rsidR="00482B17" w:rsidRDefault="00482B17" w:rsidP="00482B17">
            <w:pPr>
              <w:pStyle w:val="1"/>
              <w:tabs>
                <w:tab w:val="center" w:pos="4153"/>
                <w:tab w:val="right" w:pos="8306"/>
              </w:tabs>
              <w:spacing w:beforeLines="50" w:before="156" w:line="319" w:lineRule="auto"/>
              <w:ind w:firstLineChars="0" w:firstLine="0"/>
              <w:rPr>
                <w:rFonts w:ascii="宋体" w:eastAsia="宋体" w:hAnsi="宋体" w:cs="宋体"/>
                <w:lang w:val="en-GB"/>
              </w:rPr>
            </w:pPr>
            <w:r>
              <w:rPr>
                <w:rFonts w:ascii="宋体" w:eastAsia="宋体" w:hAnsi="宋体" w:cs="宋体" w:hint="eastAsia"/>
                <w:b/>
                <w:bCs/>
              </w:rPr>
              <w:t>会议要求如下</w:t>
            </w:r>
            <w:r>
              <w:rPr>
                <w:rFonts w:ascii="宋体" w:eastAsia="宋体" w:hAnsi="宋体" w:cs="宋体" w:hint="eastAsia"/>
              </w:rPr>
              <w:t>：</w:t>
            </w:r>
          </w:p>
          <w:p w14:paraId="24F35D31" w14:textId="046A24C5" w:rsidR="00D00A2C" w:rsidRPr="00D00A2C" w:rsidRDefault="00B11A98" w:rsidP="00D00A2C">
            <w:pPr>
              <w:pStyle w:val="2"/>
              <w:numPr>
                <w:ilvl w:val="0"/>
                <w:numId w:val="1"/>
              </w:numPr>
              <w:spacing w:after="0" w:line="276" w:lineRule="auto"/>
              <w:ind w:left="315" w:firstLineChars="0" w:hanging="270"/>
              <w:rPr>
                <w:rFonts w:ascii="宋体" w:eastAsia="宋体" w:hAnsi="宋体" w:cs="宋体"/>
                <w:b/>
                <w:color w:val="7030A0"/>
                <w:szCs w:val="21"/>
              </w:rPr>
            </w:pPr>
            <w:r w:rsidRPr="007D0E91">
              <w:rPr>
                <w:rFonts w:ascii="宋体" w:eastAsia="宋体" w:hAnsi="宋体" w:cs="宋体" w:hint="eastAsia"/>
                <w:bCs/>
                <w:szCs w:val="21"/>
              </w:rPr>
              <w:t>关于危化品申报，机动部特别提醒由于危化品入</w:t>
            </w:r>
            <w:r w:rsidR="007D0E91" w:rsidRPr="007D0E91">
              <w:rPr>
                <w:rFonts w:ascii="宋体" w:eastAsia="宋体" w:hAnsi="宋体" w:cs="宋体" w:hint="eastAsia"/>
                <w:bCs/>
                <w:szCs w:val="21"/>
              </w:rPr>
              <w:t>文莱海关清关难度大、</w:t>
            </w:r>
            <w:r w:rsidR="00A319A0">
              <w:rPr>
                <w:rFonts w:ascii="宋体" w:eastAsia="宋体" w:hAnsi="宋体" w:cs="宋体" w:hint="eastAsia"/>
                <w:bCs/>
                <w:szCs w:val="21"/>
              </w:rPr>
              <w:t>办证</w:t>
            </w:r>
            <w:r w:rsidR="007D0E91" w:rsidRPr="007D0E91">
              <w:rPr>
                <w:rFonts w:ascii="宋体" w:eastAsia="宋体" w:hAnsi="宋体" w:cs="宋体" w:hint="eastAsia"/>
                <w:bCs/>
                <w:szCs w:val="21"/>
              </w:rPr>
              <w:t>费用高等原因，要求</w:t>
            </w:r>
            <w:r w:rsidRPr="007D0E91">
              <w:rPr>
                <w:rFonts w:ascii="宋体" w:eastAsia="宋体" w:hAnsi="宋体" w:cs="宋体" w:hint="eastAsia"/>
                <w:bCs/>
                <w:szCs w:val="21"/>
              </w:rPr>
              <w:t>运行部</w:t>
            </w:r>
            <w:r w:rsidR="007D0E91" w:rsidRPr="007D0E91">
              <w:rPr>
                <w:rFonts w:ascii="宋体" w:eastAsia="宋体" w:hAnsi="宋体" w:cs="宋体" w:hint="eastAsia"/>
                <w:bCs/>
                <w:szCs w:val="21"/>
              </w:rPr>
              <w:t>集中</w:t>
            </w:r>
            <w:r w:rsidRPr="007D0E91">
              <w:rPr>
                <w:rFonts w:ascii="宋体" w:eastAsia="宋体" w:hAnsi="宋体" w:cs="宋体" w:hint="eastAsia"/>
                <w:bCs/>
                <w:szCs w:val="21"/>
              </w:rPr>
              <w:t>申报润滑油、润滑脂、黏合剂等危化品</w:t>
            </w:r>
            <w:r w:rsidR="007D0E91" w:rsidRPr="007D0E91">
              <w:rPr>
                <w:rFonts w:ascii="宋体" w:eastAsia="宋体" w:hAnsi="宋体" w:cs="宋体" w:hint="eastAsia"/>
                <w:bCs/>
                <w:szCs w:val="21"/>
              </w:rPr>
              <w:t>，从长远考虑危化品的使用期限，尽量避免临时的申报。</w:t>
            </w:r>
            <w:r w:rsidR="00482B17">
              <w:rPr>
                <w:rFonts w:ascii="宋体" w:eastAsia="宋体" w:hAnsi="宋体" w:cs="宋体" w:hint="eastAsia"/>
                <w:b/>
                <w:color w:val="7030A0"/>
                <w:szCs w:val="21"/>
              </w:rPr>
              <w:t>（落实人：</w:t>
            </w:r>
            <w:r w:rsidR="007D0E91">
              <w:rPr>
                <w:rFonts w:ascii="宋体" w:eastAsia="宋体" w:hAnsi="宋体" w:cs="宋体" w:hint="eastAsia"/>
                <w:b/>
                <w:color w:val="7030A0"/>
                <w:szCs w:val="21"/>
              </w:rPr>
              <w:t>设备专业</w:t>
            </w:r>
            <w:r w:rsidR="00482B17">
              <w:rPr>
                <w:rFonts w:ascii="宋体" w:eastAsia="宋体" w:hAnsi="宋体" w:cs="宋体" w:hint="eastAsia"/>
                <w:b/>
                <w:color w:val="7030A0"/>
                <w:szCs w:val="21"/>
              </w:rPr>
              <w:t>）落实情况：</w:t>
            </w:r>
            <w:r w:rsidR="00D00A2C">
              <w:rPr>
                <w:rFonts w:ascii="宋体" w:eastAsia="宋体" w:hAnsi="宋体" w:cs="宋体" w:hint="eastAsia"/>
                <w:b/>
                <w:color w:val="7030A0"/>
                <w:szCs w:val="21"/>
              </w:rPr>
              <w:t>按要求执行。</w:t>
            </w:r>
          </w:p>
          <w:p w14:paraId="2A82196C" w14:textId="4FCE1068" w:rsidR="00182396" w:rsidRDefault="005D355F" w:rsidP="006D3036">
            <w:pPr>
              <w:pStyle w:val="2"/>
              <w:numPr>
                <w:ilvl w:val="0"/>
                <w:numId w:val="1"/>
              </w:numPr>
              <w:spacing w:after="0" w:line="276" w:lineRule="auto"/>
              <w:ind w:left="315" w:firstLineChars="0" w:hanging="270"/>
              <w:rPr>
                <w:rFonts w:ascii="宋体" w:eastAsia="宋体" w:hAnsi="宋体" w:cs="宋体"/>
                <w:b/>
                <w:color w:val="7030A0"/>
                <w:szCs w:val="21"/>
              </w:rPr>
            </w:pPr>
            <w:r w:rsidRPr="00221BD8">
              <w:rPr>
                <w:rFonts w:ascii="宋体" w:eastAsia="宋体" w:hAnsi="宋体" w:cs="宋体" w:hint="eastAsia"/>
                <w:bCs/>
                <w:szCs w:val="21"/>
              </w:rPr>
              <w:t>由于</w:t>
            </w:r>
            <w:r w:rsidR="00221BD8">
              <w:rPr>
                <w:rFonts w:ascii="宋体" w:eastAsia="宋体" w:hAnsi="宋体" w:cs="宋体" w:hint="eastAsia"/>
                <w:bCs/>
                <w:szCs w:val="21"/>
              </w:rPr>
              <w:t>近期</w:t>
            </w:r>
            <w:r w:rsidRPr="00221BD8">
              <w:rPr>
                <w:rFonts w:ascii="宋体" w:eastAsia="宋体" w:hAnsi="宋体" w:cs="宋体" w:hint="eastAsia"/>
                <w:bCs/>
                <w:szCs w:val="21"/>
              </w:rPr>
              <w:t>岛上</w:t>
            </w:r>
            <w:r w:rsidR="00FF4850">
              <w:rPr>
                <w:rFonts w:ascii="宋体" w:eastAsia="宋体" w:hAnsi="宋体" w:cs="宋体" w:hint="eastAsia"/>
                <w:bCs/>
                <w:szCs w:val="21"/>
              </w:rPr>
              <w:t>多</w:t>
            </w:r>
            <w:r w:rsidRPr="00221BD8">
              <w:rPr>
                <w:rFonts w:ascii="宋体" w:eastAsia="宋体" w:hAnsi="宋体" w:cs="宋体" w:hint="eastAsia"/>
                <w:bCs/>
                <w:szCs w:val="21"/>
              </w:rPr>
              <w:t>雷</w:t>
            </w:r>
            <w:r w:rsidR="00BB318B">
              <w:rPr>
                <w:rFonts w:ascii="宋体" w:eastAsia="宋体" w:hAnsi="宋体" w:cs="宋体" w:hint="eastAsia"/>
                <w:bCs/>
                <w:szCs w:val="21"/>
              </w:rPr>
              <w:t>暴</w:t>
            </w:r>
            <w:r w:rsidRPr="00221BD8">
              <w:rPr>
                <w:rFonts w:ascii="宋体" w:eastAsia="宋体" w:hAnsi="宋体" w:cs="宋体" w:hint="eastAsia"/>
                <w:bCs/>
                <w:szCs w:val="21"/>
              </w:rPr>
              <w:t>天气，要求</w:t>
            </w:r>
            <w:r w:rsidR="00221BD8">
              <w:rPr>
                <w:rFonts w:ascii="宋体" w:eastAsia="宋体" w:hAnsi="宋体" w:cs="宋体" w:hint="eastAsia"/>
                <w:bCs/>
                <w:szCs w:val="21"/>
              </w:rPr>
              <w:t>各班组</w:t>
            </w:r>
            <w:r w:rsidR="006D3036" w:rsidRPr="00221BD8">
              <w:rPr>
                <w:rFonts w:ascii="宋体" w:eastAsia="宋体" w:hAnsi="宋体" w:cs="宋体" w:hint="eastAsia"/>
                <w:bCs/>
                <w:szCs w:val="21"/>
              </w:rPr>
              <w:t>加强停电、晃</w:t>
            </w:r>
            <w:r w:rsidR="00221BD8" w:rsidRPr="00221BD8">
              <w:rPr>
                <w:rFonts w:ascii="宋体" w:eastAsia="宋体" w:hAnsi="宋体" w:cs="宋体" w:hint="eastAsia"/>
                <w:bCs/>
                <w:szCs w:val="21"/>
              </w:rPr>
              <w:t>电应急处置能力，</w:t>
            </w:r>
            <w:r w:rsidR="00221BD8">
              <w:rPr>
                <w:rFonts w:ascii="宋体" w:eastAsia="宋体" w:hAnsi="宋体" w:cs="宋体" w:hint="eastAsia"/>
                <w:bCs/>
                <w:szCs w:val="21"/>
              </w:rPr>
              <w:t>工艺方面要组织班组多</w:t>
            </w:r>
            <w:r w:rsidR="00BB318B">
              <w:rPr>
                <w:rFonts w:ascii="宋体" w:eastAsia="宋体" w:hAnsi="宋体" w:cs="宋体" w:hint="eastAsia"/>
                <w:bCs/>
                <w:szCs w:val="21"/>
              </w:rPr>
              <w:t>讨论</w:t>
            </w:r>
            <w:r w:rsidR="00221BD8">
              <w:rPr>
                <w:rFonts w:ascii="宋体" w:eastAsia="宋体" w:hAnsi="宋体" w:cs="宋体" w:hint="eastAsia"/>
                <w:bCs/>
                <w:szCs w:val="21"/>
              </w:rPr>
              <w:t>、多演练，在保证自身安全的同时，也要</w:t>
            </w:r>
            <w:r w:rsidR="00221BD8" w:rsidRPr="00221BD8">
              <w:rPr>
                <w:rFonts w:ascii="宋体" w:eastAsia="宋体" w:hAnsi="宋体" w:cs="宋体" w:hint="eastAsia"/>
                <w:bCs/>
                <w:szCs w:val="21"/>
              </w:rPr>
              <w:t>保障装置安全、平稳运行</w:t>
            </w:r>
            <w:r w:rsidR="00221BD8">
              <w:rPr>
                <w:rFonts w:ascii="宋体" w:eastAsia="宋体" w:hAnsi="宋体" w:cs="宋体" w:hint="eastAsia"/>
                <w:bCs/>
                <w:szCs w:val="21"/>
              </w:rPr>
              <w:t>。</w:t>
            </w:r>
            <w:r w:rsidR="00482B17" w:rsidRPr="006D3036">
              <w:rPr>
                <w:rFonts w:ascii="宋体" w:eastAsia="宋体" w:hAnsi="宋体" w:cs="宋体"/>
                <w:b/>
                <w:color w:val="7030A0"/>
                <w:szCs w:val="21"/>
              </w:rPr>
              <w:t>(</w:t>
            </w:r>
            <w:r w:rsidR="00482B17" w:rsidRPr="006D3036">
              <w:rPr>
                <w:rFonts w:ascii="宋体" w:eastAsia="宋体" w:hAnsi="宋体" w:cs="宋体" w:hint="eastAsia"/>
                <w:b/>
                <w:color w:val="7030A0"/>
                <w:szCs w:val="21"/>
              </w:rPr>
              <w:t>落实人：</w:t>
            </w:r>
            <w:r w:rsidR="00221BD8">
              <w:rPr>
                <w:rFonts w:ascii="宋体" w:eastAsia="宋体" w:hAnsi="宋体" w:cs="宋体" w:hint="eastAsia"/>
                <w:b/>
                <w:color w:val="7030A0"/>
                <w:szCs w:val="21"/>
              </w:rPr>
              <w:t>班组、工艺专业</w:t>
            </w:r>
            <w:r w:rsidR="00482B17" w:rsidRPr="006D3036">
              <w:rPr>
                <w:rFonts w:ascii="宋体" w:eastAsia="宋体" w:hAnsi="宋体" w:cs="宋体" w:hint="eastAsia"/>
                <w:b/>
                <w:color w:val="7030A0"/>
                <w:szCs w:val="21"/>
              </w:rPr>
              <w:t>）落实情况：</w:t>
            </w:r>
            <w:r w:rsidR="00667006">
              <w:rPr>
                <w:rFonts w:ascii="宋体" w:eastAsia="宋体" w:hAnsi="宋体" w:cs="宋体" w:hint="eastAsia"/>
                <w:b/>
                <w:color w:val="7030A0"/>
                <w:szCs w:val="21"/>
              </w:rPr>
              <w:t>按要求执行，在副班培训期间对班组加强宣贯和要求，同</w:t>
            </w:r>
            <w:r w:rsidR="0056199A">
              <w:rPr>
                <w:rFonts w:ascii="宋体" w:eastAsia="宋体" w:hAnsi="宋体" w:cs="宋体" w:hint="eastAsia"/>
                <w:b/>
                <w:color w:val="7030A0"/>
                <w:szCs w:val="21"/>
              </w:rPr>
              <w:t>时</w:t>
            </w:r>
            <w:r w:rsidR="00667006">
              <w:rPr>
                <w:rFonts w:ascii="宋体" w:eastAsia="宋体" w:hAnsi="宋体" w:cs="宋体" w:hint="eastAsia"/>
                <w:b/>
                <w:color w:val="7030A0"/>
                <w:szCs w:val="21"/>
              </w:rPr>
              <w:t>煤、柴油加氢第一季度已完成四个班组的</w:t>
            </w:r>
            <w:r w:rsidR="00667006" w:rsidRPr="00D00A2C">
              <w:rPr>
                <w:rFonts w:ascii="宋体" w:eastAsia="宋体" w:hAnsi="宋体" w:cs="宋体"/>
                <w:b/>
                <w:color w:val="7030A0"/>
                <w:szCs w:val="21"/>
              </w:rPr>
              <w:t>柴油加氢装置晃电应急</w:t>
            </w:r>
            <w:r w:rsidR="00667006" w:rsidRPr="00D00A2C">
              <w:rPr>
                <w:rFonts w:ascii="宋体" w:eastAsia="宋体" w:hAnsi="宋体" w:cs="宋体" w:hint="eastAsia"/>
                <w:b/>
                <w:color w:val="7030A0"/>
                <w:szCs w:val="21"/>
              </w:rPr>
              <w:t>演练（二月）和</w:t>
            </w:r>
            <w:r w:rsidR="00667006" w:rsidRPr="00D00A2C">
              <w:rPr>
                <w:rFonts w:ascii="宋体" w:eastAsia="宋体" w:hAnsi="宋体" w:cs="宋体"/>
                <w:b/>
                <w:color w:val="7030A0"/>
                <w:szCs w:val="21"/>
              </w:rPr>
              <w:t>航煤加氢装置停电应急</w:t>
            </w:r>
            <w:r w:rsidR="00667006" w:rsidRPr="00D00A2C">
              <w:rPr>
                <w:rFonts w:ascii="宋体" w:eastAsia="宋体" w:hAnsi="宋体" w:cs="宋体" w:hint="eastAsia"/>
                <w:b/>
                <w:color w:val="7030A0"/>
                <w:szCs w:val="21"/>
              </w:rPr>
              <w:t>演练（三月）。</w:t>
            </w:r>
          </w:p>
          <w:p w14:paraId="46616246" w14:textId="3D4C3766" w:rsidR="00482B17" w:rsidRPr="0056199A" w:rsidRDefault="00182396" w:rsidP="0056199A">
            <w:pPr>
              <w:pStyle w:val="2"/>
              <w:numPr>
                <w:ilvl w:val="0"/>
                <w:numId w:val="1"/>
              </w:numPr>
              <w:spacing w:after="0" w:line="276" w:lineRule="auto"/>
              <w:ind w:left="315" w:firstLineChars="0" w:hanging="270"/>
              <w:rPr>
                <w:rFonts w:ascii="宋体" w:eastAsia="宋体" w:hAnsi="宋体" w:cs="宋体"/>
                <w:b/>
                <w:color w:val="7030A0"/>
                <w:szCs w:val="21"/>
              </w:rPr>
            </w:pPr>
            <w:r w:rsidRPr="0056199A">
              <w:rPr>
                <w:rFonts w:ascii="宋体" w:eastAsia="宋体" w:hAnsi="宋体" w:cs="宋体" w:hint="eastAsia"/>
                <w:bCs/>
                <w:szCs w:val="21"/>
              </w:rPr>
              <w:t>关于加裂装置D</w:t>
            </w:r>
            <w:r w:rsidRPr="0056199A">
              <w:rPr>
                <w:rFonts w:ascii="宋体" w:eastAsia="宋体" w:hAnsi="宋体" w:cs="宋体"/>
                <w:bCs/>
                <w:szCs w:val="21"/>
              </w:rPr>
              <w:t>213</w:t>
            </w:r>
            <w:r w:rsidR="00BB318B" w:rsidRPr="0056199A">
              <w:rPr>
                <w:rFonts w:ascii="宋体" w:eastAsia="宋体" w:hAnsi="宋体" w:cs="宋体" w:hint="eastAsia"/>
                <w:bCs/>
                <w:szCs w:val="21"/>
              </w:rPr>
              <w:t>B</w:t>
            </w:r>
            <w:r w:rsidRPr="0056199A">
              <w:rPr>
                <w:rFonts w:ascii="宋体" w:eastAsia="宋体" w:hAnsi="宋体" w:cs="宋体" w:hint="eastAsia"/>
                <w:bCs/>
                <w:szCs w:val="21"/>
              </w:rPr>
              <w:t>换剂工作，工艺</w:t>
            </w:r>
            <w:r w:rsidR="00BB318B" w:rsidRPr="0056199A">
              <w:rPr>
                <w:rFonts w:ascii="宋体" w:eastAsia="宋体" w:hAnsi="宋体" w:cs="宋体" w:hint="eastAsia"/>
                <w:bCs/>
                <w:szCs w:val="21"/>
              </w:rPr>
              <w:t>专业与</w:t>
            </w:r>
            <w:r w:rsidRPr="0056199A">
              <w:rPr>
                <w:rFonts w:ascii="宋体" w:eastAsia="宋体" w:hAnsi="宋体" w:cs="宋体" w:hint="eastAsia"/>
                <w:bCs/>
                <w:szCs w:val="21"/>
              </w:rPr>
              <w:t>班组</w:t>
            </w:r>
            <w:r w:rsidR="00BB318B" w:rsidRPr="0056199A">
              <w:rPr>
                <w:rFonts w:ascii="宋体" w:eastAsia="宋体" w:hAnsi="宋体" w:cs="宋体" w:hint="eastAsia"/>
                <w:bCs/>
                <w:szCs w:val="21"/>
              </w:rPr>
              <w:t>一起</w:t>
            </w:r>
            <w:r w:rsidRPr="0056199A">
              <w:rPr>
                <w:rFonts w:ascii="宋体" w:eastAsia="宋体" w:hAnsi="宋体" w:cs="宋体" w:hint="eastAsia"/>
                <w:bCs/>
                <w:szCs w:val="21"/>
              </w:rPr>
              <w:t>做好现场工作，安排好具有监护资质的监护人员</w:t>
            </w:r>
            <w:r w:rsidR="00F06E90" w:rsidRPr="0056199A">
              <w:rPr>
                <w:rFonts w:ascii="宋体" w:eastAsia="宋体" w:hAnsi="宋体" w:cs="宋体" w:hint="eastAsia"/>
                <w:bCs/>
                <w:szCs w:val="21"/>
              </w:rPr>
              <w:t>；</w:t>
            </w:r>
            <w:r w:rsidRPr="0056199A">
              <w:rPr>
                <w:rFonts w:ascii="宋体" w:eastAsia="宋体" w:hAnsi="宋体" w:cs="宋体" w:hint="eastAsia"/>
                <w:bCs/>
                <w:szCs w:val="21"/>
              </w:rPr>
              <w:t>同时安全方面也要</w:t>
            </w:r>
            <w:r w:rsidR="00F06E90" w:rsidRPr="0056199A">
              <w:rPr>
                <w:rFonts w:ascii="宋体" w:eastAsia="宋体" w:hAnsi="宋体" w:cs="宋体" w:hint="eastAsia"/>
                <w:bCs/>
                <w:szCs w:val="21"/>
              </w:rPr>
              <w:t>做好在吹扫过程中所存在的危险源、危害因素相对应的安全措施和应急疏散的途径。</w:t>
            </w:r>
            <w:r w:rsidR="00F06E90" w:rsidRPr="0056199A">
              <w:rPr>
                <w:rFonts w:ascii="宋体" w:eastAsia="宋体" w:hAnsi="宋体" w:cs="宋体"/>
                <w:b/>
                <w:color w:val="7030A0"/>
                <w:szCs w:val="21"/>
              </w:rPr>
              <w:t>(</w:t>
            </w:r>
            <w:r w:rsidR="00F06E90" w:rsidRPr="0056199A">
              <w:rPr>
                <w:rFonts w:ascii="宋体" w:eastAsia="宋体" w:hAnsi="宋体" w:cs="宋体" w:hint="eastAsia"/>
                <w:b/>
                <w:color w:val="7030A0"/>
                <w:szCs w:val="21"/>
              </w:rPr>
              <w:t>落实人：工艺专业、安全专业）落实情况：</w:t>
            </w:r>
            <w:r w:rsidR="00C01044" w:rsidRPr="0056199A">
              <w:rPr>
                <w:rFonts w:ascii="宋体" w:eastAsia="宋体" w:hAnsi="宋体" w:cs="宋体" w:hint="eastAsia"/>
                <w:b/>
                <w:color w:val="7030A0"/>
                <w:szCs w:val="21"/>
              </w:rPr>
              <w:t>按要求执行</w:t>
            </w:r>
            <w:r w:rsidR="00D00A2C" w:rsidRPr="0056199A">
              <w:rPr>
                <w:rFonts w:ascii="宋体" w:eastAsia="宋体" w:hAnsi="宋体" w:cs="宋体" w:hint="eastAsia"/>
                <w:b/>
                <w:color w:val="7030A0"/>
                <w:szCs w:val="21"/>
              </w:rPr>
              <w:t>，</w:t>
            </w:r>
            <w:r w:rsidR="00C01044" w:rsidRPr="0056199A">
              <w:rPr>
                <w:rFonts w:ascii="宋体" w:eastAsia="宋体" w:hAnsi="宋体" w:cs="宋体" w:hint="eastAsia"/>
                <w:b/>
                <w:color w:val="7030A0"/>
                <w:szCs w:val="21"/>
              </w:rPr>
              <w:t>工艺指派正休班组监护人负责卸剂监护</w:t>
            </w:r>
            <w:r w:rsidR="00D00A2C" w:rsidRPr="0056199A">
              <w:rPr>
                <w:rFonts w:ascii="宋体" w:eastAsia="宋体" w:hAnsi="宋体" w:cs="宋体" w:hint="eastAsia"/>
                <w:b/>
                <w:color w:val="7030A0"/>
                <w:szCs w:val="21"/>
              </w:rPr>
              <w:t>，</w:t>
            </w:r>
            <w:r w:rsidR="00C01044" w:rsidRPr="0056199A">
              <w:rPr>
                <w:rFonts w:ascii="宋体" w:eastAsia="宋体" w:hAnsi="宋体" w:cs="宋体" w:hint="eastAsia"/>
                <w:b/>
                <w:color w:val="7030A0"/>
                <w:szCs w:val="21"/>
              </w:rPr>
              <w:t>工艺、安全、设备专业协助监督、联系。</w:t>
            </w:r>
            <w:r w:rsidR="002A25BB">
              <w:rPr>
                <w:rFonts w:ascii="宋体" w:eastAsia="宋体" w:hAnsi="宋体" w:cs="宋体" w:hint="eastAsia"/>
                <w:b/>
                <w:color w:val="7030A0"/>
                <w:szCs w:val="21"/>
              </w:rPr>
              <w:t>安全：</w:t>
            </w:r>
            <w:r w:rsidR="00D00A2C" w:rsidRPr="0056199A">
              <w:rPr>
                <w:rFonts w:ascii="宋体" w:eastAsia="宋体" w:hAnsi="宋体" w:cs="宋体" w:hint="eastAsia"/>
                <w:b/>
                <w:color w:val="7030A0"/>
                <w:szCs w:val="21"/>
              </w:rPr>
              <w:t>识别风险，落实好H</w:t>
            </w:r>
            <w:r w:rsidR="00D00A2C" w:rsidRPr="0056199A">
              <w:rPr>
                <w:rFonts w:ascii="宋体" w:eastAsia="宋体" w:hAnsi="宋体" w:cs="宋体"/>
                <w:b/>
                <w:color w:val="7030A0"/>
                <w:szCs w:val="21"/>
              </w:rPr>
              <w:t>SE</w:t>
            </w:r>
            <w:r w:rsidR="00D00A2C" w:rsidRPr="0056199A">
              <w:rPr>
                <w:rFonts w:ascii="宋体" w:eastAsia="宋体" w:hAnsi="宋体" w:cs="宋体" w:hint="eastAsia"/>
                <w:b/>
                <w:color w:val="7030A0"/>
                <w:szCs w:val="21"/>
              </w:rPr>
              <w:t>管控措施，监护人履职到位。</w:t>
            </w:r>
            <w:r w:rsidR="00482B17" w:rsidRPr="0056199A">
              <w:rPr>
                <w:rFonts w:ascii="宋体" w:eastAsia="宋体" w:hAnsi="宋体" w:cs="宋体"/>
                <w:b/>
                <w:color w:val="7030A0"/>
                <w:szCs w:val="21"/>
              </w:rPr>
              <w:t xml:space="preserve"> </w:t>
            </w:r>
          </w:p>
          <w:p w14:paraId="21040401" w14:textId="47843246" w:rsidR="00482B17" w:rsidRDefault="00482B17" w:rsidP="006D3036">
            <w:pPr>
              <w:pStyle w:val="2"/>
              <w:numPr>
                <w:ilvl w:val="0"/>
                <w:numId w:val="1"/>
              </w:numPr>
              <w:spacing w:after="0" w:line="276" w:lineRule="auto"/>
              <w:ind w:left="357" w:firstLineChars="0" w:hanging="357"/>
              <w:rPr>
                <w:rFonts w:ascii="宋体" w:eastAsia="宋体" w:hAnsi="宋体" w:cs="宋体"/>
                <w:b/>
                <w:color w:val="7030A0"/>
                <w:szCs w:val="21"/>
              </w:rPr>
            </w:pPr>
            <w:r>
              <w:rPr>
                <w:rFonts w:ascii="宋体" w:eastAsia="宋体" w:hAnsi="宋体" w:cs="宋体" w:hint="eastAsia"/>
                <w:bCs/>
                <w:szCs w:val="21"/>
              </w:rPr>
              <w:t>注意现场与中控的相关操作纪律</w:t>
            </w:r>
            <w:r w:rsidR="00BB318B">
              <w:rPr>
                <w:rFonts w:ascii="宋体" w:eastAsia="宋体" w:hAnsi="宋体" w:cs="宋体" w:hint="eastAsia"/>
                <w:bCs/>
                <w:szCs w:val="21"/>
              </w:rPr>
              <w:t>、</w:t>
            </w:r>
            <w:r>
              <w:rPr>
                <w:rFonts w:ascii="宋体" w:eastAsia="宋体" w:hAnsi="宋体" w:cs="宋体" w:hint="eastAsia"/>
                <w:bCs/>
                <w:szCs w:val="21"/>
              </w:rPr>
              <w:t>劳动纪律，在疫情严峻</w:t>
            </w:r>
            <w:r w:rsidR="00BB318B">
              <w:rPr>
                <w:rFonts w:ascii="宋体" w:eastAsia="宋体" w:hAnsi="宋体" w:cs="宋体" w:hint="eastAsia"/>
                <w:bCs/>
                <w:szCs w:val="21"/>
              </w:rPr>
              <w:t>、</w:t>
            </w:r>
            <w:r>
              <w:rPr>
                <w:rFonts w:ascii="宋体" w:eastAsia="宋体" w:hAnsi="宋体" w:cs="宋体" w:hint="eastAsia"/>
                <w:bCs/>
                <w:szCs w:val="21"/>
              </w:rPr>
              <w:t>人员紧张期间，确保</w:t>
            </w:r>
            <w:r w:rsidR="00BB318B">
              <w:rPr>
                <w:rFonts w:ascii="宋体" w:eastAsia="宋体" w:hAnsi="宋体" w:cs="宋体" w:hint="eastAsia"/>
                <w:bCs/>
                <w:szCs w:val="21"/>
              </w:rPr>
              <w:t>各项</w:t>
            </w:r>
            <w:r>
              <w:rPr>
                <w:rFonts w:ascii="宋体" w:eastAsia="宋体" w:hAnsi="宋体" w:cs="宋体" w:hint="eastAsia"/>
                <w:bCs/>
                <w:szCs w:val="21"/>
              </w:rPr>
              <w:t>工作无疏漏，做到人人尽责的工作状态。</w:t>
            </w:r>
            <w:r>
              <w:rPr>
                <w:rFonts w:ascii="宋体" w:eastAsia="宋体" w:hAnsi="宋体" w:cs="宋体" w:hint="eastAsia"/>
                <w:b/>
                <w:color w:val="7030A0"/>
                <w:szCs w:val="21"/>
              </w:rPr>
              <w:t>（落实人：工艺专业） 落实情况：</w:t>
            </w:r>
            <w:r w:rsidR="00667006">
              <w:rPr>
                <w:rFonts w:ascii="宋体" w:eastAsia="宋体" w:hAnsi="宋体" w:cs="宋体" w:hint="eastAsia"/>
                <w:b/>
                <w:color w:val="7030A0"/>
                <w:szCs w:val="21"/>
              </w:rPr>
              <w:t>按要求执行。</w:t>
            </w:r>
          </w:p>
          <w:p w14:paraId="321A5568" w14:textId="0AD0ABC3" w:rsidR="00482B17" w:rsidRDefault="002D59BB" w:rsidP="00482B17">
            <w:pPr>
              <w:pStyle w:val="2"/>
              <w:numPr>
                <w:ilvl w:val="0"/>
                <w:numId w:val="1"/>
              </w:numPr>
              <w:spacing w:after="0" w:line="276" w:lineRule="auto"/>
              <w:ind w:left="357" w:firstLineChars="0" w:hanging="357"/>
              <w:rPr>
                <w:rFonts w:ascii="宋体" w:eastAsia="宋体" w:hAnsi="宋体" w:cs="宋体"/>
                <w:bCs/>
                <w:szCs w:val="21"/>
              </w:rPr>
            </w:pPr>
            <w:r>
              <w:rPr>
                <w:rFonts w:ascii="宋体" w:eastAsia="宋体" w:hAnsi="宋体" w:cs="宋体" w:hint="eastAsia"/>
                <w:bCs/>
                <w:szCs w:val="21"/>
              </w:rPr>
              <w:t>要充分吸取柴油加氢石脑油携带精脱硫剂严重冲击连续重整装置的事故教训，</w:t>
            </w:r>
            <w:r w:rsidR="0017578F" w:rsidRPr="00A97843">
              <w:rPr>
                <w:rFonts w:ascii="宋体" w:eastAsia="宋体" w:hAnsi="宋体" w:cs="宋体" w:hint="eastAsia"/>
                <w:bCs/>
                <w:szCs w:val="21"/>
              </w:rPr>
              <w:t>对于本部门装置内的所有技改项目以及涉及到上下游的</w:t>
            </w:r>
            <w:r w:rsidR="00A97843" w:rsidRPr="00A97843">
              <w:rPr>
                <w:rFonts w:ascii="宋体" w:eastAsia="宋体" w:hAnsi="宋体" w:cs="宋体" w:hint="eastAsia"/>
                <w:bCs/>
                <w:szCs w:val="21"/>
              </w:rPr>
              <w:t>其它</w:t>
            </w:r>
            <w:r w:rsidR="0017578F" w:rsidRPr="00A97843">
              <w:rPr>
                <w:rFonts w:ascii="宋体" w:eastAsia="宋体" w:hAnsi="宋体" w:cs="宋体" w:hint="eastAsia"/>
                <w:bCs/>
                <w:szCs w:val="21"/>
              </w:rPr>
              <w:t>重要管线，要求</w:t>
            </w:r>
            <w:r>
              <w:rPr>
                <w:rFonts w:ascii="宋体" w:eastAsia="宋体" w:hAnsi="宋体" w:cs="宋体" w:hint="eastAsia"/>
                <w:bCs/>
                <w:szCs w:val="21"/>
              </w:rPr>
              <w:t>各专业要进行充分评估，</w:t>
            </w:r>
            <w:r w:rsidR="00182396">
              <w:rPr>
                <w:rFonts w:ascii="宋体" w:eastAsia="宋体" w:hAnsi="宋体" w:cs="宋体" w:hint="eastAsia"/>
                <w:bCs/>
                <w:szCs w:val="21"/>
              </w:rPr>
              <w:t>尽量</w:t>
            </w:r>
            <w:r>
              <w:rPr>
                <w:rFonts w:ascii="宋体" w:eastAsia="宋体" w:hAnsi="宋体" w:cs="宋体" w:hint="eastAsia"/>
                <w:bCs/>
                <w:szCs w:val="21"/>
              </w:rPr>
              <w:t>识别出相关风险并</w:t>
            </w:r>
            <w:r w:rsidR="00A97843" w:rsidRPr="00A97843">
              <w:rPr>
                <w:rFonts w:ascii="宋体" w:eastAsia="宋体" w:hAnsi="宋体" w:cs="宋体" w:hint="eastAsia"/>
                <w:bCs/>
                <w:szCs w:val="21"/>
              </w:rPr>
              <w:t>完善</w:t>
            </w:r>
            <w:r>
              <w:rPr>
                <w:rFonts w:ascii="宋体" w:eastAsia="宋体" w:hAnsi="宋体" w:cs="宋体" w:hint="eastAsia"/>
                <w:bCs/>
                <w:szCs w:val="21"/>
              </w:rPr>
              <w:t>应对</w:t>
            </w:r>
            <w:r w:rsidR="0017578F" w:rsidRPr="00A97843">
              <w:rPr>
                <w:rFonts w:ascii="宋体" w:eastAsia="宋体" w:hAnsi="宋体" w:cs="宋体" w:hint="eastAsia"/>
                <w:bCs/>
                <w:szCs w:val="21"/>
              </w:rPr>
              <w:t>措施</w:t>
            </w:r>
            <w:r w:rsidR="00A97843" w:rsidRPr="00A97843">
              <w:rPr>
                <w:rFonts w:ascii="宋体" w:eastAsia="宋体" w:hAnsi="宋体" w:cs="宋体" w:hint="eastAsia"/>
                <w:bCs/>
                <w:szCs w:val="21"/>
              </w:rPr>
              <w:t>；要做到</w:t>
            </w:r>
            <w:r w:rsidR="0017578F" w:rsidRPr="00A97843">
              <w:rPr>
                <w:rFonts w:ascii="宋体" w:eastAsia="宋体" w:hAnsi="宋体" w:cs="宋体" w:hint="eastAsia"/>
                <w:bCs/>
                <w:szCs w:val="21"/>
              </w:rPr>
              <w:t>上游</w:t>
            </w:r>
            <w:r w:rsidR="00A97843" w:rsidRPr="00A97843">
              <w:rPr>
                <w:rFonts w:ascii="宋体" w:eastAsia="宋体" w:hAnsi="宋体" w:cs="宋体" w:hint="eastAsia"/>
                <w:bCs/>
                <w:szCs w:val="21"/>
              </w:rPr>
              <w:t>装置</w:t>
            </w:r>
            <w:r w:rsidR="0017578F" w:rsidRPr="00A97843">
              <w:rPr>
                <w:rFonts w:ascii="宋体" w:eastAsia="宋体" w:hAnsi="宋体" w:cs="宋体" w:hint="eastAsia"/>
                <w:bCs/>
                <w:szCs w:val="21"/>
              </w:rPr>
              <w:t>对下游</w:t>
            </w:r>
            <w:r w:rsidR="00A97843" w:rsidRPr="00A97843">
              <w:rPr>
                <w:rFonts w:ascii="宋体" w:eastAsia="宋体" w:hAnsi="宋体" w:cs="宋体" w:hint="eastAsia"/>
                <w:bCs/>
                <w:szCs w:val="21"/>
              </w:rPr>
              <w:t>装置</w:t>
            </w:r>
            <w:r w:rsidR="0017578F" w:rsidRPr="00A97843">
              <w:rPr>
                <w:rFonts w:ascii="宋体" w:eastAsia="宋体" w:hAnsi="宋体" w:cs="宋体" w:hint="eastAsia"/>
                <w:bCs/>
                <w:szCs w:val="21"/>
              </w:rPr>
              <w:t>负责，</w:t>
            </w:r>
            <w:r w:rsidR="00A97843" w:rsidRPr="00A97843">
              <w:rPr>
                <w:rFonts w:ascii="宋体" w:eastAsia="宋体" w:hAnsi="宋体" w:cs="宋体" w:hint="eastAsia"/>
                <w:bCs/>
                <w:szCs w:val="21"/>
              </w:rPr>
              <w:t>上</w:t>
            </w:r>
            <w:r w:rsidR="00A97843" w:rsidRPr="00A97843">
              <w:rPr>
                <w:rFonts w:ascii="宋体" w:eastAsia="宋体" w:hAnsi="宋体" w:cs="宋体" w:hint="eastAsia"/>
                <w:bCs/>
                <w:szCs w:val="21"/>
              </w:rPr>
              <w:lastRenderedPageBreak/>
              <w:t>游装置有波动要及时向下游装置反馈，</w:t>
            </w:r>
            <w:r>
              <w:rPr>
                <w:rFonts w:ascii="宋体" w:eastAsia="宋体" w:hAnsi="宋体" w:cs="宋体" w:hint="eastAsia"/>
                <w:bCs/>
                <w:szCs w:val="21"/>
              </w:rPr>
              <w:t>避免</w:t>
            </w:r>
            <w:r w:rsidR="0017578F" w:rsidRPr="00A97843">
              <w:rPr>
                <w:rFonts w:ascii="宋体" w:eastAsia="宋体" w:hAnsi="宋体" w:cs="宋体" w:hint="eastAsia"/>
                <w:bCs/>
                <w:szCs w:val="21"/>
              </w:rPr>
              <w:t>由于操作不</w:t>
            </w:r>
            <w:r>
              <w:rPr>
                <w:rFonts w:ascii="宋体" w:eastAsia="宋体" w:hAnsi="宋体" w:cs="宋体" w:hint="eastAsia"/>
                <w:bCs/>
                <w:szCs w:val="21"/>
              </w:rPr>
              <w:t>平稳或突发异常状况等</w:t>
            </w:r>
            <w:r w:rsidR="0017578F" w:rsidRPr="00A97843">
              <w:rPr>
                <w:rFonts w:ascii="宋体" w:eastAsia="宋体" w:hAnsi="宋体" w:cs="宋体" w:hint="eastAsia"/>
                <w:bCs/>
                <w:szCs w:val="21"/>
              </w:rPr>
              <w:t>原因导致下游装置出现异常波动</w:t>
            </w:r>
            <w:r w:rsidR="00A97843" w:rsidRPr="00A97843">
              <w:rPr>
                <w:rFonts w:ascii="宋体" w:eastAsia="宋体" w:hAnsi="宋体" w:cs="宋体" w:hint="eastAsia"/>
                <w:bCs/>
                <w:szCs w:val="21"/>
              </w:rPr>
              <w:t>。</w:t>
            </w:r>
            <w:r w:rsidR="00482B17">
              <w:rPr>
                <w:rFonts w:ascii="宋体" w:eastAsia="宋体" w:hAnsi="宋体" w:cs="宋体" w:hint="eastAsia"/>
                <w:b/>
                <w:color w:val="7030A0"/>
                <w:szCs w:val="21"/>
              </w:rPr>
              <w:t>（落实人：</w:t>
            </w:r>
            <w:r w:rsidR="00FF4850">
              <w:rPr>
                <w:rFonts w:ascii="宋体" w:eastAsia="宋体" w:hAnsi="宋体" w:cs="宋体" w:hint="eastAsia"/>
                <w:b/>
                <w:color w:val="7030A0"/>
                <w:szCs w:val="21"/>
              </w:rPr>
              <w:t>工艺专业、班组</w:t>
            </w:r>
            <w:r w:rsidR="00482B17">
              <w:rPr>
                <w:rFonts w:ascii="宋体" w:eastAsia="宋体" w:hAnsi="宋体" w:cs="宋体" w:hint="eastAsia"/>
                <w:b/>
                <w:color w:val="7030A0"/>
                <w:szCs w:val="21"/>
              </w:rPr>
              <w:t>）</w:t>
            </w:r>
            <w:r w:rsidR="00482B17">
              <w:rPr>
                <w:rFonts w:ascii="宋体" w:eastAsia="宋体" w:hAnsi="宋体" w:cs="宋体"/>
                <w:b/>
                <w:color w:val="7030A0"/>
                <w:szCs w:val="21"/>
              </w:rPr>
              <w:t xml:space="preserve"> </w:t>
            </w:r>
            <w:r w:rsidR="00482B17">
              <w:rPr>
                <w:rFonts w:ascii="宋体" w:eastAsia="宋体" w:hAnsi="宋体" w:cs="宋体" w:hint="eastAsia"/>
                <w:b/>
                <w:color w:val="7030A0"/>
                <w:szCs w:val="21"/>
              </w:rPr>
              <w:t>落实情况：</w:t>
            </w:r>
            <w:r w:rsidR="00667006">
              <w:rPr>
                <w:rFonts w:ascii="宋体" w:eastAsia="宋体" w:hAnsi="宋体" w:cs="宋体" w:hint="eastAsia"/>
                <w:b/>
                <w:color w:val="7030A0"/>
                <w:szCs w:val="21"/>
              </w:rPr>
              <w:t>按要求执行。</w:t>
            </w:r>
          </w:p>
          <w:p w14:paraId="30EAF5C9" w14:textId="33014288" w:rsidR="00F22B49" w:rsidRPr="00F22B49" w:rsidRDefault="00482B17" w:rsidP="00F22B49">
            <w:pPr>
              <w:pStyle w:val="2"/>
              <w:numPr>
                <w:ilvl w:val="0"/>
                <w:numId w:val="1"/>
              </w:numPr>
              <w:spacing w:after="0" w:line="276" w:lineRule="auto"/>
              <w:ind w:left="357" w:firstLineChars="0" w:hanging="357"/>
              <w:rPr>
                <w:rFonts w:ascii="宋体" w:eastAsia="宋体" w:hAnsi="宋体" w:cs="宋体"/>
                <w:bCs/>
                <w:szCs w:val="21"/>
              </w:rPr>
            </w:pPr>
            <w:r>
              <w:rPr>
                <w:rFonts w:ascii="宋体" w:eastAsia="宋体" w:hAnsi="宋体" w:cs="宋体" w:hint="eastAsia"/>
                <w:bCs/>
                <w:szCs w:val="21"/>
              </w:rPr>
              <w:t>近期部门陆续有新员工入职，各专业要按照模块化培训要求对其做好相关培训，</w:t>
            </w:r>
            <w:r w:rsidR="002D59BB">
              <w:rPr>
                <w:rFonts w:ascii="宋体" w:eastAsia="宋体" w:hAnsi="宋体" w:cs="宋体" w:hint="eastAsia"/>
                <w:bCs/>
                <w:szCs w:val="21"/>
              </w:rPr>
              <w:t>同时要注重</w:t>
            </w:r>
            <w:r>
              <w:rPr>
                <w:rFonts w:ascii="宋体" w:eastAsia="宋体" w:hAnsi="宋体" w:cs="宋体" w:hint="eastAsia"/>
                <w:bCs/>
                <w:szCs w:val="21"/>
              </w:rPr>
              <w:t>锻炼新员工各方面的应急处置能力，多演练、多实践，尽快实现独立顶岗。</w:t>
            </w:r>
            <w:r>
              <w:rPr>
                <w:rFonts w:ascii="宋体" w:eastAsia="宋体" w:hAnsi="宋体" w:cs="宋体" w:hint="eastAsia"/>
                <w:b/>
                <w:color w:val="7030A0"/>
                <w:szCs w:val="21"/>
              </w:rPr>
              <w:t>（落实人：各专业）</w:t>
            </w:r>
            <w:r>
              <w:rPr>
                <w:rFonts w:ascii="宋体" w:eastAsia="宋体" w:hAnsi="宋体" w:cs="宋体"/>
                <w:b/>
                <w:color w:val="7030A0"/>
                <w:szCs w:val="21"/>
              </w:rPr>
              <w:t xml:space="preserve"> </w:t>
            </w:r>
            <w:r>
              <w:rPr>
                <w:rFonts w:ascii="宋体" w:eastAsia="宋体" w:hAnsi="宋体" w:cs="宋体" w:hint="eastAsia"/>
                <w:b/>
                <w:color w:val="7030A0"/>
                <w:szCs w:val="21"/>
              </w:rPr>
              <w:t>落实情况</w:t>
            </w:r>
            <w:r w:rsidR="00667006">
              <w:rPr>
                <w:rFonts w:ascii="宋体" w:eastAsia="宋体" w:hAnsi="宋体" w:cs="宋体" w:hint="eastAsia"/>
                <w:bCs/>
                <w:szCs w:val="21"/>
              </w:rPr>
              <w:t>：</w:t>
            </w:r>
            <w:r w:rsidR="00667006" w:rsidRPr="00D00A2C">
              <w:rPr>
                <w:rFonts w:ascii="宋体" w:eastAsia="宋体" w:hAnsi="宋体" w:cs="宋体" w:hint="eastAsia"/>
                <w:b/>
                <w:color w:val="7030A0"/>
                <w:szCs w:val="21"/>
              </w:rPr>
              <w:t>按要求执行。</w:t>
            </w:r>
          </w:p>
          <w:p w14:paraId="03C52529" w14:textId="167234B6" w:rsidR="00182396" w:rsidRPr="00182396" w:rsidRDefault="00482B17" w:rsidP="00182396">
            <w:pPr>
              <w:pStyle w:val="2"/>
              <w:numPr>
                <w:ilvl w:val="0"/>
                <w:numId w:val="1"/>
              </w:numPr>
              <w:spacing w:after="0" w:line="276" w:lineRule="auto"/>
              <w:ind w:left="357" w:firstLineChars="0" w:hanging="357"/>
              <w:rPr>
                <w:rFonts w:ascii="宋体" w:eastAsia="宋体" w:hAnsi="宋体" w:cs="宋体"/>
                <w:bCs/>
                <w:szCs w:val="21"/>
              </w:rPr>
            </w:pPr>
            <w:r w:rsidRPr="00F22B49">
              <w:rPr>
                <w:rFonts w:ascii="宋体" w:eastAsia="宋体" w:hAnsi="宋体" w:cs="宋体" w:hint="eastAsia"/>
                <w:bCs/>
                <w:szCs w:val="21"/>
              </w:rPr>
              <w:t>关于</w:t>
            </w:r>
            <w:r w:rsidR="00F22B49" w:rsidRPr="00F22B49">
              <w:rPr>
                <w:rFonts w:ascii="宋体" w:eastAsia="宋体" w:hAnsi="宋体" w:cs="宋体" w:hint="eastAsia"/>
                <w:bCs/>
                <w:szCs w:val="21"/>
              </w:rPr>
              <w:t>本周加裂</w:t>
            </w:r>
            <w:r w:rsidRPr="00F22B49">
              <w:rPr>
                <w:rFonts w:ascii="宋体" w:eastAsia="宋体" w:hAnsi="宋体" w:cs="宋体" w:hint="eastAsia"/>
                <w:bCs/>
                <w:szCs w:val="21"/>
              </w:rPr>
              <w:t>装置D</w:t>
            </w:r>
            <w:r w:rsidRPr="00F22B49">
              <w:rPr>
                <w:rFonts w:ascii="宋体" w:eastAsia="宋体" w:hAnsi="宋体" w:cs="宋体"/>
                <w:bCs/>
                <w:szCs w:val="21"/>
              </w:rPr>
              <w:t>2</w:t>
            </w:r>
            <w:r w:rsidR="00F22B49" w:rsidRPr="00F22B49">
              <w:rPr>
                <w:rFonts w:ascii="宋体" w:eastAsia="宋体" w:hAnsi="宋体" w:cs="宋体"/>
                <w:bCs/>
                <w:szCs w:val="21"/>
              </w:rPr>
              <w:t>13</w:t>
            </w:r>
            <w:r w:rsidR="002D59BB">
              <w:rPr>
                <w:rFonts w:ascii="宋体" w:eastAsia="宋体" w:hAnsi="宋体" w:cs="宋体" w:hint="eastAsia"/>
                <w:bCs/>
                <w:szCs w:val="21"/>
              </w:rPr>
              <w:t>B</w:t>
            </w:r>
            <w:r w:rsidRPr="00F22B49">
              <w:rPr>
                <w:rFonts w:ascii="宋体" w:eastAsia="宋体" w:hAnsi="宋体" w:cs="宋体" w:hint="eastAsia"/>
                <w:bCs/>
                <w:szCs w:val="21"/>
              </w:rPr>
              <w:t>换剂工作，处置方案上要优化</w:t>
            </w:r>
            <w:r w:rsidR="002D59BB">
              <w:rPr>
                <w:rFonts w:ascii="宋体" w:eastAsia="宋体" w:hAnsi="宋体" w:cs="宋体" w:hint="eastAsia"/>
                <w:bCs/>
                <w:szCs w:val="21"/>
              </w:rPr>
              <w:t>蒸汽</w:t>
            </w:r>
            <w:r w:rsidRPr="00F22B49">
              <w:rPr>
                <w:rFonts w:ascii="宋体" w:eastAsia="宋体" w:hAnsi="宋体" w:cs="宋体" w:hint="eastAsia"/>
                <w:bCs/>
                <w:szCs w:val="21"/>
              </w:rPr>
              <w:t>吹扫、</w:t>
            </w:r>
            <w:r w:rsidR="002D59BB">
              <w:rPr>
                <w:rFonts w:ascii="宋体" w:eastAsia="宋体" w:hAnsi="宋体" w:cs="宋体" w:hint="eastAsia"/>
                <w:bCs/>
                <w:szCs w:val="21"/>
              </w:rPr>
              <w:t>氮气置换</w:t>
            </w:r>
            <w:r w:rsidRPr="00F22B49">
              <w:rPr>
                <w:rFonts w:ascii="宋体" w:eastAsia="宋体" w:hAnsi="宋体" w:cs="宋体" w:hint="eastAsia"/>
                <w:bCs/>
                <w:szCs w:val="21"/>
              </w:rPr>
              <w:t>的时间，避免</w:t>
            </w:r>
            <w:r w:rsidR="00820467">
              <w:rPr>
                <w:rFonts w:ascii="宋体" w:eastAsia="宋体" w:hAnsi="宋体" w:cs="宋体" w:hint="eastAsia"/>
                <w:bCs/>
                <w:szCs w:val="21"/>
              </w:rPr>
              <w:t>液化气</w:t>
            </w:r>
            <w:r w:rsidRPr="00F22B49">
              <w:rPr>
                <w:rFonts w:ascii="宋体" w:eastAsia="宋体" w:hAnsi="宋体" w:cs="宋体" w:hint="eastAsia"/>
                <w:bCs/>
                <w:szCs w:val="21"/>
              </w:rPr>
              <w:t>精脱硫剂</w:t>
            </w:r>
            <w:r w:rsidR="002D59BB">
              <w:rPr>
                <w:rFonts w:ascii="宋体" w:eastAsia="宋体" w:hAnsi="宋体" w:cs="宋体" w:hint="eastAsia"/>
                <w:bCs/>
                <w:szCs w:val="21"/>
              </w:rPr>
              <w:t>因长时间接触水而导致</w:t>
            </w:r>
            <w:r w:rsidRPr="00F22B49">
              <w:rPr>
                <w:rFonts w:ascii="宋体" w:eastAsia="宋体" w:hAnsi="宋体" w:cs="宋体" w:hint="eastAsia"/>
                <w:bCs/>
                <w:szCs w:val="21"/>
              </w:rPr>
              <w:t>过度泥浆化，增加卸剂难度；在换剂过程中，要收集好照片等第一手资料和总结工作，积累相关经验</w:t>
            </w:r>
            <w:r w:rsidR="002D59BB">
              <w:rPr>
                <w:rFonts w:ascii="宋体" w:eastAsia="宋体" w:hAnsi="宋体" w:cs="宋体" w:hint="eastAsia"/>
                <w:bCs/>
                <w:szCs w:val="21"/>
              </w:rPr>
              <w:t>，改进装填方案</w:t>
            </w:r>
            <w:r w:rsidRPr="00F22B49">
              <w:rPr>
                <w:rFonts w:ascii="宋体" w:eastAsia="宋体" w:hAnsi="宋体" w:cs="宋体" w:hint="eastAsia"/>
                <w:bCs/>
                <w:szCs w:val="21"/>
              </w:rPr>
              <w:t>。</w:t>
            </w:r>
            <w:r w:rsidRPr="00F22B49">
              <w:rPr>
                <w:rFonts w:ascii="宋体" w:eastAsia="宋体" w:hAnsi="宋体" w:cs="宋体" w:hint="eastAsia"/>
                <w:b/>
                <w:color w:val="7030A0"/>
                <w:szCs w:val="21"/>
              </w:rPr>
              <w:t>（落实人：工艺方面）</w:t>
            </w:r>
            <w:r w:rsidRPr="00F22B49">
              <w:rPr>
                <w:rFonts w:ascii="宋体" w:eastAsia="宋体" w:hAnsi="宋体" w:cs="宋体"/>
                <w:b/>
                <w:color w:val="7030A0"/>
                <w:szCs w:val="21"/>
              </w:rPr>
              <w:t xml:space="preserve"> </w:t>
            </w:r>
            <w:r w:rsidRPr="00F22B49">
              <w:rPr>
                <w:rFonts w:ascii="宋体" w:eastAsia="宋体" w:hAnsi="宋体" w:cs="宋体" w:hint="eastAsia"/>
                <w:b/>
                <w:color w:val="7030A0"/>
                <w:szCs w:val="21"/>
              </w:rPr>
              <w:t>落实情况:</w:t>
            </w:r>
            <w:r w:rsidR="00C01044">
              <w:rPr>
                <w:rFonts w:ascii="宋体" w:eastAsia="宋体" w:hAnsi="宋体" w:cs="宋体" w:hint="eastAsia"/>
                <w:b/>
                <w:color w:val="7030A0"/>
                <w:szCs w:val="21"/>
              </w:rPr>
              <w:t>按要求执行，收集本次卸剂过程的资料，做好总结，目前已卸出的催化剂为固体颗粒状态，没有呈现泥浆化的现象。</w:t>
            </w:r>
          </w:p>
          <w:p w14:paraId="4EE4D9E2" w14:textId="11A711DF" w:rsidR="0018150D" w:rsidRDefault="00F05BC9" w:rsidP="00D07D39">
            <w:pPr>
              <w:pStyle w:val="2"/>
              <w:spacing w:after="0" w:line="276" w:lineRule="auto"/>
              <w:ind w:firstLineChars="0" w:firstLine="0"/>
              <w:rPr>
                <w:rFonts w:ascii="宋体" w:eastAsia="宋体" w:hAnsi="宋体" w:cs="宋体"/>
                <w:b/>
                <w:bCs/>
                <w:color w:val="000000" w:themeColor="text1"/>
              </w:rPr>
            </w:pPr>
            <w:r>
              <w:rPr>
                <w:rFonts w:ascii="宋体" w:eastAsia="宋体" w:hAnsi="宋体" w:cs="宋体" w:hint="eastAsia"/>
                <w:b/>
                <w:bCs/>
                <w:color w:val="000000" w:themeColor="text1"/>
              </w:rPr>
              <w:t>二、常态化工作要求</w:t>
            </w:r>
            <w:r w:rsidR="00AE6F2B">
              <w:rPr>
                <w:rFonts w:ascii="宋体" w:eastAsia="宋体" w:hAnsi="宋体" w:cs="宋体"/>
                <w:b/>
                <w:bCs/>
                <w:color w:val="000000" w:themeColor="text1"/>
              </w:rPr>
              <w:tab/>
            </w:r>
          </w:p>
          <w:p w14:paraId="3352EE3E" w14:textId="77777777" w:rsidR="00591789" w:rsidRDefault="00F05BC9">
            <w:pPr>
              <w:pStyle w:val="1"/>
              <w:numPr>
                <w:ilvl w:val="0"/>
                <w:numId w:val="2"/>
              </w:numPr>
              <w:spacing w:line="276" w:lineRule="auto"/>
              <w:ind w:firstLineChars="0"/>
              <w:rPr>
                <w:rFonts w:ascii="宋体" w:eastAsia="宋体" w:hAnsi="宋体" w:cs="宋体"/>
              </w:rPr>
            </w:pPr>
            <w:r>
              <w:rPr>
                <w:rFonts w:ascii="宋体" w:eastAsia="宋体" w:hAnsi="宋体" w:cs="宋体" w:hint="eastAsia"/>
                <w:bCs/>
                <w:szCs w:val="21"/>
              </w:rPr>
              <w:t xml:space="preserve">持续推进内外操轮岗、新员工及文莱员工培训，按时验收学习效果，及时在微信群公开发布考试验收成绩并落实好相关绩效考核。 </w:t>
            </w:r>
            <w:r>
              <w:rPr>
                <w:rFonts w:ascii="宋体" w:eastAsia="宋体" w:hAnsi="宋体" w:cs="宋体"/>
                <w:bCs/>
                <w:szCs w:val="21"/>
              </w:rPr>
              <w:t xml:space="preserve">               </w:t>
            </w:r>
            <w:r>
              <w:rPr>
                <w:rFonts w:ascii="宋体" w:eastAsia="宋体" w:hAnsi="宋体" w:cs="宋体" w:hint="eastAsia"/>
                <w:b/>
                <w:color w:val="7030A0"/>
                <w:szCs w:val="21"/>
              </w:rPr>
              <w:t>（落实人：各专业）</w:t>
            </w:r>
          </w:p>
          <w:p w14:paraId="0F8A82EA" w14:textId="77777777" w:rsidR="00591789" w:rsidRDefault="00F05BC9">
            <w:pPr>
              <w:pStyle w:val="1"/>
              <w:numPr>
                <w:ilvl w:val="0"/>
                <w:numId w:val="2"/>
              </w:numPr>
              <w:spacing w:line="276" w:lineRule="auto"/>
              <w:ind w:firstLineChars="0"/>
              <w:rPr>
                <w:rFonts w:ascii="宋体" w:eastAsia="宋体" w:hAnsi="宋体" w:cs="宋体"/>
              </w:rPr>
            </w:pPr>
            <w:r>
              <w:rPr>
                <w:rFonts w:ascii="宋体" w:eastAsia="宋体" w:hAnsi="宋体" w:cs="宋体"/>
                <w:bCs/>
                <w:szCs w:val="21"/>
              </w:rPr>
              <w:t>疫情</w:t>
            </w:r>
            <w:r>
              <w:rPr>
                <w:rFonts w:ascii="宋体" w:eastAsia="宋体" w:hAnsi="宋体" w:cs="宋体" w:hint="eastAsia"/>
                <w:bCs/>
                <w:szCs w:val="21"/>
              </w:rPr>
              <w:t>期间，减少不必要的外出及人员接触，日常生活物资采购尽量通过公司食堂代购及</w:t>
            </w:r>
            <w:r>
              <w:rPr>
                <w:rFonts w:ascii="宋体" w:eastAsia="宋体" w:hAnsi="宋体" w:cs="宋体"/>
                <w:bCs/>
                <w:szCs w:val="21"/>
              </w:rPr>
              <w:t>wecare online网上平台集中采购、配送，各网格化管理人员要每天到包干宿舍检查确认人员外出情况，每周部门领导将检查落实情况</w:t>
            </w:r>
            <w:r>
              <w:rPr>
                <w:rFonts w:ascii="宋体" w:eastAsia="宋体" w:hAnsi="宋体" w:cs="宋体" w:hint="eastAsia"/>
                <w:bCs/>
                <w:szCs w:val="21"/>
              </w:rPr>
              <w:t>。</w:t>
            </w:r>
            <w:r>
              <w:rPr>
                <w:rFonts w:ascii="宋体" w:eastAsia="宋体" w:hAnsi="宋体" w:cs="宋体"/>
                <w:bCs/>
                <w:szCs w:val="21"/>
              </w:rPr>
              <w:tab/>
            </w:r>
            <w:r>
              <w:rPr>
                <w:rFonts w:ascii="宋体" w:eastAsia="宋体" w:hAnsi="宋体" w:cs="宋体"/>
                <w:bCs/>
                <w:szCs w:val="21"/>
              </w:rPr>
              <w:tab/>
              <w:t xml:space="preserve">    </w:t>
            </w:r>
            <w:r>
              <w:rPr>
                <w:rFonts w:ascii="宋体" w:eastAsia="宋体" w:hAnsi="宋体" w:cs="宋体" w:hint="eastAsia"/>
                <w:b/>
                <w:color w:val="7030A0"/>
                <w:szCs w:val="21"/>
              </w:rPr>
              <w:t>（落实人：所有人）</w:t>
            </w:r>
          </w:p>
          <w:p w14:paraId="4FCCFBEF" w14:textId="77777777" w:rsidR="00591789" w:rsidRDefault="00F05BC9">
            <w:pPr>
              <w:pStyle w:val="1"/>
              <w:numPr>
                <w:ilvl w:val="0"/>
                <w:numId w:val="2"/>
              </w:numPr>
              <w:spacing w:line="276" w:lineRule="auto"/>
              <w:ind w:firstLineChars="0"/>
              <w:rPr>
                <w:rFonts w:ascii="宋体" w:eastAsia="宋体" w:hAnsi="宋体" w:cs="宋体"/>
              </w:rPr>
            </w:pPr>
            <w:r>
              <w:rPr>
                <w:rFonts w:ascii="宋体" w:eastAsia="宋体" w:hAnsi="宋体" w:cs="宋体" w:hint="eastAsia"/>
              </w:rPr>
              <w:t>要严肃工艺纪律、操作纪律管理，严禁班组弄虚作假、擅自调整操作权限，提高对部门安排工作的执行力，对不符合规范的操作及时提出纠偏，并落实考核。</w:t>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t xml:space="preserve">  </w:t>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t xml:space="preserve">           </w:t>
            </w:r>
            <w:r>
              <w:rPr>
                <w:rFonts w:ascii="宋体" w:eastAsia="宋体" w:hAnsi="宋体" w:cs="宋体"/>
              </w:rPr>
              <w:tab/>
              <w:t xml:space="preserve">  </w:t>
            </w:r>
            <w:r>
              <w:rPr>
                <w:rFonts w:ascii="宋体" w:eastAsia="宋体" w:hAnsi="宋体" w:cs="宋体" w:hint="eastAsia"/>
                <w:b/>
                <w:color w:val="7030A0"/>
                <w:szCs w:val="21"/>
              </w:rPr>
              <w:t>（落实人：工艺专业）</w:t>
            </w:r>
          </w:p>
          <w:p w14:paraId="05E9F11F" w14:textId="77777777" w:rsidR="00591789" w:rsidRDefault="00F05BC9">
            <w:pPr>
              <w:pStyle w:val="1"/>
              <w:numPr>
                <w:ilvl w:val="0"/>
                <w:numId w:val="2"/>
              </w:numPr>
              <w:spacing w:line="276" w:lineRule="auto"/>
              <w:ind w:firstLineChars="0"/>
              <w:rPr>
                <w:rFonts w:ascii="宋体" w:eastAsia="宋体" w:hAnsi="宋体" w:cs="宋体"/>
              </w:rPr>
            </w:pPr>
            <w:r>
              <w:rPr>
                <w:rFonts w:ascii="宋体" w:eastAsia="宋体" w:hAnsi="宋体" w:cs="宋体"/>
              </w:rPr>
              <w:t>要重视和规范作业票证的开具和签发、检查，对不符合规范的票证要考核相关直接责任人和专业管理责任人</w:t>
            </w:r>
            <w:r>
              <w:rPr>
                <w:rFonts w:ascii="宋体" w:eastAsia="宋体" w:hAnsi="宋体" w:cs="宋体" w:hint="eastAsia"/>
              </w:rPr>
              <w:t>。</w:t>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hint="eastAsia"/>
                <w:b/>
                <w:color w:val="7030A0"/>
                <w:szCs w:val="21"/>
              </w:rPr>
              <w:t>（落实人：各专业）</w:t>
            </w:r>
          </w:p>
          <w:p w14:paraId="7AD3D7F3" w14:textId="77777777" w:rsidR="00591789" w:rsidRDefault="00F05BC9">
            <w:pPr>
              <w:pStyle w:val="1"/>
              <w:numPr>
                <w:ilvl w:val="0"/>
                <w:numId w:val="2"/>
              </w:numPr>
              <w:spacing w:line="276" w:lineRule="auto"/>
              <w:ind w:firstLineChars="0"/>
              <w:rPr>
                <w:rFonts w:ascii="宋体" w:eastAsia="宋体" w:hAnsi="宋体" w:cs="宋体"/>
              </w:rPr>
            </w:pPr>
            <w:r>
              <w:rPr>
                <w:rFonts w:ascii="宋体" w:eastAsia="宋体" w:hAnsi="宋体" w:cs="宋体" w:hint="eastAsia"/>
              </w:rPr>
              <w:t>重视日、周、月检工作，日常加强工艺指标、联锁逻辑、联锁值、应急预案等的抽查，在日常工作中督促、检查并提高班组的调整操作、应急判断及处置能力，各专业要通过日、周、月检来加强专业管理。</w:t>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t xml:space="preserve">        </w:t>
            </w:r>
            <w:r>
              <w:rPr>
                <w:rFonts w:ascii="宋体" w:eastAsia="宋体" w:hAnsi="宋体" w:cs="宋体" w:hint="eastAsia"/>
              </w:rPr>
              <w:t>（</w:t>
            </w:r>
            <w:r>
              <w:rPr>
                <w:rFonts w:ascii="宋体" w:eastAsia="宋体" w:hAnsi="宋体" w:cs="宋体" w:hint="eastAsia"/>
                <w:b/>
                <w:bCs/>
                <w:color w:val="7030A0"/>
              </w:rPr>
              <w:t>落实人：各专业</w:t>
            </w:r>
            <w:r>
              <w:rPr>
                <w:rFonts w:ascii="宋体" w:eastAsia="宋体" w:hAnsi="宋体" w:cs="宋体" w:hint="eastAsia"/>
              </w:rPr>
              <w:t>）</w:t>
            </w:r>
          </w:p>
          <w:p w14:paraId="2C106D21" w14:textId="77777777" w:rsidR="00591789" w:rsidRDefault="00F05BC9">
            <w:pPr>
              <w:pStyle w:val="1"/>
              <w:numPr>
                <w:ilvl w:val="0"/>
                <w:numId w:val="2"/>
              </w:numPr>
              <w:spacing w:line="276" w:lineRule="auto"/>
              <w:ind w:firstLineChars="0"/>
              <w:rPr>
                <w:rFonts w:ascii="宋体" w:eastAsia="宋体" w:hAnsi="宋体" w:cs="宋体"/>
              </w:rPr>
            </w:pPr>
            <w:r>
              <w:rPr>
                <w:rFonts w:ascii="宋体" w:eastAsia="宋体" w:hAnsi="宋体" w:cs="宋体" w:hint="eastAsia"/>
              </w:rPr>
              <w:t>加强工艺技术管理，除了日常的原料、产品、质量等的管理，也要加强对反应注水质量、硫化氢腐蚀、汽包水质、空冷水箱水质等的管理，努力保障装置安全平稳生产。</w:t>
            </w:r>
          </w:p>
          <w:p w14:paraId="0D375B8A" w14:textId="77777777" w:rsidR="00591789" w:rsidRDefault="00F05BC9">
            <w:pPr>
              <w:pStyle w:val="1"/>
              <w:spacing w:line="276" w:lineRule="auto"/>
              <w:ind w:left="420" w:firstLineChars="0" w:firstLine="0"/>
              <w:rPr>
                <w:rFonts w:ascii="宋体" w:eastAsia="宋体" w:hAnsi="宋体" w:cs="宋体"/>
              </w:rPr>
            </w:pPr>
            <w:r>
              <w:rPr>
                <w:rFonts w:ascii="宋体" w:eastAsia="宋体" w:hAnsi="宋体" w:cs="宋体"/>
              </w:rPr>
              <w:t xml:space="preserve">                          </w:t>
            </w:r>
            <w:r>
              <w:rPr>
                <w:rFonts w:ascii="宋体" w:eastAsia="宋体" w:hAnsi="宋体" w:cs="宋体"/>
              </w:rPr>
              <w:tab/>
            </w:r>
            <w:r>
              <w:rPr>
                <w:rFonts w:ascii="宋体" w:eastAsia="宋体" w:hAnsi="宋体" w:cs="宋体"/>
              </w:rPr>
              <w:tab/>
              <w:t xml:space="preserve">  </w:t>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t xml:space="preserve">  （</w:t>
            </w:r>
            <w:r>
              <w:rPr>
                <w:rFonts w:ascii="宋体" w:eastAsia="宋体" w:hAnsi="宋体" w:cs="宋体"/>
                <w:b/>
                <w:bCs/>
                <w:color w:val="7030A0"/>
              </w:rPr>
              <w:t>落实人：</w:t>
            </w:r>
            <w:r>
              <w:rPr>
                <w:rFonts w:ascii="宋体" w:eastAsia="宋体" w:hAnsi="宋体" w:cs="宋体" w:hint="eastAsia"/>
                <w:b/>
                <w:bCs/>
                <w:color w:val="7030A0"/>
              </w:rPr>
              <w:t>工艺专业</w:t>
            </w:r>
            <w:r>
              <w:rPr>
                <w:rFonts w:ascii="宋体" w:eastAsia="宋体" w:hAnsi="宋体" w:cs="宋体"/>
              </w:rPr>
              <w:t>）</w:t>
            </w:r>
          </w:p>
          <w:p w14:paraId="1FBF7ABA" w14:textId="77777777" w:rsidR="00591789" w:rsidRDefault="00F05BC9">
            <w:pPr>
              <w:pStyle w:val="1"/>
              <w:numPr>
                <w:ilvl w:val="0"/>
                <w:numId w:val="2"/>
              </w:numPr>
              <w:spacing w:line="276" w:lineRule="auto"/>
              <w:ind w:firstLineChars="0"/>
              <w:rPr>
                <w:rFonts w:ascii="宋体" w:eastAsia="宋体" w:hAnsi="宋体" w:cs="宋体"/>
              </w:rPr>
            </w:pPr>
            <w:r>
              <w:rPr>
                <w:rFonts w:ascii="宋体" w:eastAsia="宋体" w:hAnsi="宋体" w:cs="宋体"/>
              </w:rPr>
              <w:t>加强办公室和操作室规格化管理，有效利用文件夹、文件柜，并保持文件柜和办公桌整洁有序，部门将会进行不定期检查、评比。</w:t>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t xml:space="preserve">    </w:t>
            </w:r>
            <w:r>
              <w:rPr>
                <w:rFonts w:ascii="宋体" w:eastAsia="宋体" w:hAnsi="宋体" w:cs="宋体" w:hint="eastAsia"/>
              </w:rPr>
              <w:t>（</w:t>
            </w:r>
            <w:r>
              <w:rPr>
                <w:rFonts w:ascii="宋体" w:eastAsia="宋体" w:hAnsi="宋体" w:cs="宋体" w:hint="eastAsia"/>
                <w:b/>
                <w:bCs/>
                <w:color w:val="7030A0"/>
              </w:rPr>
              <w:t>落实人：各专业</w:t>
            </w:r>
            <w:r>
              <w:rPr>
                <w:rFonts w:ascii="宋体" w:eastAsia="宋体" w:hAnsi="宋体" w:cs="宋体" w:hint="eastAsia"/>
              </w:rPr>
              <w:t>）</w:t>
            </w:r>
          </w:p>
          <w:p w14:paraId="0FD3F0E3" w14:textId="77777777" w:rsidR="00591789" w:rsidRDefault="00F05BC9">
            <w:pPr>
              <w:pStyle w:val="1"/>
              <w:numPr>
                <w:ilvl w:val="0"/>
                <w:numId w:val="2"/>
              </w:numPr>
              <w:spacing w:line="276" w:lineRule="auto"/>
              <w:ind w:firstLineChars="0"/>
              <w:rPr>
                <w:rFonts w:ascii="宋体" w:eastAsia="宋体" w:hAnsi="宋体" w:cs="宋体"/>
              </w:rPr>
            </w:pPr>
            <w:r>
              <w:rPr>
                <w:rFonts w:ascii="宋体" w:eastAsia="宋体" w:hAnsi="宋体" w:cs="宋体"/>
              </w:rPr>
              <w:t>要严格遵守文莱法律法规，禁止酒驾，禁止携带任何酒水上岛（不论有无酒单），同时也严格控制携带香烟上岛，被查到的都将严肃考核处理。</w:t>
            </w:r>
            <w:r>
              <w:rPr>
                <w:rFonts w:ascii="宋体" w:eastAsia="宋体" w:hAnsi="宋体" w:cs="宋体"/>
              </w:rPr>
              <w:tab/>
              <w:t xml:space="preserve">    </w:t>
            </w:r>
            <w:r>
              <w:rPr>
                <w:rFonts w:ascii="宋体" w:eastAsia="宋体" w:hAnsi="宋体" w:cs="宋体" w:hint="eastAsia"/>
              </w:rPr>
              <w:t>（</w:t>
            </w:r>
            <w:r>
              <w:rPr>
                <w:rFonts w:ascii="宋体" w:eastAsia="宋体" w:hAnsi="宋体" w:cs="宋体" w:hint="eastAsia"/>
                <w:b/>
                <w:bCs/>
                <w:color w:val="7030A0"/>
              </w:rPr>
              <w:t>落实人：所有人</w:t>
            </w:r>
            <w:r>
              <w:rPr>
                <w:rFonts w:ascii="宋体" w:eastAsia="宋体" w:hAnsi="宋体" w:cs="宋体" w:hint="eastAsia"/>
              </w:rPr>
              <w:t>）</w:t>
            </w:r>
          </w:p>
          <w:p w14:paraId="50CCFA99" w14:textId="77777777" w:rsidR="00591789" w:rsidRDefault="00F05BC9">
            <w:pPr>
              <w:pStyle w:val="1"/>
              <w:numPr>
                <w:ilvl w:val="0"/>
                <w:numId w:val="2"/>
              </w:numPr>
              <w:spacing w:line="276" w:lineRule="auto"/>
              <w:ind w:firstLineChars="0"/>
              <w:rPr>
                <w:rFonts w:ascii="宋体" w:eastAsia="宋体" w:hAnsi="宋体" w:cs="宋体"/>
              </w:rPr>
            </w:pPr>
            <w:r>
              <w:rPr>
                <w:rFonts w:ascii="宋体" w:eastAsia="宋体" w:hAnsi="宋体" w:cs="宋体" w:hint="eastAsia"/>
                <w:color w:val="000000" w:themeColor="text1"/>
              </w:rPr>
              <w:t>重视各项工作及异常生产情况的联系汇报，各专业日常关注班组是否落实汇报专业安排工作的进展情况，生产、设备出现异常是否及时汇报，未按要求落实的班组要严肃考核。</w:t>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t xml:space="preserve">      </w:t>
            </w:r>
            <w:r>
              <w:rPr>
                <w:rFonts w:ascii="宋体" w:eastAsia="宋体" w:hAnsi="宋体" w:cs="宋体" w:hint="eastAsia"/>
              </w:rPr>
              <w:t>（</w:t>
            </w:r>
            <w:r>
              <w:rPr>
                <w:rFonts w:ascii="宋体" w:eastAsia="宋体" w:hAnsi="宋体" w:cs="宋体" w:hint="eastAsia"/>
                <w:b/>
                <w:bCs/>
                <w:color w:val="7030A0"/>
              </w:rPr>
              <w:t>落实人：各专业、班组</w:t>
            </w:r>
            <w:r>
              <w:rPr>
                <w:rFonts w:ascii="宋体" w:eastAsia="宋体" w:hAnsi="宋体" w:cs="宋体" w:hint="eastAsia"/>
              </w:rPr>
              <w:t>）</w:t>
            </w:r>
          </w:p>
          <w:p w14:paraId="62B69A05" w14:textId="77777777" w:rsidR="00591789" w:rsidRDefault="00F05BC9">
            <w:pPr>
              <w:pStyle w:val="1"/>
              <w:numPr>
                <w:ilvl w:val="0"/>
                <w:numId w:val="2"/>
              </w:numPr>
              <w:spacing w:line="276" w:lineRule="auto"/>
              <w:ind w:firstLineChars="0"/>
              <w:rPr>
                <w:rFonts w:ascii="宋体" w:eastAsia="宋体" w:hAnsi="宋体" w:cs="宋体"/>
              </w:rPr>
            </w:pPr>
            <w:r>
              <w:rPr>
                <w:rFonts w:ascii="宋体" w:eastAsia="宋体" w:hAnsi="宋体" w:cs="宋体"/>
              </w:rPr>
              <w:t>要高度重视每月的应急演练工作，切实提升班组应急处置能力。班组应急演练完成后，工艺技术人员要及时对班组演练情况进行点评，同时工艺专业负责编制月度应急演练</w:t>
            </w:r>
            <w:r>
              <w:rPr>
                <w:rFonts w:ascii="宋体" w:eastAsia="宋体" w:hAnsi="宋体" w:cs="宋体" w:hint="eastAsia"/>
              </w:rPr>
              <w:t>方案</w:t>
            </w:r>
            <w:r>
              <w:rPr>
                <w:rFonts w:ascii="宋体" w:eastAsia="宋体" w:hAnsi="宋体" w:cs="宋体"/>
              </w:rPr>
              <w:t>，完善应急预案，实现管理闭环和提升</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w:t>
            </w:r>
            <w:r>
              <w:rPr>
                <w:rFonts w:ascii="宋体" w:eastAsia="宋体" w:hAnsi="宋体" w:cs="宋体" w:hint="eastAsia"/>
                <w:b/>
                <w:bCs/>
                <w:color w:val="7030A0"/>
              </w:rPr>
              <w:t>落实人：工艺专业</w:t>
            </w:r>
            <w:r>
              <w:rPr>
                <w:rFonts w:ascii="宋体" w:eastAsia="宋体" w:hAnsi="宋体" w:cs="宋体" w:hint="eastAsia"/>
              </w:rPr>
              <w:t>）</w:t>
            </w:r>
          </w:p>
          <w:p w14:paraId="123F94E0" w14:textId="77777777" w:rsidR="00591789" w:rsidRDefault="00F05BC9">
            <w:pPr>
              <w:pStyle w:val="1"/>
              <w:numPr>
                <w:ilvl w:val="0"/>
                <w:numId w:val="2"/>
              </w:numPr>
              <w:spacing w:line="276" w:lineRule="auto"/>
              <w:ind w:firstLineChars="0"/>
              <w:rPr>
                <w:rFonts w:ascii="宋体" w:eastAsia="宋体" w:hAnsi="宋体" w:cs="宋体"/>
                <w:color w:val="000000" w:themeColor="text1"/>
              </w:rPr>
            </w:pPr>
            <w:r>
              <w:rPr>
                <w:rFonts w:ascii="宋体" w:eastAsia="宋体" w:hAnsi="宋体" w:cs="宋体"/>
                <w:color w:val="000000" w:themeColor="text1"/>
              </w:rPr>
              <w:t>要严格执行好公司规章制度，牢牢守住安全底线，加强基础管理及日常检查，坚持从严管理、从严考核，强化所有职工的制度意识、规矩意识，制度面前人人平等、没有例外。</w:t>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t xml:space="preserve">  </w:t>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t xml:space="preserve">  </w:t>
            </w:r>
            <w:r>
              <w:rPr>
                <w:rFonts w:ascii="宋体" w:eastAsia="宋体" w:hAnsi="宋体" w:cs="宋体" w:hint="eastAsia"/>
              </w:rPr>
              <w:t>（</w:t>
            </w:r>
            <w:r>
              <w:rPr>
                <w:rFonts w:ascii="宋体" w:eastAsia="宋体" w:hAnsi="宋体" w:cs="宋体" w:hint="eastAsia"/>
                <w:b/>
                <w:bCs/>
                <w:color w:val="7030A0"/>
              </w:rPr>
              <w:t>落实人：各专业、班组</w:t>
            </w:r>
            <w:r>
              <w:rPr>
                <w:rFonts w:ascii="宋体" w:eastAsia="宋体" w:hAnsi="宋体" w:cs="宋体" w:hint="eastAsia"/>
              </w:rPr>
              <w:t>）</w:t>
            </w:r>
          </w:p>
          <w:p w14:paraId="2C3F0DCC" w14:textId="77777777" w:rsidR="00591789" w:rsidRDefault="00F05BC9">
            <w:pPr>
              <w:pStyle w:val="1"/>
              <w:numPr>
                <w:ilvl w:val="0"/>
                <w:numId w:val="2"/>
              </w:numPr>
              <w:spacing w:line="276" w:lineRule="auto"/>
              <w:ind w:firstLineChars="0"/>
              <w:rPr>
                <w:rFonts w:ascii="宋体" w:eastAsia="宋体" w:hAnsi="宋体" w:cs="宋体"/>
                <w:color w:val="000000" w:themeColor="text1"/>
              </w:rPr>
            </w:pPr>
            <w:r>
              <w:rPr>
                <w:rFonts w:ascii="宋体" w:eastAsia="宋体" w:hAnsi="宋体" w:cs="宋体" w:hint="eastAsia"/>
                <w:color w:val="000000" w:themeColor="text1"/>
              </w:rPr>
              <w:t>要求每月开技术例会时，进行日、周月检问题的月度总结汇报，根据检查到的问题，不断修改完善《炼油二部绩效考核细则》，从制度层面加强专业管理。</w:t>
            </w:r>
          </w:p>
          <w:p w14:paraId="0A011C56" w14:textId="77777777" w:rsidR="00591789" w:rsidRDefault="00F05BC9">
            <w:pPr>
              <w:pStyle w:val="1"/>
              <w:spacing w:line="276" w:lineRule="auto"/>
              <w:ind w:left="420" w:firstLineChars="0" w:firstLine="0"/>
              <w:rPr>
                <w:rFonts w:ascii="宋体" w:eastAsia="宋体" w:hAnsi="宋体" w:cs="宋体"/>
                <w:color w:val="000000" w:themeColor="text1"/>
              </w:rPr>
            </w:pP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hint="eastAsia"/>
              </w:rPr>
              <w:t>（</w:t>
            </w:r>
            <w:r>
              <w:rPr>
                <w:rFonts w:ascii="宋体" w:eastAsia="宋体" w:hAnsi="宋体" w:cs="宋体" w:hint="eastAsia"/>
                <w:b/>
                <w:bCs/>
                <w:color w:val="7030A0"/>
              </w:rPr>
              <w:t>落实人：各专业</w:t>
            </w:r>
            <w:r>
              <w:rPr>
                <w:rFonts w:ascii="宋体" w:eastAsia="宋体" w:hAnsi="宋体" w:cs="宋体" w:hint="eastAsia"/>
              </w:rPr>
              <w:t>）</w:t>
            </w:r>
          </w:p>
          <w:p w14:paraId="67A8BED2" w14:textId="77777777" w:rsidR="00591789" w:rsidRDefault="00F05BC9">
            <w:pPr>
              <w:pStyle w:val="1"/>
              <w:numPr>
                <w:ilvl w:val="0"/>
                <w:numId w:val="2"/>
              </w:numPr>
              <w:tabs>
                <w:tab w:val="center" w:pos="4153"/>
                <w:tab w:val="right" w:pos="8306"/>
              </w:tabs>
              <w:spacing w:line="276" w:lineRule="auto"/>
              <w:ind w:firstLineChars="0"/>
              <w:rPr>
                <w:rFonts w:ascii="宋体" w:eastAsia="宋体" w:hAnsi="宋体" w:cs="宋体"/>
                <w:color w:val="000000" w:themeColor="text1"/>
              </w:rPr>
            </w:pPr>
            <w:r>
              <w:rPr>
                <w:rFonts w:ascii="宋体" w:eastAsia="宋体" w:hAnsi="宋体" w:cs="宋体"/>
                <w:color w:val="000000" w:themeColor="text1"/>
              </w:rPr>
              <w:tab/>
              <w:t>要组织好班组副班学习，并安排制度学习，强化制度培训，特别强调对联系汇报管理</w:t>
            </w:r>
            <w:r>
              <w:rPr>
                <w:rFonts w:ascii="宋体" w:eastAsia="宋体" w:hAnsi="宋体" w:cs="宋体"/>
                <w:color w:val="000000" w:themeColor="text1"/>
              </w:rPr>
              <w:lastRenderedPageBreak/>
              <w:t>制度的宣贯学习，如果装置发生重要操作调整和生产异常时未按要求汇报，要从严、从重考核相关责任人及班组。要求每次副班学习结束后，各班组织开班务会，进行月度总结</w:t>
            </w:r>
            <w:r>
              <w:rPr>
                <w:rFonts w:ascii="宋体" w:eastAsia="宋体" w:hAnsi="宋体" w:cs="宋体" w:hint="eastAsia"/>
                <w:color w:val="000000" w:themeColor="text1"/>
              </w:rPr>
              <w:t>。</w:t>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hint="eastAsia"/>
              </w:rPr>
              <w:t>（</w:t>
            </w:r>
            <w:r>
              <w:rPr>
                <w:rFonts w:ascii="宋体" w:eastAsia="宋体" w:hAnsi="宋体" w:cs="宋体" w:hint="eastAsia"/>
                <w:b/>
                <w:bCs/>
                <w:color w:val="7030A0"/>
              </w:rPr>
              <w:t>落实人：各专业、班组</w:t>
            </w:r>
            <w:r>
              <w:rPr>
                <w:rFonts w:ascii="宋体" w:eastAsia="宋体" w:hAnsi="宋体" w:cs="宋体" w:hint="eastAsia"/>
              </w:rPr>
              <w:t>）</w:t>
            </w:r>
          </w:p>
          <w:p w14:paraId="4FAD653D" w14:textId="77777777" w:rsidR="00591789" w:rsidRDefault="00F05BC9">
            <w:pPr>
              <w:pStyle w:val="1"/>
              <w:numPr>
                <w:ilvl w:val="0"/>
                <w:numId w:val="2"/>
              </w:numPr>
              <w:tabs>
                <w:tab w:val="center" w:pos="4153"/>
                <w:tab w:val="right" w:pos="8306"/>
              </w:tabs>
              <w:spacing w:line="276" w:lineRule="auto"/>
              <w:ind w:firstLineChars="0"/>
              <w:rPr>
                <w:rFonts w:ascii="宋体" w:eastAsia="宋体" w:hAnsi="宋体" w:cs="宋体"/>
                <w:color w:val="000000" w:themeColor="text1"/>
              </w:rPr>
            </w:pPr>
            <w:r>
              <w:rPr>
                <w:rFonts w:ascii="宋体" w:eastAsia="宋体" w:hAnsi="宋体" w:cs="宋体" w:hint="eastAsia"/>
              </w:rPr>
              <w:t>文莱员工在尚不具备独立顶岗能力前，班组应注意做好传帮带及操作监控指导，防止出现误操作或操作波动。</w:t>
            </w:r>
            <w:r>
              <w:rPr>
                <w:rFonts w:ascii="宋体" w:eastAsia="宋体" w:hAnsi="宋体" w:cs="宋体"/>
              </w:rPr>
              <w:tab/>
            </w:r>
            <w:r>
              <w:rPr>
                <w:rFonts w:ascii="宋体" w:eastAsia="宋体" w:hAnsi="宋体" w:cs="宋体"/>
              </w:rPr>
              <w:tab/>
            </w:r>
            <w:r>
              <w:rPr>
                <w:rFonts w:ascii="宋体" w:eastAsia="宋体" w:hAnsi="宋体" w:cs="宋体" w:hint="eastAsia"/>
              </w:rPr>
              <w:t>（</w:t>
            </w:r>
            <w:r>
              <w:rPr>
                <w:rFonts w:ascii="宋体" w:eastAsia="宋体" w:hAnsi="宋体" w:cs="宋体" w:hint="eastAsia"/>
                <w:b/>
                <w:bCs/>
                <w:color w:val="7030A0"/>
              </w:rPr>
              <w:t>落实人：工艺专业、班组</w:t>
            </w:r>
            <w:r>
              <w:rPr>
                <w:rFonts w:ascii="宋体" w:eastAsia="宋体" w:hAnsi="宋体" w:cs="宋体" w:hint="eastAsia"/>
              </w:rPr>
              <w:t>）</w:t>
            </w:r>
          </w:p>
          <w:p w14:paraId="4A11C507" w14:textId="77777777" w:rsidR="00591789" w:rsidRDefault="00F05BC9">
            <w:pPr>
              <w:pStyle w:val="1"/>
              <w:numPr>
                <w:ilvl w:val="0"/>
                <w:numId w:val="2"/>
              </w:numPr>
              <w:spacing w:line="276" w:lineRule="auto"/>
              <w:ind w:firstLineChars="0"/>
              <w:rPr>
                <w:rFonts w:ascii="宋体" w:eastAsia="宋体" w:hAnsi="宋体" w:cs="宋体"/>
                <w:color w:val="000000" w:themeColor="text1"/>
              </w:rPr>
            </w:pPr>
            <w:r>
              <w:rPr>
                <w:rFonts w:ascii="宋体" w:eastAsia="宋体" w:hAnsi="宋体" w:cs="宋体"/>
                <w:color w:val="000000" w:themeColor="text1"/>
              </w:rPr>
              <w:t>专业技术管理人员要随时关心、关注装置生产情况，特别是在装置进行较大操作调整期间，要及时对班组操作进行监督、指导</w:t>
            </w:r>
            <w:r>
              <w:rPr>
                <w:rFonts w:ascii="宋体" w:eastAsia="宋体" w:hAnsi="宋体" w:cs="宋体" w:hint="eastAsia"/>
                <w:color w:val="000000" w:themeColor="text1"/>
              </w:rPr>
              <w:t xml:space="preserve">。 </w:t>
            </w:r>
            <w:r>
              <w:rPr>
                <w:rFonts w:ascii="宋体" w:eastAsia="宋体" w:hAnsi="宋体" w:cs="宋体"/>
                <w:color w:val="000000" w:themeColor="text1"/>
              </w:rPr>
              <w:t xml:space="preserve">                 </w:t>
            </w:r>
            <w:r>
              <w:rPr>
                <w:rFonts w:ascii="宋体" w:eastAsia="宋体" w:hAnsi="宋体" w:cs="宋体" w:hint="eastAsia"/>
                <w:color w:val="7030A0"/>
              </w:rPr>
              <w:t>（</w:t>
            </w:r>
            <w:r>
              <w:rPr>
                <w:rFonts w:ascii="宋体" w:eastAsia="宋体" w:hAnsi="宋体" w:cs="宋体" w:hint="eastAsia"/>
                <w:b/>
                <w:bCs/>
                <w:color w:val="7030A0"/>
              </w:rPr>
              <w:t>落实人：工艺专业</w:t>
            </w:r>
            <w:r>
              <w:rPr>
                <w:rFonts w:ascii="宋体" w:eastAsia="宋体" w:hAnsi="宋体" w:cs="宋体" w:hint="eastAsia"/>
              </w:rPr>
              <w:t>）</w:t>
            </w:r>
          </w:p>
          <w:p w14:paraId="26C07EA7" w14:textId="77777777" w:rsidR="00591789" w:rsidRDefault="00F05BC9">
            <w:pPr>
              <w:pStyle w:val="1"/>
              <w:numPr>
                <w:ilvl w:val="0"/>
                <w:numId w:val="2"/>
              </w:numPr>
              <w:spacing w:line="276" w:lineRule="auto"/>
              <w:ind w:firstLineChars="0"/>
              <w:rPr>
                <w:rFonts w:ascii="宋体" w:eastAsia="宋体" w:hAnsi="宋体" w:cs="宋体"/>
                <w:color w:val="000000" w:themeColor="text1"/>
              </w:rPr>
            </w:pPr>
            <w:r>
              <w:rPr>
                <w:rFonts w:ascii="宋体" w:eastAsia="宋体" w:hAnsi="宋体" w:cs="宋体" w:hint="eastAsia"/>
                <w:color w:val="000000" w:themeColor="text1"/>
              </w:rPr>
              <w:t>根据公司绩效考核中的“负激励”原则，部门各专业月度绩效考核也要严格控制加分比例，要求适当平衡加分和扣分比例，各专业考核原则上要做到均衡、一致。</w:t>
            </w:r>
          </w:p>
          <w:p w14:paraId="41C78FBB" w14:textId="77777777" w:rsidR="00591789" w:rsidRDefault="00F05BC9">
            <w:pPr>
              <w:pStyle w:val="1"/>
              <w:spacing w:line="276" w:lineRule="auto"/>
              <w:ind w:left="360" w:firstLineChars="0" w:firstLine="0"/>
              <w:rPr>
                <w:rFonts w:ascii="宋体" w:eastAsia="宋体" w:hAnsi="宋体" w:cs="宋体"/>
                <w:color w:val="000000" w:themeColor="text1"/>
              </w:rPr>
            </w:pP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hint="eastAsia"/>
                <w:color w:val="7030A0"/>
              </w:rPr>
              <w:t>（</w:t>
            </w:r>
            <w:r>
              <w:rPr>
                <w:rFonts w:ascii="宋体" w:eastAsia="宋体" w:hAnsi="宋体" w:cs="宋体" w:hint="eastAsia"/>
                <w:b/>
                <w:bCs/>
                <w:color w:val="7030A0"/>
              </w:rPr>
              <w:t>落实人：各专业</w:t>
            </w:r>
            <w:r>
              <w:rPr>
                <w:rFonts w:ascii="宋体" w:eastAsia="宋体" w:hAnsi="宋体" w:cs="宋体" w:hint="eastAsia"/>
                <w:color w:val="7030A0"/>
              </w:rPr>
              <w:t>）</w:t>
            </w:r>
          </w:p>
          <w:p w14:paraId="1FE1C237" w14:textId="77777777" w:rsidR="00591789" w:rsidRDefault="00F05BC9">
            <w:pPr>
              <w:pStyle w:val="1"/>
              <w:numPr>
                <w:ilvl w:val="0"/>
                <w:numId w:val="2"/>
              </w:numPr>
              <w:spacing w:line="276" w:lineRule="auto"/>
              <w:ind w:firstLineChars="0"/>
              <w:rPr>
                <w:rFonts w:ascii="宋体" w:eastAsia="宋体" w:hAnsi="宋体" w:cs="宋体"/>
                <w:color w:val="000000" w:themeColor="text1"/>
              </w:rPr>
            </w:pPr>
            <w:r>
              <w:rPr>
                <w:rFonts w:ascii="宋体" w:eastAsia="宋体" w:hAnsi="宋体" w:cs="宋体"/>
              </w:rPr>
              <w:t>所有管理人员只要离开文莱，必须提前向部门领导请假，同时手机要24小时开机保持联系畅通；所有班组人员离开文莱必须告知部领导并报备</w:t>
            </w:r>
            <w:r>
              <w:rPr>
                <w:rFonts w:ascii="宋体" w:eastAsia="宋体" w:hAnsi="宋体" w:cs="宋体" w:hint="eastAsia"/>
              </w:rPr>
              <w:t>。</w:t>
            </w:r>
            <w:r>
              <w:rPr>
                <w:rFonts w:ascii="宋体" w:eastAsia="宋体" w:hAnsi="宋体" w:cs="宋体"/>
              </w:rPr>
              <w:tab/>
              <w:t xml:space="preserve">    </w:t>
            </w:r>
            <w:r>
              <w:rPr>
                <w:rFonts w:ascii="宋体" w:eastAsia="宋体" w:hAnsi="宋体" w:cs="宋体" w:hint="eastAsia"/>
              </w:rPr>
              <w:t>（</w:t>
            </w:r>
            <w:r>
              <w:rPr>
                <w:rFonts w:ascii="宋体" w:eastAsia="宋体" w:hAnsi="宋体" w:cs="宋体" w:hint="eastAsia"/>
                <w:b/>
                <w:bCs/>
                <w:color w:val="7030A0"/>
              </w:rPr>
              <w:t>落实人：所有人</w:t>
            </w:r>
            <w:r>
              <w:rPr>
                <w:rFonts w:ascii="宋体" w:eastAsia="宋体" w:hAnsi="宋体" w:cs="宋体" w:hint="eastAsia"/>
              </w:rPr>
              <w:t>）</w:t>
            </w:r>
          </w:p>
          <w:p w14:paraId="32E4842F" w14:textId="77777777" w:rsidR="00591789" w:rsidRDefault="00591789">
            <w:pPr>
              <w:pStyle w:val="1"/>
              <w:spacing w:line="276" w:lineRule="auto"/>
              <w:ind w:left="420" w:firstLineChars="0" w:firstLine="0"/>
              <w:rPr>
                <w:rFonts w:ascii="宋体" w:eastAsia="宋体" w:hAnsi="宋体" w:cs="宋体"/>
                <w:color w:val="000000" w:themeColor="text1"/>
              </w:rPr>
            </w:pPr>
          </w:p>
          <w:p w14:paraId="03AFCE81" w14:textId="77777777" w:rsidR="00591789" w:rsidRDefault="00F05BC9">
            <w:pPr>
              <w:tabs>
                <w:tab w:val="center" w:pos="4153"/>
                <w:tab w:val="right" w:pos="8306"/>
              </w:tabs>
              <w:spacing w:line="276" w:lineRule="auto"/>
              <w:rPr>
                <w:rFonts w:ascii="宋体" w:eastAsia="宋体" w:hAnsi="宋体" w:cs="宋体"/>
                <w:b/>
                <w:bCs/>
                <w:color w:val="000000" w:themeColor="text1"/>
              </w:rPr>
            </w:pPr>
            <w:r>
              <w:rPr>
                <w:rFonts w:ascii="宋体" w:eastAsia="宋体" w:hAnsi="宋体" w:cs="宋体" w:hint="eastAsia"/>
                <w:b/>
                <w:bCs/>
                <w:color w:val="000000" w:themeColor="text1"/>
              </w:rPr>
              <w:t>三</w:t>
            </w:r>
            <w:r>
              <w:rPr>
                <w:rFonts w:ascii="宋体" w:eastAsia="宋体" w:hAnsi="宋体" w:cs="宋体"/>
                <w:b/>
                <w:bCs/>
                <w:color w:val="000000" w:themeColor="text1"/>
              </w:rPr>
              <w:t>、</w:t>
            </w:r>
            <w:r>
              <w:rPr>
                <w:rFonts w:ascii="宋体" w:eastAsia="宋体" w:hAnsi="宋体" w:cs="宋体" w:hint="eastAsia"/>
                <w:b/>
                <w:bCs/>
                <w:color w:val="000000" w:themeColor="text1"/>
              </w:rPr>
              <w:t>专业其他重点工作安排</w:t>
            </w:r>
          </w:p>
          <w:p w14:paraId="0A91CCA9" w14:textId="77777777" w:rsidR="00591789" w:rsidRDefault="00591789">
            <w:pPr>
              <w:tabs>
                <w:tab w:val="center" w:pos="4153"/>
                <w:tab w:val="right" w:pos="8306"/>
              </w:tabs>
              <w:spacing w:line="276" w:lineRule="auto"/>
              <w:rPr>
                <w:rFonts w:ascii="宋体" w:eastAsia="宋体" w:hAnsi="宋体" w:cs="宋体"/>
                <w:b/>
                <w:bCs/>
                <w:color w:val="000000" w:themeColor="text1"/>
              </w:rPr>
            </w:pPr>
          </w:p>
          <w:p w14:paraId="22A56F8A" w14:textId="08818D4A" w:rsidR="0018150D" w:rsidRPr="003F538B" w:rsidRDefault="00F05BC9" w:rsidP="003F538B">
            <w:pPr>
              <w:tabs>
                <w:tab w:val="center" w:pos="4153"/>
                <w:tab w:val="right" w:pos="8306"/>
              </w:tabs>
              <w:spacing w:line="276" w:lineRule="auto"/>
              <w:rPr>
                <w:rFonts w:ascii="宋体" w:eastAsia="宋体" w:hAnsi="宋体" w:cs="宋体"/>
                <w:b/>
                <w:bCs/>
                <w:color w:val="000000" w:themeColor="text1"/>
              </w:rPr>
            </w:pPr>
            <w:r>
              <w:rPr>
                <w:rFonts w:ascii="宋体" w:eastAsia="宋体" w:hAnsi="宋体" w:cs="宋体" w:hint="eastAsia"/>
                <w:b/>
                <w:bCs/>
                <w:color w:val="000000" w:themeColor="text1"/>
              </w:rPr>
              <w:t>四、遗留问题：</w:t>
            </w:r>
          </w:p>
          <w:p w14:paraId="7450B2D3" w14:textId="77777777" w:rsidR="0018150D" w:rsidRDefault="0018150D" w:rsidP="00B737F9">
            <w:pPr>
              <w:pStyle w:val="1"/>
              <w:numPr>
                <w:ilvl w:val="0"/>
                <w:numId w:val="3"/>
              </w:numPr>
              <w:adjustRightInd w:val="0"/>
              <w:spacing w:line="276" w:lineRule="auto"/>
              <w:ind w:firstLineChars="0"/>
              <w:rPr>
                <w:rFonts w:ascii="宋体" w:eastAsia="宋体" w:hAnsi="宋体" w:cs="宋体"/>
                <w:b/>
                <w:color w:val="7030A0"/>
                <w:szCs w:val="21"/>
              </w:rPr>
            </w:pPr>
            <w:r>
              <w:rPr>
                <w:rFonts w:ascii="宋体" w:eastAsia="宋体" w:hAnsi="宋体" w:cs="宋体" w:hint="eastAsia"/>
                <w:bCs/>
                <w:szCs w:val="21"/>
              </w:rPr>
              <w:t>在月底之前完成部门所有车辆通行证的更换工作。</w:t>
            </w:r>
            <w:r>
              <w:rPr>
                <w:rFonts w:ascii="宋体" w:eastAsia="宋体" w:hAnsi="宋体" w:cs="宋体" w:hint="eastAsia"/>
                <w:b/>
                <w:color w:val="7030A0"/>
                <w:szCs w:val="21"/>
              </w:rPr>
              <w:t>（落实人：H</w:t>
            </w:r>
            <w:r>
              <w:rPr>
                <w:rFonts w:ascii="宋体" w:eastAsia="宋体" w:hAnsi="宋体" w:cs="宋体"/>
                <w:b/>
                <w:color w:val="7030A0"/>
                <w:szCs w:val="21"/>
              </w:rPr>
              <w:t>SE</w:t>
            </w:r>
            <w:r>
              <w:rPr>
                <w:rFonts w:ascii="宋体" w:eastAsia="宋体" w:hAnsi="宋体" w:cs="宋体" w:hint="eastAsia"/>
                <w:b/>
                <w:color w:val="7030A0"/>
                <w:szCs w:val="21"/>
              </w:rPr>
              <w:t>专业）</w:t>
            </w:r>
          </w:p>
          <w:p w14:paraId="55355F59" w14:textId="2D69780F" w:rsidR="0018150D" w:rsidRPr="00852E90" w:rsidRDefault="00C91180" w:rsidP="00852E90">
            <w:pPr>
              <w:pStyle w:val="1"/>
              <w:adjustRightInd w:val="0"/>
              <w:spacing w:line="276" w:lineRule="auto"/>
              <w:ind w:left="357" w:firstLineChars="0" w:firstLine="0"/>
              <w:rPr>
                <w:rFonts w:ascii="宋体" w:eastAsia="宋体" w:hAnsi="宋体" w:cs="宋体"/>
                <w:b/>
                <w:color w:val="7030A0"/>
                <w:szCs w:val="21"/>
              </w:rPr>
            </w:pPr>
            <w:r w:rsidRPr="00FB4EB7">
              <w:rPr>
                <w:rFonts w:ascii="宋体" w:eastAsia="宋体" w:hAnsi="宋体" w:cs="宋体" w:hint="eastAsia"/>
                <w:b/>
                <w:color w:val="7030A0"/>
                <w:szCs w:val="21"/>
              </w:rPr>
              <w:t>落实情况：</w:t>
            </w:r>
            <w:r>
              <w:rPr>
                <w:rFonts w:ascii="宋体" w:eastAsia="宋体" w:hAnsi="宋体" w:cs="宋体" w:hint="eastAsia"/>
                <w:b/>
                <w:color w:val="7030A0"/>
                <w:szCs w:val="21"/>
              </w:rPr>
              <w:t>车辆通行证黄牌已全部更换完成，红牌中方员工已更换完成，</w:t>
            </w:r>
            <w:r w:rsidRPr="0013103C">
              <w:rPr>
                <w:rFonts w:ascii="宋体" w:eastAsia="宋体" w:hAnsi="宋体" w:cs="宋体" w:hint="eastAsia"/>
                <w:b/>
                <w:color w:val="7030A0"/>
                <w:szCs w:val="21"/>
              </w:rPr>
              <w:t>文莱员工复工人员及时领用</w:t>
            </w:r>
            <w:r w:rsidR="00073C4F" w:rsidRPr="0013103C">
              <w:rPr>
                <w:rFonts w:ascii="宋体" w:eastAsia="宋体" w:hAnsi="宋体" w:cs="宋体" w:hint="eastAsia"/>
                <w:b/>
                <w:color w:val="7030A0"/>
                <w:szCs w:val="21"/>
              </w:rPr>
              <w:t>。</w:t>
            </w:r>
          </w:p>
          <w:p w14:paraId="6E822865" w14:textId="77777777" w:rsidR="0018150D" w:rsidRDefault="0018150D" w:rsidP="00B737F9">
            <w:pPr>
              <w:pStyle w:val="1"/>
              <w:numPr>
                <w:ilvl w:val="0"/>
                <w:numId w:val="3"/>
              </w:numPr>
              <w:adjustRightInd w:val="0"/>
              <w:spacing w:line="276" w:lineRule="auto"/>
              <w:ind w:firstLineChars="0"/>
              <w:rPr>
                <w:rFonts w:ascii="宋体" w:eastAsia="宋体" w:hAnsi="宋体" w:cs="宋体"/>
                <w:b/>
                <w:color w:val="7030A0"/>
                <w:szCs w:val="21"/>
              </w:rPr>
            </w:pPr>
            <w:r>
              <w:rPr>
                <w:rFonts w:ascii="宋体" w:eastAsia="宋体" w:hAnsi="宋体" w:cs="宋体" w:hint="eastAsia"/>
                <w:bCs/>
                <w:szCs w:val="21"/>
              </w:rPr>
              <w:t>现场使用工厂风吹轴承降温的机泵，设备专业要考虑彻底整改，降低机泵运行风险，保障装置本质安全。</w:t>
            </w:r>
            <w:r>
              <w:rPr>
                <w:rFonts w:ascii="宋体" w:eastAsia="宋体" w:hAnsi="宋体" w:cs="宋体" w:hint="eastAsia"/>
                <w:b/>
                <w:color w:val="7030A0"/>
                <w:szCs w:val="21"/>
              </w:rPr>
              <w:t>（落实人：设备专业）</w:t>
            </w:r>
          </w:p>
          <w:p w14:paraId="4717B2CF" w14:textId="3E773EC3" w:rsidR="00F65905" w:rsidRDefault="0018150D" w:rsidP="00A54FD9">
            <w:pPr>
              <w:pStyle w:val="1"/>
              <w:spacing w:line="276" w:lineRule="auto"/>
              <w:ind w:left="357" w:firstLineChars="0" w:firstLine="0"/>
              <w:rPr>
                <w:rFonts w:ascii="宋体" w:eastAsia="宋体" w:hAnsi="宋体" w:cs="宋体"/>
                <w:b/>
                <w:color w:val="7030A0"/>
                <w:szCs w:val="21"/>
              </w:rPr>
            </w:pPr>
            <w:r w:rsidRPr="00FB4EB7">
              <w:rPr>
                <w:rFonts w:ascii="宋体" w:eastAsia="宋体" w:hAnsi="宋体" w:cs="宋体" w:hint="eastAsia"/>
                <w:b/>
                <w:color w:val="7030A0"/>
                <w:szCs w:val="21"/>
              </w:rPr>
              <w:t>落实情况：</w:t>
            </w:r>
            <w:r w:rsidR="0013103C">
              <w:rPr>
                <w:rFonts w:ascii="宋体" w:eastAsia="宋体" w:hAnsi="宋体" w:cs="宋体" w:hint="eastAsia"/>
                <w:b/>
                <w:color w:val="7030A0"/>
                <w:szCs w:val="21"/>
              </w:rPr>
              <w:t>按要求执行。</w:t>
            </w:r>
            <w:r w:rsidR="0013103C">
              <w:rPr>
                <w:rFonts w:ascii="宋体" w:eastAsia="宋体" w:hAnsi="宋体" w:cs="宋体"/>
                <w:b/>
                <w:color w:val="7030A0"/>
                <w:szCs w:val="21"/>
              </w:rPr>
              <w:t xml:space="preserve"> </w:t>
            </w:r>
          </w:p>
        </w:tc>
      </w:tr>
    </w:tbl>
    <w:p w14:paraId="1B3CB4E2" w14:textId="77777777" w:rsidR="00591789" w:rsidRDefault="00591789">
      <w:pPr>
        <w:spacing w:line="360" w:lineRule="auto"/>
        <w:rPr>
          <w:rFonts w:ascii="Arial" w:hAnsi="Arial" w:cs="Arial"/>
        </w:rPr>
      </w:pPr>
    </w:p>
    <w:sectPr w:rsidR="005917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29C13" w14:textId="77777777" w:rsidR="00985FCC" w:rsidRDefault="00985FCC" w:rsidP="008B53DB">
      <w:r>
        <w:separator/>
      </w:r>
    </w:p>
  </w:endnote>
  <w:endnote w:type="continuationSeparator" w:id="0">
    <w:p w14:paraId="2D81C377" w14:textId="77777777" w:rsidR="00985FCC" w:rsidRDefault="00985FCC" w:rsidP="008B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13B10" w14:textId="77777777" w:rsidR="00985FCC" w:rsidRDefault="00985FCC" w:rsidP="008B53DB">
      <w:r>
        <w:separator/>
      </w:r>
    </w:p>
  </w:footnote>
  <w:footnote w:type="continuationSeparator" w:id="0">
    <w:p w14:paraId="0F27A4A5" w14:textId="77777777" w:rsidR="00985FCC" w:rsidRDefault="00985FCC" w:rsidP="008B5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954DD"/>
    <w:multiLevelType w:val="multilevel"/>
    <w:tmpl w:val="14E954DD"/>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1233EE2"/>
    <w:multiLevelType w:val="multilevel"/>
    <w:tmpl w:val="31233EE2"/>
    <w:lvl w:ilvl="0">
      <w:start w:val="1"/>
      <w:numFmt w:val="decimal"/>
      <w:lvlText w:val="%1."/>
      <w:lvlJc w:val="left"/>
      <w:pPr>
        <w:ind w:left="357" w:hanging="357"/>
      </w:pPr>
      <w:rPr>
        <w:rFonts w:hint="default"/>
        <w:b w:val="0"/>
        <w:bCs/>
        <w:color w:val="000000" w:themeColor="text1"/>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b w:val="0"/>
        <w:bCs/>
        <w:color w:val="000000" w:themeColor="text1"/>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 w15:restartNumberingAfterBreak="0">
    <w:nsid w:val="503D094D"/>
    <w:multiLevelType w:val="multilevel"/>
    <w:tmpl w:val="82242A28"/>
    <w:lvl w:ilvl="0">
      <w:start w:val="1"/>
      <w:numFmt w:val="decimal"/>
      <w:lvlText w:val="%1."/>
      <w:lvlJc w:val="left"/>
      <w:pPr>
        <w:ind w:left="502"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2B17801"/>
    <w:multiLevelType w:val="hybridMultilevel"/>
    <w:tmpl w:val="4322DC18"/>
    <w:lvl w:ilvl="0" w:tplc="0409000F">
      <w:start w:val="1"/>
      <w:numFmt w:val="decimal"/>
      <w:lvlText w:val="%1."/>
      <w:lvlJc w:val="lef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 w15:restartNumberingAfterBreak="0">
    <w:nsid w:val="71981984"/>
    <w:multiLevelType w:val="hybridMultilevel"/>
    <w:tmpl w:val="1730F9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82994431">
    <w:abstractNumId w:val="2"/>
  </w:num>
  <w:num w:numId="2" w16cid:durableId="229654572">
    <w:abstractNumId w:val="0"/>
  </w:num>
  <w:num w:numId="3" w16cid:durableId="842934589">
    <w:abstractNumId w:val="1"/>
  </w:num>
  <w:num w:numId="4" w16cid:durableId="328364212">
    <w:abstractNumId w:val="3"/>
  </w:num>
  <w:num w:numId="5" w16cid:durableId="21029868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198"/>
    <w:rsid w:val="B36FBD5F"/>
    <w:rsid w:val="0000014C"/>
    <w:rsid w:val="000012C9"/>
    <w:rsid w:val="00001CBA"/>
    <w:rsid w:val="00002F10"/>
    <w:rsid w:val="00002F47"/>
    <w:rsid w:val="00003F98"/>
    <w:rsid w:val="00004D01"/>
    <w:rsid w:val="000051ED"/>
    <w:rsid w:val="00005B4F"/>
    <w:rsid w:val="00005EB5"/>
    <w:rsid w:val="000076F1"/>
    <w:rsid w:val="00007866"/>
    <w:rsid w:val="00007A6F"/>
    <w:rsid w:val="0001018C"/>
    <w:rsid w:val="000105DD"/>
    <w:rsid w:val="00010FE4"/>
    <w:rsid w:val="00011B83"/>
    <w:rsid w:val="0001260A"/>
    <w:rsid w:val="000133C1"/>
    <w:rsid w:val="00013AA5"/>
    <w:rsid w:val="00013AB2"/>
    <w:rsid w:val="00013FE1"/>
    <w:rsid w:val="0001414E"/>
    <w:rsid w:val="000143E4"/>
    <w:rsid w:val="0001445F"/>
    <w:rsid w:val="0001447E"/>
    <w:rsid w:val="00014D96"/>
    <w:rsid w:val="00015F3A"/>
    <w:rsid w:val="00016862"/>
    <w:rsid w:val="000202FB"/>
    <w:rsid w:val="00020534"/>
    <w:rsid w:val="00020692"/>
    <w:rsid w:val="00020CD3"/>
    <w:rsid w:val="00022025"/>
    <w:rsid w:val="000221E3"/>
    <w:rsid w:val="000224E8"/>
    <w:rsid w:val="00022534"/>
    <w:rsid w:val="00022FC2"/>
    <w:rsid w:val="0002369C"/>
    <w:rsid w:val="0002431C"/>
    <w:rsid w:val="000253EF"/>
    <w:rsid w:val="0002573E"/>
    <w:rsid w:val="000258F8"/>
    <w:rsid w:val="00025D3A"/>
    <w:rsid w:val="00026B15"/>
    <w:rsid w:val="000271E7"/>
    <w:rsid w:val="0002782C"/>
    <w:rsid w:val="00030353"/>
    <w:rsid w:val="00030823"/>
    <w:rsid w:val="000312F3"/>
    <w:rsid w:val="00031442"/>
    <w:rsid w:val="000315FC"/>
    <w:rsid w:val="00031F36"/>
    <w:rsid w:val="000322EC"/>
    <w:rsid w:val="00032B4C"/>
    <w:rsid w:val="00032CB2"/>
    <w:rsid w:val="00032DA4"/>
    <w:rsid w:val="00033508"/>
    <w:rsid w:val="00033CB2"/>
    <w:rsid w:val="00034AA1"/>
    <w:rsid w:val="00035604"/>
    <w:rsid w:val="0003608B"/>
    <w:rsid w:val="0003638E"/>
    <w:rsid w:val="000369BE"/>
    <w:rsid w:val="000370B3"/>
    <w:rsid w:val="0003735A"/>
    <w:rsid w:val="000376DC"/>
    <w:rsid w:val="000404E5"/>
    <w:rsid w:val="00040BDE"/>
    <w:rsid w:val="00040F7E"/>
    <w:rsid w:val="00041BAB"/>
    <w:rsid w:val="00042488"/>
    <w:rsid w:val="0004264D"/>
    <w:rsid w:val="00042BE6"/>
    <w:rsid w:val="0004300A"/>
    <w:rsid w:val="000430C9"/>
    <w:rsid w:val="000434AE"/>
    <w:rsid w:val="000439C3"/>
    <w:rsid w:val="00043A48"/>
    <w:rsid w:val="00044968"/>
    <w:rsid w:val="00044B3B"/>
    <w:rsid w:val="000456AF"/>
    <w:rsid w:val="00045961"/>
    <w:rsid w:val="00045C14"/>
    <w:rsid w:val="000466EC"/>
    <w:rsid w:val="000469FA"/>
    <w:rsid w:val="00050A96"/>
    <w:rsid w:val="00050C30"/>
    <w:rsid w:val="00050FAD"/>
    <w:rsid w:val="000515A9"/>
    <w:rsid w:val="00051651"/>
    <w:rsid w:val="00051ADC"/>
    <w:rsid w:val="00052B42"/>
    <w:rsid w:val="000534BF"/>
    <w:rsid w:val="00053810"/>
    <w:rsid w:val="00053E4A"/>
    <w:rsid w:val="0005418C"/>
    <w:rsid w:val="00054B08"/>
    <w:rsid w:val="00054D6C"/>
    <w:rsid w:val="0005639E"/>
    <w:rsid w:val="00057A77"/>
    <w:rsid w:val="00057B86"/>
    <w:rsid w:val="00057CD3"/>
    <w:rsid w:val="00057FA2"/>
    <w:rsid w:val="000606B4"/>
    <w:rsid w:val="00060D17"/>
    <w:rsid w:val="00060D78"/>
    <w:rsid w:val="00060E4E"/>
    <w:rsid w:val="000610F0"/>
    <w:rsid w:val="00061A11"/>
    <w:rsid w:val="00061C65"/>
    <w:rsid w:val="000644FB"/>
    <w:rsid w:val="0006522D"/>
    <w:rsid w:val="00065571"/>
    <w:rsid w:val="00066338"/>
    <w:rsid w:val="000663BF"/>
    <w:rsid w:val="00066CFF"/>
    <w:rsid w:val="000670D0"/>
    <w:rsid w:val="00067A87"/>
    <w:rsid w:val="00067DE0"/>
    <w:rsid w:val="00070CB5"/>
    <w:rsid w:val="00071976"/>
    <w:rsid w:val="000739F3"/>
    <w:rsid w:val="00073AA8"/>
    <w:rsid w:val="00073C4F"/>
    <w:rsid w:val="000745B5"/>
    <w:rsid w:val="00075545"/>
    <w:rsid w:val="00075A9F"/>
    <w:rsid w:val="00076294"/>
    <w:rsid w:val="0007713B"/>
    <w:rsid w:val="0007733B"/>
    <w:rsid w:val="00077758"/>
    <w:rsid w:val="0008020C"/>
    <w:rsid w:val="0008021A"/>
    <w:rsid w:val="00080463"/>
    <w:rsid w:val="000808AA"/>
    <w:rsid w:val="00081A4D"/>
    <w:rsid w:val="00081BCC"/>
    <w:rsid w:val="00081FE5"/>
    <w:rsid w:val="00082092"/>
    <w:rsid w:val="00083F1B"/>
    <w:rsid w:val="0008579E"/>
    <w:rsid w:val="000858BF"/>
    <w:rsid w:val="000860BB"/>
    <w:rsid w:val="00087184"/>
    <w:rsid w:val="0008751E"/>
    <w:rsid w:val="0008752E"/>
    <w:rsid w:val="000878F2"/>
    <w:rsid w:val="00087E0D"/>
    <w:rsid w:val="00090416"/>
    <w:rsid w:val="0009081B"/>
    <w:rsid w:val="000909DA"/>
    <w:rsid w:val="00092444"/>
    <w:rsid w:val="000926B8"/>
    <w:rsid w:val="000930F7"/>
    <w:rsid w:val="000937C3"/>
    <w:rsid w:val="00094D63"/>
    <w:rsid w:val="00095050"/>
    <w:rsid w:val="00095232"/>
    <w:rsid w:val="0009524D"/>
    <w:rsid w:val="000952BF"/>
    <w:rsid w:val="000953D9"/>
    <w:rsid w:val="00096332"/>
    <w:rsid w:val="0009651F"/>
    <w:rsid w:val="000965B1"/>
    <w:rsid w:val="00096E57"/>
    <w:rsid w:val="000A0962"/>
    <w:rsid w:val="000A0BC9"/>
    <w:rsid w:val="000A1280"/>
    <w:rsid w:val="000A1BB6"/>
    <w:rsid w:val="000A201F"/>
    <w:rsid w:val="000A20F4"/>
    <w:rsid w:val="000A2583"/>
    <w:rsid w:val="000A2E8C"/>
    <w:rsid w:val="000A3B9E"/>
    <w:rsid w:val="000A3EB5"/>
    <w:rsid w:val="000A3EEB"/>
    <w:rsid w:val="000A4663"/>
    <w:rsid w:val="000A4E22"/>
    <w:rsid w:val="000A4E61"/>
    <w:rsid w:val="000A4ECB"/>
    <w:rsid w:val="000A53E8"/>
    <w:rsid w:val="000A55AB"/>
    <w:rsid w:val="000A63DC"/>
    <w:rsid w:val="000A69C8"/>
    <w:rsid w:val="000A6D1E"/>
    <w:rsid w:val="000A6E86"/>
    <w:rsid w:val="000A7021"/>
    <w:rsid w:val="000A7FBC"/>
    <w:rsid w:val="000B04AC"/>
    <w:rsid w:val="000B0B87"/>
    <w:rsid w:val="000B0EA8"/>
    <w:rsid w:val="000B213C"/>
    <w:rsid w:val="000B2220"/>
    <w:rsid w:val="000B2361"/>
    <w:rsid w:val="000B33D0"/>
    <w:rsid w:val="000B33ED"/>
    <w:rsid w:val="000B38CE"/>
    <w:rsid w:val="000B427A"/>
    <w:rsid w:val="000B4298"/>
    <w:rsid w:val="000B4854"/>
    <w:rsid w:val="000B4879"/>
    <w:rsid w:val="000B52B8"/>
    <w:rsid w:val="000B53C4"/>
    <w:rsid w:val="000B5876"/>
    <w:rsid w:val="000B5BE4"/>
    <w:rsid w:val="000B6050"/>
    <w:rsid w:val="000B64B1"/>
    <w:rsid w:val="000B6A40"/>
    <w:rsid w:val="000B6D8E"/>
    <w:rsid w:val="000B7D7D"/>
    <w:rsid w:val="000C0124"/>
    <w:rsid w:val="000C0274"/>
    <w:rsid w:val="000C1C2F"/>
    <w:rsid w:val="000C2DAB"/>
    <w:rsid w:val="000C2F7F"/>
    <w:rsid w:val="000C2FD4"/>
    <w:rsid w:val="000C3C54"/>
    <w:rsid w:val="000C3C95"/>
    <w:rsid w:val="000C4BA3"/>
    <w:rsid w:val="000C54BD"/>
    <w:rsid w:val="000C635F"/>
    <w:rsid w:val="000C6839"/>
    <w:rsid w:val="000C6934"/>
    <w:rsid w:val="000C6AB5"/>
    <w:rsid w:val="000C72AD"/>
    <w:rsid w:val="000C75A4"/>
    <w:rsid w:val="000C796A"/>
    <w:rsid w:val="000C7A0D"/>
    <w:rsid w:val="000C7AA1"/>
    <w:rsid w:val="000C7FA9"/>
    <w:rsid w:val="000D160E"/>
    <w:rsid w:val="000D16DD"/>
    <w:rsid w:val="000D186A"/>
    <w:rsid w:val="000D1902"/>
    <w:rsid w:val="000D213D"/>
    <w:rsid w:val="000D2DEA"/>
    <w:rsid w:val="000D3552"/>
    <w:rsid w:val="000D373A"/>
    <w:rsid w:val="000D37A4"/>
    <w:rsid w:val="000D3976"/>
    <w:rsid w:val="000D39A9"/>
    <w:rsid w:val="000D5574"/>
    <w:rsid w:val="000D642E"/>
    <w:rsid w:val="000D7105"/>
    <w:rsid w:val="000E0953"/>
    <w:rsid w:val="000E11DE"/>
    <w:rsid w:val="000E139F"/>
    <w:rsid w:val="000E2A61"/>
    <w:rsid w:val="000E3034"/>
    <w:rsid w:val="000E3C94"/>
    <w:rsid w:val="000E4B64"/>
    <w:rsid w:val="000E5197"/>
    <w:rsid w:val="000E65BB"/>
    <w:rsid w:val="000E681B"/>
    <w:rsid w:val="000E6CAE"/>
    <w:rsid w:val="000E7D09"/>
    <w:rsid w:val="000E7E68"/>
    <w:rsid w:val="000E7F48"/>
    <w:rsid w:val="000F070F"/>
    <w:rsid w:val="000F0C23"/>
    <w:rsid w:val="000F0CC8"/>
    <w:rsid w:val="000F0E0F"/>
    <w:rsid w:val="000F1227"/>
    <w:rsid w:val="000F21F8"/>
    <w:rsid w:val="000F283C"/>
    <w:rsid w:val="000F300F"/>
    <w:rsid w:val="000F337F"/>
    <w:rsid w:val="000F34E7"/>
    <w:rsid w:val="000F36BC"/>
    <w:rsid w:val="000F4484"/>
    <w:rsid w:val="000F5540"/>
    <w:rsid w:val="000F5698"/>
    <w:rsid w:val="000F5745"/>
    <w:rsid w:val="000F61F1"/>
    <w:rsid w:val="000F64D1"/>
    <w:rsid w:val="000F6B7D"/>
    <w:rsid w:val="000F7F7C"/>
    <w:rsid w:val="00100C77"/>
    <w:rsid w:val="00100D68"/>
    <w:rsid w:val="00100DE3"/>
    <w:rsid w:val="00100E69"/>
    <w:rsid w:val="00102492"/>
    <w:rsid w:val="00102682"/>
    <w:rsid w:val="00102A63"/>
    <w:rsid w:val="00102CF0"/>
    <w:rsid w:val="0010409E"/>
    <w:rsid w:val="00104BDD"/>
    <w:rsid w:val="00104DEF"/>
    <w:rsid w:val="00105025"/>
    <w:rsid w:val="001051AB"/>
    <w:rsid w:val="001051E5"/>
    <w:rsid w:val="001052D7"/>
    <w:rsid w:val="0010554F"/>
    <w:rsid w:val="00105884"/>
    <w:rsid w:val="00105E26"/>
    <w:rsid w:val="001060F5"/>
    <w:rsid w:val="00106247"/>
    <w:rsid w:val="001062D3"/>
    <w:rsid w:val="001068E9"/>
    <w:rsid w:val="00106D25"/>
    <w:rsid w:val="00107189"/>
    <w:rsid w:val="0010766A"/>
    <w:rsid w:val="00107C27"/>
    <w:rsid w:val="00107C5B"/>
    <w:rsid w:val="0011000F"/>
    <w:rsid w:val="00110522"/>
    <w:rsid w:val="001105D3"/>
    <w:rsid w:val="00110A5C"/>
    <w:rsid w:val="00110E54"/>
    <w:rsid w:val="00110FED"/>
    <w:rsid w:val="001110FE"/>
    <w:rsid w:val="00111368"/>
    <w:rsid w:val="00111A78"/>
    <w:rsid w:val="00112090"/>
    <w:rsid w:val="001123F7"/>
    <w:rsid w:val="00113B1C"/>
    <w:rsid w:val="00114775"/>
    <w:rsid w:val="001149D7"/>
    <w:rsid w:val="00114B17"/>
    <w:rsid w:val="00114DB3"/>
    <w:rsid w:val="001152EE"/>
    <w:rsid w:val="00115A10"/>
    <w:rsid w:val="00115C67"/>
    <w:rsid w:val="00116110"/>
    <w:rsid w:val="001162C4"/>
    <w:rsid w:val="0011752C"/>
    <w:rsid w:val="00117926"/>
    <w:rsid w:val="00117C21"/>
    <w:rsid w:val="00117D09"/>
    <w:rsid w:val="00120954"/>
    <w:rsid w:val="00121419"/>
    <w:rsid w:val="00121835"/>
    <w:rsid w:val="001218DE"/>
    <w:rsid w:val="0012192B"/>
    <w:rsid w:val="00121F6B"/>
    <w:rsid w:val="00121F72"/>
    <w:rsid w:val="00123670"/>
    <w:rsid w:val="001236E7"/>
    <w:rsid w:val="00123A3C"/>
    <w:rsid w:val="00123BB4"/>
    <w:rsid w:val="00123F84"/>
    <w:rsid w:val="001248E5"/>
    <w:rsid w:val="00125714"/>
    <w:rsid w:val="001272D7"/>
    <w:rsid w:val="001276AD"/>
    <w:rsid w:val="001276D5"/>
    <w:rsid w:val="0012781F"/>
    <w:rsid w:val="00130237"/>
    <w:rsid w:val="0013087A"/>
    <w:rsid w:val="00130DF3"/>
    <w:rsid w:val="00130EF2"/>
    <w:rsid w:val="0013103C"/>
    <w:rsid w:val="001317A7"/>
    <w:rsid w:val="0013206E"/>
    <w:rsid w:val="00132759"/>
    <w:rsid w:val="001328E0"/>
    <w:rsid w:val="00132ED1"/>
    <w:rsid w:val="00133354"/>
    <w:rsid w:val="001333D8"/>
    <w:rsid w:val="00134631"/>
    <w:rsid w:val="00134B3F"/>
    <w:rsid w:val="00134DCA"/>
    <w:rsid w:val="00134E71"/>
    <w:rsid w:val="0013504B"/>
    <w:rsid w:val="0013542F"/>
    <w:rsid w:val="00135F22"/>
    <w:rsid w:val="00136518"/>
    <w:rsid w:val="001370E0"/>
    <w:rsid w:val="0013765E"/>
    <w:rsid w:val="001377CE"/>
    <w:rsid w:val="00137C28"/>
    <w:rsid w:val="0014066E"/>
    <w:rsid w:val="001428D2"/>
    <w:rsid w:val="00143E48"/>
    <w:rsid w:val="001440DF"/>
    <w:rsid w:val="001440E9"/>
    <w:rsid w:val="001445ED"/>
    <w:rsid w:val="00144664"/>
    <w:rsid w:val="0014477E"/>
    <w:rsid w:val="00145400"/>
    <w:rsid w:val="00145A56"/>
    <w:rsid w:val="00146A49"/>
    <w:rsid w:val="00147021"/>
    <w:rsid w:val="00147ABA"/>
    <w:rsid w:val="001505B8"/>
    <w:rsid w:val="00150AC6"/>
    <w:rsid w:val="001515C4"/>
    <w:rsid w:val="00151C73"/>
    <w:rsid w:val="00151D07"/>
    <w:rsid w:val="0015297D"/>
    <w:rsid w:val="00152ACF"/>
    <w:rsid w:val="00152BFD"/>
    <w:rsid w:val="00152C0A"/>
    <w:rsid w:val="0015348A"/>
    <w:rsid w:val="0015359C"/>
    <w:rsid w:val="001545B8"/>
    <w:rsid w:val="0015653A"/>
    <w:rsid w:val="0015726A"/>
    <w:rsid w:val="001572F6"/>
    <w:rsid w:val="001574DD"/>
    <w:rsid w:val="00157F0E"/>
    <w:rsid w:val="001606DB"/>
    <w:rsid w:val="00160D5D"/>
    <w:rsid w:val="00161376"/>
    <w:rsid w:val="00161414"/>
    <w:rsid w:val="00161819"/>
    <w:rsid w:val="00161D7B"/>
    <w:rsid w:val="001622C0"/>
    <w:rsid w:val="00162372"/>
    <w:rsid w:val="001627E5"/>
    <w:rsid w:val="00162ABE"/>
    <w:rsid w:val="001633EB"/>
    <w:rsid w:val="0016385B"/>
    <w:rsid w:val="00163D05"/>
    <w:rsid w:val="00163F6A"/>
    <w:rsid w:val="00164BB6"/>
    <w:rsid w:val="00164C0A"/>
    <w:rsid w:val="00165318"/>
    <w:rsid w:val="001653B3"/>
    <w:rsid w:val="001656A4"/>
    <w:rsid w:val="001658D3"/>
    <w:rsid w:val="00165B68"/>
    <w:rsid w:val="001676AC"/>
    <w:rsid w:val="0016799A"/>
    <w:rsid w:val="0017021E"/>
    <w:rsid w:val="001704AA"/>
    <w:rsid w:val="001706BA"/>
    <w:rsid w:val="0017090E"/>
    <w:rsid w:val="00171432"/>
    <w:rsid w:val="00172920"/>
    <w:rsid w:val="00174AF1"/>
    <w:rsid w:val="0017578F"/>
    <w:rsid w:val="00175791"/>
    <w:rsid w:val="001759F0"/>
    <w:rsid w:val="00176338"/>
    <w:rsid w:val="0018073B"/>
    <w:rsid w:val="001811D5"/>
    <w:rsid w:val="0018150D"/>
    <w:rsid w:val="00181934"/>
    <w:rsid w:val="00182396"/>
    <w:rsid w:val="00182B45"/>
    <w:rsid w:val="00182CFD"/>
    <w:rsid w:val="00183239"/>
    <w:rsid w:val="00183A63"/>
    <w:rsid w:val="00183F72"/>
    <w:rsid w:val="001842AC"/>
    <w:rsid w:val="00184502"/>
    <w:rsid w:val="001855FB"/>
    <w:rsid w:val="00185C1F"/>
    <w:rsid w:val="0018653F"/>
    <w:rsid w:val="0018744B"/>
    <w:rsid w:val="00187B03"/>
    <w:rsid w:val="00187B35"/>
    <w:rsid w:val="00187B71"/>
    <w:rsid w:val="00187C4A"/>
    <w:rsid w:val="00190C80"/>
    <w:rsid w:val="00190E6C"/>
    <w:rsid w:val="001913BF"/>
    <w:rsid w:val="00191ECD"/>
    <w:rsid w:val="001925D5"/>
    <w:rsid w:val="00193192"/>
    <w:rsid w:val="0019341B"/>
    <w:rsid w:val="00193FB8"/>
    <w:rsid w:val="00194213"/>
    <w:rsid w:val="0019451B"/>
    <w:rsid w:val="00194637"/>
    <w:rsid w:val="001947CC"/>
    <w:rsid w:val="00194C09"/>
    <w:rsid w:val="00194DA9"/>
    <w:rsid w:val="00195601"/>
    <w:rsid w:val="00195AF4"/>
    <w:rsid w:val="00195B47"/>
    <w:rsid w:val="00195E85"/>
    <w:rsid w:val="00196555"/>
    <w:rsid w:val="00196894"/>
    <w:rsid w:val="00196E48"/>
    <w:rsid w:val="00197263"/>
    <w:rsid w:val="00197637"/>
    <w:rsid w:val="00197685"/>
    <w:rsid w:val="001979CD"/>
    <w:rsid w:val="001A011C"/>
    <w:rsid w:val="001A0599"/>
    <w:rsid w:val="001A08C6"/>
    <w:rsid w:val="001A0917"/>
    <w:rsid w:val="001A0A96"/>
    <w:rsid w:val="001A0CB7"/>
    <w:rsid w:val="001A16C0"/>
    <w:rsid w:val="001A2401"/>
    <w:rsid w:val="001A2E60"/>
    <w:rsid w:val="001A37C4"/>
    <w:rsid w:val="001A3991"/>
    <w:rsid w:val="001A46AB"/>
    <w:rsid w:val="001A5F28"/>
    <w:rsid w:val="001A6391"/>
    <w:rsid w:val="001A67AB"/>
    <w:rsid w:val="001A7265"/>
    <w:rsid w:val="001A75F5"/>
    <w:rsid w:val="001A7EC2"/>
    <w:rsid w:val="001B0280"/>
    <w:rsid w:val="001B057A"/>
    <w:rsid w:val="001B1629"/>
    <w:rsid w:val="001B1A88"/>
    <w:rsid w:val="001B1F9D"/>
    <w:rsid w:val="001B200A"/>
    <w:rsid w:val="001B2ABC"/>
    <w:rsid w:val="001B2BD3"/>
    <w:rsid w:val="001B4ABB"/>
    <w:rsid w:val="001B4ACF"/>
    <w:rsid w:val="001B5124"/>
    <w:rsid w:val="001B54DC"/>
    <w:rsid w:val="001B55D8"/>
    <w:rsid w:val="001B596C"/>
    <w:rsid w:val="001B5D0C"/>
    <w:rsid w:val="001B5F42"/>
    <w:rsid w:val="001B64D1"/>
    <w:rsid w:val="001B698C"/>
    <w:rsid w:val="001B6AD4"/>
    <w:rsid w:val="001B6EF4"/>
    <w:rsid w:val="001B6FA6"/>
    <w:rsid w:val="001C01F8"/>
    <w:rsid w:val="001C0315"/>
    <w:rsid w:val="001C081E"/>
    <w:rsid w:val="001C0D12"/>
    <w:rsid w:val="001C102B"/>
    <w:rsid w:val="001C12AC"/>
    <w:rsid w:val="001C12EC"/>
    <w:rsid w:val="001C1E4D"/>
    <w:rsid w:val="001C25FA"/>
    <w:rsid w:val="001C2602"/>
    <w:rsid w:val="001C29A4"/>
    <w:rsid w:val="001C3314"/>
    <w:rsid w:val="001C3884"/>
    <w:rsid w:val="001C41C3"/>
    <w:rsid w:val="001C4438"/>
    <w:rsid w:val="001C4CC6"/>
    <w:rsid w:val="001C4D2A"/>
    <w:rsid w:val="001C4ED1"/>
    <w:rsid w:val="001C54BE"/>
    <w:rsid w:val="001C5B0E"/>
    <w:rsid w:val="001C5C79"/>
    <w:rsid w:val="001C6D5A"/>
    <w:rsid w:val="001C7198"/>
    <w:rsid w:val="001C7975"/>
    <w:rsid w:val="001D0CC0"/>
    <w:rsid w:val="001D0D4A"/>
    <w:rsid w:val="001D12AD"/>
    <w:rsid w:val="001D1D00"/>
    <w:rsid w:val="001D2044"/>
    <w:rsid w:val="001D288E"/>
    <w:rsid w:val="001D3689"/>
    <w:rsid w:val="001D5499"/>
    <w:rsid w:val="001D5927"/>
    <w:rsid w:val="001D5A92"/>
    <w:rsid w:val="001D6B77"/>
    <w:rsid w:val="001D74F1"/>
    <w:rsid w:val="001D7C13"/>
    <w:rsid w:val="001E0277"/>
    <w:rsid w:val="001E038B"/>
    <w:rsid w:val="001E0493"/>
    <w:rsid w:val="001E04B0"/>
    <w:rsid w:val="001E1256"/>
    <w:rsid w:val="001E3DD0"/>
    <w:rsid w:val="001E471E"/>
    <w:rsid w:val="001E4DC0"/>
    <w:rsid w:val="001E50DA"/>
    <w:rsid w:val="001E580C"/>
    <w:rsid w:val="001E69D5"/>
    <w:rsid w:val="001E6BA8"/>
    <w:rsid w:val="001E6F91"/>
    <w:rsid w:val="001E7835"/>
    <w:rsid w:val="001E7E6F"/>
    <w:rsid w:val="001F006C"/>
    <w:rsid w:val="001F0105"/>
    <w:rsid w:val="001F012F"/>
    <w:rsid w:val="001F09DF"/>
    <w:rsid w:val="001F0A2E"/>
    <w:rsid w:val="001F0B5D"/>
    <w:rsid w:val="001F13BA"/>
    <w:rsid w:val="001F2A91"/>
    <w:rsid w:val="001F2F04"/>
    <w:rsid w:val="001F321A"/>
    <w:rsid w:val="001F3A56"/>
    <w:rsid w:val="001F4053"/>
    <w:rsid w:val="001F4072"/>
    <w:rsid w:val="001F47B3"/>
    <w:rsid w:val="001F4A9D"/>
    <w:rsid w:val="001F6CD9"/>
    <w:rsid w:val="001F6D12"/>
    <w:rsid w:val="001F7B29"/>
    <w:rsid w:val="001F7CB8"/>
    <w:rsid w:val="001F7F88"/>
    <w:rsid w:val="00202692"/>
    <w:rsid w:val="00202F2C"/>
    <w:rsid w:val="002031A0"/>
    <w:rsid w:val="0020383E"/>
    <w:rsid w:val="00203B91"/>
    <w:rsid w:val="002041FE"/>
    <w:rsid w:val="0020493E"/>
    <w:rsid w:val="002049CB"/>
    <w:rsid w:val="002050B2"/>
    <w:rsid w:val="002059C5"/>
    <w:rsid w:val="002059C9"/>
    <w:rsid w:val="00205C9B"/>
    <w:rsid w:val="00205DEE"/>
    <w:rsid w:val="00206B83"/>
    <w:rsid w:val="002072B6"/>
    <w:rsid w:val="002076C3"/>
    <w:rsid w:val="00207BC1"/>
    <w:rsid w:val="00207CC6"/>
    <w:rsid w:val="00210509"/>
    <w:rsid w:val="0021090F"/>
    <w:rsid w:val="00211364"/>
    <w:rsid w:val="002115D2"/>
    <w:rsid w:val="00211681"/>
    <w:rsid w:val="00213B3F"/>
    <w:rsid w:val="00213B72"/>
    <w:rsid w:val="00213CAF"/>
    <w:rsid w:val="00214813"/>
    <w:rsid w:val="00214BAA"/>
    <w:rsid w:val="00215C25"/>
    <w:rsid w:val="002162CD"/>
    <w:rsid w:val="00216610"/>
    <w:rsid w:val="0021663D"/>
    <w:rsid w:val="00216F5E"/>
    <w:rsid w:val="00217010"/>
    <w:rsid w:val="002170E6"/>
    <w:rsid w:val="002174EE"/>
    <w:rsid w:val="002177A5"/>
    <w:rsid w:val="0021787D"/>
    <w:rsid w:val="00217A0A"/>
    <w:rsid w:val="00217C50"/>
    <w:rsid w:val="00217D10"/>
    <w:rsid w:val="0022075F"/>
    <w:rsid w:val="00220974"/>
    <w:rsid w:val="002209A4"/>
    <w:rsid w:val="00220C79"/>
    <w:rsid w:val="00220E2D"/>
    <w:rsid w:val="00221106"/>
    <w:rsid w:val="00221B77"/>
    <w:rsid w:val="00221B78"/>
    <w:rsid w:val="00221BD8"/>
    <w:rsid w:val="002229E8"/>
    <w:rsid w:val="00223387"/>
    <w:rsid w:val="002234F9"/>
    <w:rsid w:val="00223A25"/>
    <w:rsid w:val="00224B49"/>
    <w:rsid w:val="00225B37"/>
    <w:rsid w:val="00225E56"/>
    <w:rsid w:val="0022648B"/>
    <w:rsid w:val="00226771"/>
    <w:rsid w:val="00226833"/>
    <w:rsid w:val="0022718F"/>
    <w:rsid w:val="0022731A"/>
    <w:rsid w:val="00227891"/>
    <w:rsid w:val="00231536"/>
    <w:rsid w:val="00231905"/>
    <w:rsid w:val="0023193E"/>
    <w:rsid w:val="002321B8"/>
    <w:rsid w:val="002321C7"/>
    <w:rsid w:val="002321E4"/>
    <w:rsid w:val="00232D5A"/>
    <w:rsid w:val="00232F32"/>
    <w:rsid w:val="002336BD"/>
    <w:rsid w:val="00233B38"/>
    <w:rsid w:val="00233F39"/>
    <w:rsid w:val="00234CC1"/>
    <w:rsid w:val="002353AD"/>
    <w:rsid w:val="00235F66"/>
    <w:rsid w:val="002360DA"/>
    <w:rsid w:val="0023612D"/>
    <w:rsid w:val="002364C4"/>
    <w:rsid w:val="00236DF3"/>
    <w:rsid w:val="002371ED"/>
    <w:rsid w:val="00237239"/>
    <w:rsid w:val="00240123"/>
    <w:rsid w:val="00240426"/>
    <w:rsid w:val="002406B3"/>
    <w:rsid w:val="0024113E"/>
    <w:rsid w:val="00241774"/>
    <w:rsid w:val="00241814"/>
    <w:rsid w:val="00241F6B"/>
    <w:rsid w:val="002421C7"/>
    <w:rsid w:val="00242298"/>
    <w:rsid w:val="002422E2"/>
    <w:rsid w:val="00242959"/>
    <w:rsid w:val="002429C8"/>
    <w:rsid w:val="00242C34"/>
    <w:rsid w:val="00243400"/>
    <w:rsid w:val="00243C8E"/>
    <w:rsid w:val="002446B3"/>
    <w:rsid w:val="00244D1F"/>
    <w:rsid w:val="00244D3C"/>
    <w:rsid w:val="00245836"/>
    <w:rsid w:val="00245EF0"/>
    <w:rsid w:val="002467D6"/>
    <w:rsid w:val="0024695B"/>
    <w:rsid w:val="00247302"/>
    <w:rsid w:val="00247B47"/>
    <w:rsid w:val="00247BCC"/>
    <w:rsid w:val="0025037F"/>
    <w:rsid w:val="00251076"/>
    <w:rsid w:val="00252010"/>
    <w:rsid w:val="002523A0"/>
    <w:rsid w:val="002529B2"/>
    <w:rsid w:val="00252B74"/>
    <w:rsid w:val="00253289"/>
    <w:rsid w:val="00253B0D"/>
    <w:rsid w:val="002540A5"/>
    <w:rsid w:val="00254452"/>
    <w:rsid w:val="00255682"/>
    <w:rsid w:val="00255884"/>
    <w:rsid w:val="0025624A"/>
    <w:rsid w:val="00256433"/>
    <w:rsid w:val="002567EE"/>
    <w:rsid w:val="00256B3A"/>
    <w:rsid w:val="00257E9E"/>
    <w:rsid w:val="00260ACD"/>
    <w:rsid w:val="00260DC4"/>
    <w:rsid w:val="00260E95"/>
    <w:rsid w:val="0026129F"/>
    <w:rsid w:val="00261D2A"/>
    <w:rsid w:val="0026225E"/>
    <w:rsid w:val="00262454"/>
    <w:rsid w:val="00262B18"/>
    <w:rsid w:val="00263126"/>
    <w:rsid w:val="0026339A"/>
    <w:rsid w:val="0026364E"/>
    <w:rsid w:val="00263DA7"/>
    <w:rsid w:val="002641DC"/>
    <w:rsid w:val="00264582"/>
    <w:rsid w:val="00265CA2"/>
    <w:rsid w:val="00265D85"/>
    <w:rsid w:val="00266349"/>
    <w:rsid w:val="0026731B"/>
    <w:rsid w:val="002675E3"/>
    <w:rsid w:val="00267780"/>
    <w:rsid w:val="002678A9"/>
    <w:rsid w:val="00267F39"/>
    <w:rsid w:val="002720BF"/>
    <w:rsid w:val="00272547"/>
    <w:rsid w:val="002730D2"/>
    <w:rsid w:val="002734E1"/>
    <w:rsid w:val="00273B85"/>
    <w:rsid w:val="00273BB0"/>
    <w:rsid w:val="002742F2"/>
    <w:rsid w:val="002757D8"/>
    <w:rsid w:val="002757EA"/>
    <w:rsid w:val="00276227"/>
    <w:rsid w:val="0027683C"/>
    <w:rsid w:val="0027702F"/>
    <w:rsid w:val="00277737"/>
    <w:rsid w:val="00277EC6"/>
    <w:rsid w:val="00281312"/>
    <w:rsid w:val="0028258A"/>
    <w:rsid w:val="002826D1"/>
    <w:rsid w:val="00282CB0"/>
    <w:rsid w:val="00283492"/>
    <w:rsid w:val="00283809"/>
    <w:rsid w:val="00284813"/>
    <w:rsid w:val="00284F31"/>
    <w:rsid w:val="00284FC3"/>
    <w:rsid w:val="0028521E"/>
    <w:rsid w:val="00285B66"/>
    <w:rsid w:val="00285BAA"/>
    <w:rsid w:val="002860D2"/>
    <w:rsid w:val="0028640C"/>
    <w:rsid w:val="00287EBF"/>
    <w:rsid w:val="00287FE7"/>
    <w:rsid w:val="002901AE"/>
    <w:rsid w:val="00290452"/>
    <w:rsid w:val="00290528"/>
    <w:rsid w:val="002911C4"/>
    <w:rsid w:val="00291299"/>
    <w:rsid w:val="00292D84"/>
    <w:rsid w:val="00293C38"/>
    <w:rsid w:val="0029426F"/>
    <w:rsid w:val="0029506C"/>
    <w:rsid w:val="00295CCE"/>
    <w:rsid w:val="00295F44"/>
    <w:rsid w:val="00296FEA"/>
    <w:rsid w:val="00297184"/>
    <w:rsid w:val="00297DF9"/>
    <w:rsid w:val="002A0412"/>
    <w:rsid w:val="002A0477"/>
    <w:rsid w:val="002A104F"/>
    <w:rsid w:val="002A114E"/>
    <w:rsid w:val="002A190D"/>
    <w:rsid w:val="002A25BB"/>
    <w:rsid w:val="002A268F"/>
    <w:rsid w:val="002A2864"/>
    <w:rsid w:val="002A2A64"/>
    <w:rsid w:val="002A2C84"/>
    <w:rsid w:val="002A38FE"/>
    <w:rsid w:val="002A394C"/>
    <w:rsid w:val="002A3A47"/>
    <w:rsid w:val="002A579E"/>
    <w:rsid w:val="002A5931"/>
    <w:rsid w:val="002A59C2"/>
    <w:rsid w:val="002A5BFC"/>
    <w:rsid w:val="002A5D7A"/>
    <w:rsid w:val="002A62F5"/>
    <w:rsid w:val="002A7D79"/>
    <w:rsid w:val="002B0351"/>
    <w:rsid w:val="002B14AD"/>
    <w:rsid w:val="002B25C3"/>
    <w:rsid w:val="002B2C84"/>
    <w:rsid w:val="002B2E49"/>
    <w:rsid w:val="002B3D9D"/>
    <w:rsid w:val="002B3E07"/>
    <w:rsid w:val="002B43C7"/>
    <w:rsid w:val="002B46D3"/>
    <w:rsid w:val="002B5435"/>
    <w:rsid w:val="002B5591"/>
    <w:rsid w:val="002B58B3"/>
    <w:rsid w:val="002B5C0C"/>
    <w:rsid w:val="002B5CB1"/>
    <w:rsid w:val="002B5CE5"/>
    <w:rsid w:val="002B61E6"/>
    <w:rsid w:val="002B640C"/>
    <w:rsid w:val="002B66AD"/>
    <w:rsid w:val="002B71C5"/>
    <w:rsid w:val="002B78F9"/>
    <w:rsid w:val="002C09F1"/>
    <w:rsid w:val="002C10FA"/>
    <w:rsid w:val="002C1361"/>
    <w:rsid w:val="002C13A8"/>
    <w:rsid w:val="002C154C"/>
    <w:rsid w:val="002C1A86"/>
    <w:rsid w:val="002C1D8B"/>
    <w:rsid w:val="002C1DD7"/>
    <w:rsid w:val="002C2410"/>
    <w:rsid w:val="002C27EF"/>
    <w:rsid w:val="002C299A"/>
    <w:rsid w:val="002C2A06"/>
    <w:rsid w:val="002C2A1D"/>
    <w:rsid w:val="002C3F00"/>
    <w:rsid w:val="002C4826"/>
    <w:rsid w:val="002C4F9C"/>
    <w:rsid w:val="002C5B50"/>
    <w:rsid w:val="002C6C0A"/>
    <w:rsid w:val="002C7309"/>
    <w:rsid w:val="002C7BC1"/>
    <w:rsid w:val="002D0458"/>
    <w:rsid w:val="002D079D"/>
    <w:rsid w:val="002D0BA9"/>
    <w:rsid w:val="002D1269"/>
    <w:rsid w:val="002D142B"/>
    <w:rsid w:val="002D15A8"/>
    <w:rsid w:val="002D1812"/>
    <w:rsid w:val="002D18CB"/>
    <w:rsid w:val="002D1ADB"/>
    <w:rsid w:val="002D1DC0"/>
    <w:rsid w:val="002D1F63"/>
    <w:rsid w:val="002D21C0"/>
    <w:rsid w:val="002D264E"/>
    <w:rsid w:val="002D2696"/>
    <w:rsid w:val="002D2A7F"/>
    <w:rsid w:val="002D2B24"/>
    <w:rsid w:val="002D2DC7"/>
    <w:rsid w:val="002D30EE"/>
    <w:rsid w:val="002D3232"/>
    <w:rsid w:val="002D4D3C"/>
    <w:rsid w:val="002D50CE"/>
    <w:rsid w:val="002D5503"/>
    <w:rsid w:val="002D59BB"/>
    <w:rsid w:val="002D63B7"/>
    <w:rsid w:val="002D6DD6"/>
    <w:rsid w:val="002D700D"/>
    <w:rsid w:val="002D718C"/>
    <w:rsid w:val="002D7DED"/>
    <w:rsid w:val="002D7EF8"/>
    <w:rsid w:val="002E062A"/>
    <w:rsid w:val="002E0818"/>
    <w:rsid w:val="002E0920"/>
    <w:rsid w:val="002E0EDF"/>
    <w:rsid w:val="002E12E6"/>
    <w:rsid w:val="002E1816"/>
    <w:rsid w:val="002E23F1"/>
    <w:rsid w:val="002E2D62"/>
    <w:rsid w:val="002E3132"/>
    <w:rsid w:val="002E3A8B"/>
    <w:rsid w:val="002E41B5"/>
    <w:rsid w:val="002E439C"/>
    <w:rsid w:val="002E4F03"/>
    <w:rsid w:val="002E5FC4"/>
    <w:rsid w:val="002E6039"/>
    <w:rsid w:val="002E61C7"/>
    <w:rsid w:val="002E6332"/>
    <w:rsid w:val="002E68C0"/>
    <w:rsid w:val="002E6B8B"/>
    <w:rsid w:val="002E7215"/>
    <w:rsid w:val="002E75A5"/>
    <w:rsid w:val="002F00E6"/>
    <w:rsid w:val="002F0E77"/>
    <w:rsid w:val="002F1DB9"/>
    <w:rsid w:val="002F1E34"/>
    <w:rsid w:val="002F26A9"/>
    <w:rsid w:val="002F2EBF"/>
    <w:rsid w:val="002F2FB6"/>
    <w:rsid w:val="002F3AAE"/>
    <w:rsid w:val="002F4087"/>
    <w:rsid w:val="002F43DB"/>
    <w:rsid w:val="002F459F"/>
    <w:rsid w:val="002F4BB4"/>
    <w:rsid w:val="002F59B3"/>
    <w:rsid w:val="002F782B"/>
    <w:rsid w:val="002F7C30"/>
    <w:rsid w:val="003002CA"/>
    <w:rsid w:val="00300500"/>
    <w:rsid w:val="00302CDE"/>
    <w:rsid w:val="003032D9"/>
    <w:rsid w:val="00303900"/>
    <w:rsid w:val="003039B7"/>
    <w:rsid w:val="003039EA"/>
    <w:rsid w:val="0030464E"/>
    <w:rsid w:val="00304766"/>
    <w:rsid w:val="00304AF1"/>
    <w:rsid w:val="00305F7A"/>
    <w:rsid w:val="00306E40"/>
    <w:rsid w:val="003078A2"/>
    <w:rsid w:val="00307E7A"/>
    <w:rsid w:val="00311B7D"/>
    <w:rsid w:val="00311D9D"/>
    <w:rsid w:val="0031204E"/>
    <w:rsid w:val="00312DD0"/>
    <w:rsid w:val="0031498F"/>
    <w:rsid w:val="00314AB2"/>
    <w:rsid w:val="00314D1B"/>
    <w:rsid w:val="00314DF6"/>
    <w:rsid w:val="00314F08"/>
    <w:rsid w:val="00314F80"/>
    <w:rsid w:val="0031597F"/>
    <w:rsid w:val="003166C7"/>
    <w:rsid w:val="00316EF0"/>
    <w:rsid w:val="003171DF"/>
    <w:rsid w:val="0031735B"/>
    <w:rsid w:val="003173AA"/>
    <w:rsid w:val="00317D6B"/>
    <w:rsid w:val="00317DEF"/>
    <w:rsid w:val="00317FF1"/>
    <w:rsid w:val="0032025D"/>
    <w:rsid w:val="00320F6A"/>
    <w:rsid w:val="0032152B"/>
    <w:rsid w:val="0032168C"/>
    <w:rsid w:val="00321CAB"/>
    <w:rsid w:val="00321DCE"/>
    <w:rsid w:val="0032210F"/>
    <w:rsid w:val="003225D5"/>
    <w:rsid w:val="0032271B"/>
    <w:rsid w:val="003232D3"/>
    <w:rsid w:val="0032333F"/>
    <w:rsid w:val="0032356C"/>
    <w:rsid w:val="00323D2F"/>
    <w:rsid w:val="00324A7B"/>
    <w:rsid w:val="00325F4A"/>
    <w:rsid w:val="0032625C"/>
    <w:rsid w:val="003267E8"/>
    <w:rsid w:val="00327607"/>
    <w:rsid w:val="00330037"/>
    <w:rsid w:val="003300C9"/>
    <w:rsid w:val="00331668"/>
    <w:rsid w:val="00332248"/>
    <w:rsid w:val="003326C5"/>
    <w:rsid w:val="00333206"/>
    <w:rsid w:val="0033331C"/>
    <w:rsid w:val="0033354E"/>
    <w:rsid w:val="00333D7D"/>
    <w:rsid w:val="00333DBE"/>
    <w:rsid w:val="00334258"/>
    <w:rsid w:val="00334874"/>
    <w:rsid w:val="00336BC8"/>
    <w:rsid w:val="00337070"/>
    <w:rsid w:val="00337321"/>
    <w:rsid w:val="00337645"/>
    <w:rsid w:val="0034078C"/>
    <w:rsid w:val="003429B4"/>
    <w:rsid w:val="00343665"/>
    <w:rsid w:val="00343E47"/>
    <w:rsid w:val="003440DF"/>
    <w:rsid w:val="00344E5A"/>
    <w:rsid w:val="0034507E"/>
    <w:rsid w:val="00345276"/>
    <w:rsid w:val="003459A7"/>
    <w:rsid w:val="00345F57"/>
    <w:rsid w:val="00346AB3"/>
    <w:rsid w:val="003513DF"/>
    <w:rsid w:val="00351721"/>
    <w:rsid w:val="003518FA"/>
    <w:rsid w:val="00351E7F"/>
    <w:rsid w:val="00352B40"/>
    <w:rsid w:val="00354066"/>
    <w:rsid w:val="0035488A"/>
    <w:rsid w:val="00354B3F"/>
    <w:rsid w:val="003555CD"/>
    <w:rsid w:val="00355ACC"/>
    <w:rsid w:val="00355D17"/>
    <w:rsid w:val="00356DC2"/>
    <w:rsid w:val="003572A6"/>
    <w:rsid w:val="00357620"/>
    <w:rsid w:val="00357910"/>
    <w:rsid w:val="00357B06"/>
    <w:rsid w:val="00357CCB"/>
    <w:rsid w:val="003600F5"/>
    <w:rsid w:val="00360228"/>
    <w:rsid w:val="003603A5"/>
    <w:rsid w:val="003611C2"/>
    <w:rsid w:val="003617AB"/>
    <w:rsid w:val="00361A49"/>
    <w:rsid w:val="00361A54"/>
    <w:rsid w:val="00361CB2"/>
    <w:rsid w:val="003623B4"/>
    <w:rsid w:val="00363EC1"/>
    <w:rsid w:val="003641B9"/>
    <w:rsid w:val="00365646"/>
    <w:rsid w:val="00365B1B"/>
    <w:rsid w:val="00367416"/>
    <w:rsid w:val="00367524"/>
    <w:rsid w:val="003675A8"/>
    <w:rsid w:val="00367CF7"/>
    <w:rsid w:val="0037022A"/>
    <w:rsid w:val="00370664"/>
    <w:rsid w:val="00370957"/>
    <w:rsid w:val="00370B7C"/>
    <w:rsid w:val="00370C7D"/>
    <w:rsid w:val="00370DD2"/>
    <w:rsid w:val="00370ED7"/>
    <w:rsid w:val="0037165A"/>
    <w:rsid w:val="00372087"/>
    <w:rsid w:val="003720FE"/>
    <w:rsid w:val="0037267C"/>
    <w:rsid w:val="003727DE"/>
    <w:rsid w:val="00373122"/>
    <w:rsid w:val="00373517"/>
    <w:rsid w:val="00373911"/>
    <w:rsid w:val="0037466E"/>
    <w:rsid w:val="00375C68"/>
    <w:rsid w:val="00375EC2"/>
    <w:rsid w:val="0037675A"/>
    <w:rsid w:val="003779CB"/>
    <w:rsid w:val="00380C5E"/>
    <w:rsid w:val="00382374"/>
    <w:rsid w:val="00382557"/>
    <w:rsid w:val="0038270D"/>
    <w:rsid w:val="00382F5D"/>
    <w:rsid w:val="003831A3"/>
    <w:rsid w:val="0038335D"/>
    <w:rsid w:val="003833C2"/>
    <w:rsid w:val="00383E32"/>
    <w:rsid w:val="00384757"/>
    <w:rsid w:val="00384775"/>
    <w:rsid w:val="00384848"/>
    <w:rsid w:val="00384ACC"/>
    <w:rsid w:val="0038513C"/>
    <w:rsid w:val="00385256"/>
    <w:rsid w:val="003856DD"/>
    <w:rsid w:val="003862C7"/>
    <w:rsid w:val="0038692F"/>
    <w:rsid w:val="00387743"/>
    <w:rsid w:val="00387A0F"/>
    <w:rsid w:val="00387A8C"/>
    <w:rsid w:val="00390735"/>
    <w:rsid w:val="003908DB"/>
    <w:rsid w:val="00393112"/>
    <w:rsid w:val="0039363C"/>
    <w:rsid w:val="0039484D"/>
    <w:rsid w:val="00394E27"/>
    <w:rsid w:val="00395056"/>
    <w:rsid w:val="003953A5"/>
    <w:rsid w:val="0039559F"/>
    <w:rsid w:val="0039565E"/>
    <w:rsid w:val="00395DC6"/>
    <w:rsid w:val="00396675"/>
    <w:rsid w:val="00396995"/>
    <w:rsid w:val="00396DF9"/>
    <w:rsid w:val="00397D3C"/>
    <w:rsid w:val="00397DE1"/>
    <w:rsid w:val="003A0BB3"/>
    <w:rsid w:val="003A0D94"/>
    <w:rsid w:val="003A1961"/>
    <w:rsid w:val="003A2133"/>
    <w:rsid w:val="003A239E"/>
    <w:rsid w:val="003A29CE"/>
    <w:rsid w:val="003A2FF4"/>
    <w:rsid w:val="003A3C04"/>
    <w:rsid w:val="003A3C36"/>
    <w:rsid w:val="003A4101"/>
    <w:rsid w:val="003A566A"/>
    <w:rsid w:val="003A609A"/>
    <w:rsid w:val="003A70FD"/>
    <w:rsid w:val="003A749F"/>
    <w:rsid w:val="003A7E71"/>
    <w:rsid w:val="003B13E6"/>
    <w:rsid w:val="003B1456"/>
    <w:rsid w:val="003B1E31"/>
    <w:rsid w:val="003B2FDC"/>
    <w:rsid w:val="003B324C"/>
    <w:rsid w:val="003B33CB"/>
    <w:rsid w:val="003B34F0"/>
    <w:rsid w:val="003B35E1"/>
    <w:rsid w:val="003B36C0"/>
    <w:rsid w:val="003B3C5A"/>
    <w:rsid w:val="003B466B"/>
    <w:rsid w:val="003B4894"/>
    <w:rsid w:val="003B4D51"/>
    <w:rsid w:val="003B4EF0"/>
    <w:rsid w:val="003B4FD7"/>
    <w:rsid w:val="003B53EA"/>
    <w:rsid w:val="003B5721"/>
    <w:rsid w:val="003B5AF5"/>
    <w:rsid w:val="003B6B4B"/>
    <w:rsid w:val="003B78DF"/>
    <w:rsid w:val="003C0E5F"/>
    <w:rsid w:val="003C1FDF"/>
    <w:rsid w:val="003C4920"/>
    <w:rsid w:val="003C4BD5"/>
    <w:rsid w:val="003C4FAA"/>
    <w:rsid w:val="003C54CC"/>
    <w:rsid w:val="003C555A"/>
    <w:rsid w:val="003C5E3A"/>
    <w:rsid w:val="003C5EA7"/>
    <w:rsid w:val="003C742F"/>
    <w:rsid w:val="003C7B09"/>
    <w:rsid w:val="003D0264"/>
    <w:rsid w:val="003D08D7"/>
    <w:rsid w:val="003D11B5"/>
    <w:rsid w:val="003D1433"/>
    <w:rsid w:val="003D1979"/>
    <w:rsid w:val="003D2974"/>
    <w:rsid w:val="003D2E1C"/>
    <w:rsid w:val="003D31A5"/>
    <w:rsid w:val="003D3980"/>
    <w:rsid w:val="003D3DC1"/>
    <w:rsid w:val="003D4F74"/>
    <w:rsid w:val="003D5532"/>
    <w:rsid w:val="003D5714"/>
    <w:rsid w:val="003D5741"/>
    <w:rsid w:val="003D59BF"/>
    <w:rsid w:val="003D61DF"/>
    <w:rsid w:val="003D6EE3"/>
    <w:rsid w:val="003D7D10"/>
    <w:rsid w:val="003E0BD8"/>
    <w:rsid w:val="003E0C2B"/>
    <w:rsid w:val="003E1990"/>
    <w:rsid w:val="003E1B23"/>
    <w:rsid w:val="003E3001"/>
    <w:rsid w:val="003E3099"/>
    <w:rsid w:val="003E32F9"/>
    <w:rsid w:val="003E3310"/>
    <w:rsid w:val="003E33ED"/>
    <w:rsid w:val="003E358A"/>
    <w:rsid w:val="003E3827"/>
    <w:rsid w:val="003E3FC7"/>
    <w:rsid w:val="003E574C"/>
    <w:rsid w:val="003E5CCC"/>
    <w:rsid w:val="003E7056"/>
    <w:rsid w:val="003E79FA"/>
    <w:rsid w:val="003F0539"/>
    <w:rsid w:val="003F0644"/>
    <w:rsid w:val="003F06B0"/>
    <w:rsid w:val="003F0701"/>
    <w:rsid w:val="003F076B"/>
    <w:rsid w:val="003F2D7F"/>
    <w:rsid w:val="003F3862"/>
    <w:rsid w:val="003F38C4"/>
    <w:rsid w:val="003F3BB6"/>
    <w:rsid w:val="003F3C29"/>
    <w:rsid w:val="003F538B"/>
    <w:rsid w:val="003F566D"/>
    <w:rsid w:val="003F56A8"/>
    <w:rsid w:val="003F5FF7"/>
    <w:rsid w:val="003F634C"/>
    <w:rsid w:val="003F6E1F"/>
    <w:rsid w:val="003F6FFA"/>
    <w:rsid w:val="003F77FE"/>
    <w:rsid w:val="003F7BFB"/>
    <w:rsid w:val="004001F8"/>
    <w:rsid w:val="004003C8"/>
    <w:rsid w:val="00400814"/>
    <w:rsid w:val="00400AC3"/>
    <w:rsid w:val="0040157F"/>
    <w:rsid w:val="00401EF5"/>
    <w:rsid w:val="0040206B"/>
    <w:rsid w:val="0040225E"/>
    <w:rsid w:val="004039C2"/>
    <w:rsid w:val="00403ACB"/>
    <w:rsid w:val="00404296"/>
    <w:rsid w:val="0040495B"/>
    <w:rsid w:val="00404B9D"/>
    <w:rsid w:val="00404BD1"/>
    <w:rsid w:val="00405191"/>
    <w:rsid w:val="004059A6"/>
    <w:rsid w:val="00406525"/>
    <w:rsid w:val="004107BD"/>
    <w:rsid w:val="0041090F"/>
    <w:rsid w:val="00410AD2"/>
    <w:rsid w:val="004114CF"/>
    <w:rsid w:val="004120AD"/>
    <w:rsid w:val="004126A1"/>
    <w:rsid w:val="0041277F"/>
    <w:rsid w:val="0041301F"/>
    <w:rsid w:val="0041399F"/>
    <w:rsid w:val="00413B21"/>
    <w:rsid w:val="004152CE"/>
    <w:rsid w:val="00415B4C"/>
    <w:rsid w:val="0041684A"/>
    <w:rsid w:val="00416EB6"/>
    <w:rsid w:val="00416F81"/>
    <w:rsid w:val="00417054"/>
    <w:rsid w:val="0041784E"/>
    <w:rsid w:val="00417F1C"/>
    <w:rsid w:val="00420C2C"/>
    <w:rsid w:val="00420E02"/>
    <w:rsid w:val="00421BB3"/>
    <w:rsid w:val="00421C8D"/>
    <w:rsid w:val="00421EFF"/>
    <w:rsid w:val="00423BE7"/>
    <w:rsid w:val="00423EE2"/>
    <w:rsid w:val="0042476E"/>
    <w:rsid w:val="00424E07"/>
    <w:rsid w:val="004251B8"/>
    <w:rsid w:val="004251BF"/>
    <w:rsid w:val="004259C3"/>
    <w:rsid w:val="00427CC3"/>
    <w:rsid w:val="00430583"/>
    <w:rsid w:val="00430CC4"/>
    <w:rsid w:val="004314B8"/>
    <w:rsid w:val="00431CA1"/>
    <w:rsid w:val="0043327B"/>
    <w:rsid w:val="0043350A"/>
    <w:rsid w:val="00433AA4"/>
    <w:rsid w:val="00434218"/>
    <w:rsid w:val="00434925"/>
    <w:rsid w:val="00434EE7"/>
    <w:rsid w:val="00435348"/>
    <w:rsid w:val="00436078"/>
    <w:rsid w:val="004360B2"/>
    <w:rsid w:val="0043611F"/>
    <w:rsid w:val="00437D54"/>
    <w:rsid w:val="00440233"/>
    <w:rsid w:val="0044037D"/>
    <w:rsid w:val="00440712"/>
    <w:rsid w:val="00440C5F"/>
    <w:rsid w:val="00440D9C"/>
    <w:rsid w:val="00441503"/>
    <w:rsid w:val="00441DD7"/>
    <w:rsid w:val="004425D5"/>
    <w:rsid w:val="004428F8"/>
    <w:rsid w:val="0044359E"/>
    <w:rsid w:val="004443EB"/>
    <w:rsid w:val="00444E74"/>
    <w:rsid w:val="00445B97"/>
    <w:rsid w:val="00445F12"/>
    <w:rsid w:val="004501D4"/>
    <w:rsid w:val="00450BF7"/>
    <w:rsid w:val="00450C22"/>
    <w:rsid w:val="00450D98"/>
    <w:rsid w:val="00451376"/>
    <w:rsid w:val="0045158C"/>
    <w:rsid w:val="00452108"/>
    <w:rsid w:val="00453EB4"/>
    <w:rsid w:val="00454A19"/>
    <w:rsid w:val="00454B08"/>
    <w:rsid w:val="00455122"/>
    <w:rsid w:val="004555EA"/>
    <w:rsid w:val="00455852"/>
    <w:rsid w:val="00455A37"/>
    <w:rsid w:val="0045622C"/>
    <w:rsid w:val="0045637D"/>
    <w:rsid w:val="00456CBA"/>
    <w:rsid w:val="00456F22"/>
    <w:rsid w:val="004573E6"/>
    <w:rsid w:val="00457474"/>
    <w:rsid w:val="00457E55"/>
    <w:rsid w:val="004607A5"/>
    <w:rsid w:val="00460E4C"/>
    <w:rsid w:val="004610BD"/>
    <w:rsid w:val="0046116C"/>
    <w:rsid w:val="00461619"/>
    <w:rsid w:val="004634FE"/>
    <w:rsid w:val="00463851"/>
    <w:rsid w:val="00463FA8"/>
    <w:rsid w:val="004648B3"/>
    <w:rsid w:val="00464E2F"/>
    <w:rsid w:val="00465130"/>
    <w:rsid w:val="00465FE8"/>
    <w:rsid w:val="004663C7"/>
    <w:rsid w:val="00466445"/>
    <w:rsid w:val="004666B9"/>
    <w:rsid w:val="00466AE0"/>
    <w:rsid w:val="00466C24"/>
    <w:rsid w:val="004671B4"/>
    <w:rsid w:val="004672E6"/>
    <w:rsid w:val="004674C3"/>
    <w:rsid w:val="004676DA"/>
    <w:rsid w:val="0046773E"/>
    <w:rsid w:val="00470751"/>
    <w:rsid w:val="00470AF6"/>
    <w:rsid w:val="00470FEC"/>
    <w:rsid w:val="00471468"/>
    <w:rsid w:val="004717B8"/>
    <w:rsid w:val="00471968"/>
    <w:rsid w:val="00472169"/>
    <w:rsid w:val="00472925"/>
    <w:rsid w:val="00472ED1"/>
    <w:rsid w:val="00473ADF"/>
    <w:rsid w:val="00473FEF"/>
    <w:rsid w:val="00474CFA"/>
    <w:rsid w:val="00475038"/>
    <w:rsid w:val="004752BC"/>
    <w:rsid w:val="00475687"/>
    <w:rsid w:val="00477352"/>
    <w:rsid w:val="004777D2"/>
    <w:rsid w:val="00480204"/>
    <w:rsid w:val="004802FC"/>
    <w:rsid w:val="00480931"/>
    <w:rsid w:val="004811E3"/>
    <w:rsid w:val="00481ECE"/>
    <w:rsid w:val="004827E3"/>
    <w:rsid w:val="00482B17"/>
    <w:rsid w:val="0048332B"/>
    <w:rsid w:val="004838DF"/>
    <w:rsid w:val="00483F7A"/>
    <w:rsid w:val="00484DB6"/>
    <w:rsid w:val="00485231"/>
    <w:rsid w:val="00485496"/>
    <w:rsid w:val="00485607"/>
    <w:rsid w:val="00485756"/>
    <w:rsid w:val="00485B58"/>
    <w:rsid w:val="00486251"/>
    <w:rsid w:val="00486431"/>
    <w:rsid w:val="00487866"/>
    <w:rsid w:val="0048788B"/>
    <w:rsid w:val="00487ACC"/>
    <w:rsid w:val="00487C20"/>
    <w:rsid w:val="00490C5A"/>
    <w:rsid w:val="00490D7D"/>
    <w:rsid w:val="00490E84"/>
    <w:rsid w:val="00491199"/>
    <w:rsid w:val="00492313"/>
    <w:rsid w:val="00492B9C"/>
    <w:rsid w:val="00492D84"/>
    <w:rsid w:val="00493D39"/>
    <w:rsid w:val="00495272"/>
    <w:rsid w:val="00495354"/>
    <w:rsid w:val="004953C9"/>
    <w:rsid w:val="00495909"/>
    <w:rsid w:val="00495DE3"/>
    <w:rsid w:val="0049646A"/>
    <w:rsid w:val="00496A1B"/>
    <w:rsid w:val="00496ED2"/>
    <w:rsid w:val="00497687"/>
    <w:rsid w:val="00497C11"/>
    <w:rsid w:val="004A1DBE"/>
    <w:rsid w:val="004A20DD"/>
    <w:rsid w:val="004A235A"/>
    <w:rsid w:val="004A2B5C"/>
    <w:rsid w:val="004A2E7D"/>
    <w:rsid w:val="004A3130"/>
    <w:rsid w:val="004A32DE"/>
    <w:rsid w:val="004A3417"/>
    <w:rsid w:val="004A379E"/>
    <w:rsid w:val="004A37F0"/>
    <w:rsid w:val="004A39F0"/>
    <w:rsid w:val="004A4025"/>
    <w:rsid w:val="004A412F"/>
    <w:rsid w:val="004A4AAA"/>
    <w:rsid w:val="004A5780"/>
    <w:rsid w:val="004A637F"/>
    <w:rsid w:val="004A63E8"/>
    <w:rsid w:val="004A6512"/>
    <w:rsid w:val="004A79BB"/>
    <w:rsid w:val="004B02E1"/>
    <w:rsid w:val="004B0B61"/>
    <w:rsid w:val="004B0FD3"/>
    <w:rsid w:val="004B1363"/>
    <w:rsid w:val="004B1FE1"/>
    <w:rsid w:val="004B2214"/>
    <w:rsid w:val="004B288D"/>
    <w:rsid w:val="004B3742"/>
    <w:rsid w:val="004B41F3"/>
    <w:rsid w:val="004B4461"/>
    <w:rsid w:val="004B489C"/>
    <w:rsid w:val="004B65F4"/>
    <w:rsid w:val="004B67C3"/>
    <w:rsid w:val="004B6921"/>
    <w:rsid w:val="004B692E"/>
    <w:rsid w:val="004B7214"/>
    <w:rsid w:val="004B752A"/>
    <w:rsid w:val="004B7705"/>
    <w:rsid w:val="004C0547"/>
    <w:rsid w:val="004C05E8"/>
    <w:rsid w:val="004C1250"/>
    <w:rsid w:val="004C1313"/>
    <w:rsid w:val="004C1493"/>
    <w:rsid w:val="004C1E81"/>
    <w:rsid w:val="004C24A2"/>
    <w:rsid w:val="004C2532"/>
    <w:rsid w:val="004C3CF1"/>
    <w:rsid w:val="004C4476"/>
    <w:rsid w:val="004C4779"/>
    <w:rsid w:val="004C4979"/>
    <w:rsid w:val="004C50CF"/>
    <w:rsid w:val="004C5446"/>
    <w:rsid w:val="004C6166"/>
    <w:rsid w:val="004C6D98"/>
    <w:rsid w:val="004C6E59"/>
    <w:rsid w:val="004C751E"/>
    <w:rsid w:val="004C76AB"/>
    <w:rsid w:val="004C7991"/>
    <w:rsid w:val="004C7C56"/>
    <w:rsid w:val="004D0D9B"/>
    <w:rsid w:val="004D2390"/>
    <w:rsid w:val="004D25EF"/>
    <w:rsid w:val="004D3606"/>
    <w:rsid w:val="004D3756"/>
    <w:rsid w:val="004D4151"/>
    <w:rsid w:val="004D4BBB"/>
    <w:rsid w:val="004D5CAA"/>
    <w:rsid w:val="004D657F"/>
    <w:rsid w:val="004D6A43"/>
    <w:rsid w:val="004D75A4"/>
    <w:rsid w:val="004E08D3"/>
    <w:rsid w:val="004E0D21"/>
    <w:rsid w:val="004E0ECE"/>
    <w:rsid w:val="004E165A"/>
    <w:rsid w:val="004E1A32"/>
    <w:rsid w:val="004E1BCA"/>
    <w:rsid w:val="004E2125"/>
    <w:rsid w:val="004E21D5"/>
    <w:rsid w:val="004E2609"/>
    <w:rsid w:val="004E290D"/>
    <w:rsid w:val="004E2F4B"/>
    <w:rsid w:val="004E2FA6"/>
    <w:rsid w:val="004E3360"/>
    <w:rsid w:val="004E3FE9"/>
    <w:rsid w:val="004E466A"/>
    <w:rsid w:val="004E47E6"/>
    <w:rsid w:val="004E49FF"/>
    <w:rsid w:val="004E4E9C"/>
    <w:rsid w:val="004E505F"/>
    <w:rsid w:val="004E5166"/>
    <w:rsid w:val="004E53C4"/>
    <w:rsid w:val="004E5B08"/>
    <w:rsid w:val="004E6439"/>
    <w:rsid w:val="004E6589"/>
    <w:rsid w:val="004E69F1"/>
    <w:rsid w:val="004E6D1A"/>
    <w:rsid w:val="004E71AC"/>
    <w:rsid w:val="004F120F"/>
    <w:rsid w:val="004F1A04"/>
    <w:rsid w:val="004F305C"/>
    <w:rsid w:val="004F308F"/>
    <w:rsid w:val="004F393D"/>
    <w:rsid w:val="004F4B3F"/>
    <w:rsid w:val="004F4E52"/>
    <w:rsid w:val="004F62D8"/>
    <w:rsid w:val="004F6F1F"/>
    <w:rsid w:val="004F751A"/>
    <w:rsid w:val="004F7535"/>
    <w:rsid w:val="004F7987"/>
    <w:rsid w:val="004F7C11"/>
    <w:rsid w:val="0050029E"/>
    <w:rsid w:val="005009BE"/>
    <w:rsid w:val="00500DC5"/>
    <w:rsid w:val="005011FB"/>
    <w:rsid w:val="00501D6E"/>
    <w:rsid w:val="0050303D"/>
    <w:rsid w:val="005034B5"/>
    <w:rsid w:val="0050393C"/>
    <w:rsid w:val="005039EB"/>
    <w:rsid w:val="00504304"/>
    <w:rsid w:val="00504DF1"/>
    <w:rsid w:val="00504F4C"/>
    <w:rsid w:val="00505745"/>
    <w:rsid w:val="00505C07"/>
    <w:rsid w:val="00506A85"/>
    <w:rsid w:val="00506C5F"/>
    <w:rsid w:val="00506D55"/>
    <w:rsid w:val="00507332"/>
    <w:rsid w:val="005101EE"/>
    <w:rsid w:val="005124DE"/>
    <w:rsid w:val="0051252A"/>
    <w:rsid w:val="00512730"/>
    <w:rsid w:val="00513AFA"/>
    <w:rsid w:val="00513E9C"/>
    <w:rsid w:val="005143B7"/>
    <w:rsid w:val="005148AB"/>
    <w:rsid w:val="005148F9"/>
    <w:rsid w:val="005165F5"/>
    <w:rsid w:val="00516F4E"/>
    <w:rsid w:val="00517080"/>
    <w:rsid w:val="00517915"/>
    <w:rsid w:val="00517918"/>
    <w:rsid w:val="00517F21"/>
    <w:rsid w:val="0052019E"/>
    <w:rsid w:val="0052034E"/>
    <w:rsid w:val="00520A42"/>
    <w:rsid w:val="00521F4F"/>
    <w:rsid w:val="005220A0"/>
    <w:rsid w:val="00522FB8"/>
    <w:rsid w:val="005230C7"/>
    <w:rsid w:val="00523A97"/>
    <w:rsid w:val="005256A0"/>
    <w:rsid w:val="005257AB"/>
    <w:rsid w:val="00525D4E"/>
    <w:rsid w:val="00530FA0"/>
    <w:rsid w:val="00531C50"/>
    <w:rsid w:val="00532092"/>
    <w:rsid w:val="005321BC"/>
    <w:rsid w:val="00532552"/>
    <w:rsid w:val="005326FD"/>
    <w:rsid w:val="00532A6E"/>
    <w:rsid w:val="005332D3"/>
    <w:rsid w:val="00533487"/>
    <w:rsid w:val="00533C46"/>
    <w:rsid w:val="00534BC9"/>
    <w:rsid w:val="00535366"/>
    <w:rsid w:val="00535716"/>
    <w:rsid w:val="00535B3E"/>
    <w:rsid w:val="0053637D"/>
    <w:rsid w:val="00536A4C"/>
    <w:rsid w:val="00536A8A"/>
    <w:rsid w:val="0053796F"/>
    <w:rsid w:val="005379FA"/>
    <w:rsid w:val="00537A90"/>
    <w:rsid w:val="00540C55"/>
    <w:rsid w:val="005410C0"/>
    <w:rsid w:val="005413F2"/>
    <w:rsid w:val="00541938"/>
    <w:rsid w:val="00541AE5"/>
    <w:rsid w:val="00541DA3"/>
    <w:rsid w:val="00544547"/>
    <w:rsid w:val="00544D7A"/>
    <w:rsid w:val="005458B2"/>
    <w:rsid w:val="00545C74"/>
    <w:rsid w:val="00545D30"/>
    <w:rsid w:val="00545F9B"/>
    <w:rsid w:val="00546F91"/>
    <w:rsid w:val="00547A20"/>
    <w:rsid w:val="00550445"/>
    <w:rsid w:val="005515E2"/>
    <w:rsid w:val="00551847"/>
    <w:rsid w:val="00551BBB"/>
    <w:rsid w:val="005523E5"/>
    <w:rsid w:val="00552679"/>
    <w:rsid w:val="00553321"/>
    <w:rsid w:val="005537F4"/>
    <w:rsid w:val="00553832"/>
    <w:rsid w:val="00554587"/>
    <w:rsid w:val="005546B7"/>
    <w:rsid w:val="00555080"/>
    <w:rsid w:val="005556A0"/>
    <w:rsid w:val="005565A6"/>
    <w:rsid w:val="00556AD6"/>
    <w:rsid w:val="00557128"/>
    <w:rsid w:val="00557790"/>
    <w:rsid w:val="005577EC"/>
    <w:rsid w:val="00557D94"/>
    <w:rsid w:val="00557DDD"/>
    <w:rsid w:val="005601BC"/>
    <w:rsid w:val="005606DA"/>
    <w:rsid w:val="0056199A"/>
    <w:rsid w:val="00561A40"/>
    <w:rsid w:val="00562F2D"/>
    <w:rsid w:val="00563E16"/>
    <w:rsid w:val="00564EAF"/>
    <w:rsid w:val="00564ED1"/>
    <w:rsid w:val="005655A1"/>
    <w:rsid w:val="00565F73"/>
    <w:rsid w:val="0056632D"/>
    <w:rsid w:val="00566CD3"/>
    <w:rsid w:val="00566CF5"/>
    <w:rsid w:val="00566D29"/>
    <w:rsid w:val="00566D52"/>
    <w:rsid w:val="00567F96"/>
    <w:rsid w:val="0057040F"/>
    <w:rsid w:val="00570A73"/>
    <w:rsid w:val="0057175F"/>
    <w:rsid w:val="00572679"/>
    <w:rsid w:val="005731CC"/>
    <w:rsid w:val="00573683"/>
    <w:rsid w:val="0057404D"/>
    <w:rsid w:val="00574185"/>
    <w:rsid w:val="00574440"/>
    <w:rsid w:val="005754D5"/>
    <w:rsid w:val="005757C4"/>
    <w:rsid w:val="00575FAA"/>
    <w:rsid w:val="005775B4"/>
    <w:rsid w:val="005778A9"/>
    <w:rsid w:val="0057797D"/>
    <w:rsid w:val="0058112A"/>
    <w:rsid w:val="005813B7"/>
    <w:rsid w:val="00581ED1"/>
    <w:rsid w:val="005827C5"/>
    <w:rsid w:val="0058331D"/>
    <w:rsid w:val="0058379D"/>
    <w:rsid w:val="0058395F"/>
    <w:rsid w:val="00583BF2"/>
    <w:rsid w:val="005840EC"/>
    <w:rsid w:val="005845F2"/>
    <w:rsid w:val="00584716"/>
    <w:rsid w:val="00584B3A"/>
    <w:rsid w:val="00584E36"/>
    <w:rsid w:val="0058514E"/>
    <w:rsid w:val="0058556D"/>
    <w:rsid w:val="00585F93"/>
    <w:rsid w:val="00586B5A"/>
    <w:rsid w:val="00587027"/>
    <w:rsid w:val="00590222"/>
    <w:rsid w:val="00590F70"/>
    <w:rsid w:val="005910DB"/>
    <w:rsid w:val="00591782"/>
    <w:rsid w:val="00591789"/>
    <w:rsid w:val="005918D1"/>
    <w:rsid w:val="00591CE7"/>
    <w:rsid w:val="00592CFD"/>
    <w:rsid w:val="005941EC"/>
    <w:rsid w:val="005942BA"/>
    <w:rsid w:val="0059431C"/>
    <w:rsid w:val="005943EF"/>
    <w:rsid w:val="0059489A"/>
    <w:rsid w:val="00595051"/>
    <w:rsid w:val="005954EB"/>
    <w:rsid w:val="005955BB"/>
    <w:rsid w:val="00595CC2"/>
    <w:rsid w:val="00595F0A"/>
    <w:rsid w:val="0059621E"/>
    <w:rsid w:val="00597C99"/>
    <w:rsid w:val="005A021B"/>
    <w:rsid w:val="005A1089"/>
    <w:rsid w:val="005A1B4F"/>
    <w:rsid w:val="005A1DF9"/>
    <w:rsid w:val="005A1F10"/>
    <w:rsid w:val="005A2490"/>
    <w:rsid w:val="005A30DC"/>
    <w:rsid w:val="005A34E4"/>
    <w:rsid w:val="005A3CC8"/>
    <w:rsid w:val="005A40BE"/>
    <w:rsid w:val="005A40D2"/>
    <w:rsid w:val="005A5137"/>
    <w:rsid w:val="005A53A7"/>
    <w:rsid w:val="005A71F3"/>
    <w:rsid w:val="005A76C4"/>
    <w:rsid w:val="005A774A"/>
    <w:rsid w:val="005A7805"/>
    <w:rsid w:val="005A7ED4"/>
    <w:rsid w:val="005B1373"/>
    <w:rsid w:val="005B13FC"/>
    <w:rsid w:val="005B1AC5"/>
    <w:rsid w:val="005B1B8E"/>
    <w:rsid w:val="005B2832"/>
    <w:rsid w:val="005B2910"/>
    <w:rsid w:val="005B2934"/>
    <w:rsid w:val="005B35D8"/>
    <w:rsid w:val="005B3F76"/>
    <w:rsid w:val="005B4BCA"/>
    <w:rsid w:val="005B5A49"/>
    <w:rsid w:val="005B5AAB"/>
    <w:rsid w:val="005B6E4C"/>
    <w:rsid w:val="005B7010"/>
    <w:rsid w:val="005B73F2"/>
    <w:rsid w:val="005B77F4"/>
    <w:rsid w:val="005C04D4"/>
    <w:rsid w:val="005C0E54"/>
    <w:rsid w:val="005C0EA7"/>
    <w:rsid w:val="005C190A"/>
    <w:rsid w:val="005C26D9"/>
    <w:rsid w:val="005C2B29"/>
    <w:rsid w:val="005C364D"/>
    <w:rsid w:val="005C3AA0"/>
    <w:rsid w:val="005C3C8A"/>
    <w:rsid w:val="005C3D17"/>
    <w:rsid w:val="005C532A"/>
    <w:rsid w:val="005C5F98"/>
    <w:rsid w:val="005C6342"/>
    <w:rsid w:val="005C67CD"/>
    <w:rsid w:val="005C6AF9"/>
    <w:rsid w:val="005C6B8C"/>
    <w:rsid w:val="005C6DC4"/>
    <w:rsid w:val="005C73D3"/>
    <w:rsid w:val="005C7841"/>
    <w:rsid w:val="005D0047"/>
    <w:rsid w:val="005D0664"/>
    <w:rsid w:val="005D1EE1"/>
    <w:rsid w:val="005D2663"/>
    <w:rsid w:val="005D28EE"/>
    <w:rsid w:val="005D30E5"/>
    <w:rsid w:val="005D3378"/>
    <w:rsid w:val="005D355F"/>
    <w:rsid w:val="005D35C1"/>
    <w:rsid w:val="005D37D4"/>
    <w:rsid w:val="005D405A"/>
    <w:rsid w:val="005D480D"/>
    <w:rsid w:val="005D4937"/>
    <w:rsid w:val="005D5592"/>
    <w:rsid w:val="005D5D14"/>
    <w:rsid w:val="005D5E31"/>
    <w:rsid w:val="005D61B2"/>
    <w:rsid w:val="005D6349"/>
    <w:rsid w:val="005D6D55"/>
    <w:rsid w:val="005D76D1"/>
    <w:rsid w:val="005D7F87"/>
    <w:rsid w:val="005E07F2"/>
    <w:rsid w:val="005E0A73"/>
    <w:rsid w:val="005E1966"/>
    <w:rsid w:val="005E1DC8"/>
    <w:rsid w:val="005E2D46"/>
    <w:rsid w:val="005E360C"/>
    <w:rsid w:val="005E36A7"/>
    <w:rsid w:val="005E3CE9"/>
    <w:rsid w:val="005E4F12"/>
    <w:rsid w:val="005E557F"/>
    <w:rsid w:val="005E6F19"/>
    <w:rsid w:val="005E7588"/>
    <w:rsid w:val="005E77B7"/>
    <w:rsid w:val="005F093C"/>
    <w:rsid w:val="005F0C9E"/>
    <w:rsid w:val="005F1723"/>
    <w:rsid w:val="005F185B"/>
    <w:rsid w:val="005F1D25"/>
    <w:rsid w:val="005F374B"/>
    <w:rsid w:val="005F3B96"/>
    <w:rsid w:val="005F3F4F"/>
    <w:rsid w:val="005F40D2"/>
    <w:rsid w:val="005F4851"/>
    <w:rsid w:val="005F4F1E"/>
    <w:rsid w:val="005F5750"/>
    <w:rsid w:val="005F6358"/>
    <w:rsid w:val="005F671D"/>
    <w:rsid w:val="00600459"/>
    <w:rsid w:val="0060068E"/>
    <w:rsid w:val="00600DE5"/>
    <w:rsid w:val="00600EBE"/>
    <w:rsid w:val="00600FDE"/>
    <w:rsid w:val="00601A6A"/>
    <w:rsid w:val="00602118"/>
    <w:rsid w:val="00603442"/>
    <w:rsid w:val="00605823"/>
    <w:rsid w:val="00606177"/>
    <w:rsid w:val="0060638C"/>
    <w:rsid w:val="006063D3"/>
    <w:rsid w:val="00606D58"/>
    <w:rsid w:val="0060703B"/>
    <w:rsid w:val="0060753F"/>
    <w:rsid w:val="006075BC"/>
    <w:rsid w:val="006076D8"/>
    <w:rsid w:val="00607C73"/>
    <w:rsid w:val="006107AE"/>
    <w:rsid w:val="00610A44"/>
    <w:rsid w:val="00610BB7"/>
    <w:rsid w:val="0061169B"/>
    <w:rsid w:val="00612254"/>
    <w:rsid w:val="0061262E"/>
    <w:rsid w:val="00612B31"/>
    <w:rsid w:val="00613444"/>
    <w:rsid w:val="006139E0"/>
    <w:rsid w:val="0061466B"/>
    <w:rsid w:val="00614A89"/>
    <w:rsid w:val="0061620E"/>
    <w:rsid w:val="00617191"/>
    <w:rsid w:val="00617A64"/>
    <w:rsid w:val="00617AD5"/>
    <w:rsid w:val="006207DD"/>
    <w:rsid w:val="00620CCE"/>
    <w:rsid w:val="00621D48"/>
    <w:rsid w:val="0062202C"/>
    <w:rsid w:val="006222C2"/>
    <w:rsid w:val="006222DE"/>
    <w:rsid w:val="006229A7"/>
    <w:rsid w:val="00623981"/>
    <w:rsid w:val="00623EC2"/>
    <w:rsid w:val="00624FDC"/>
    <w:rsid w:val="00625121"/>
    <w:rsid w:val="006254EB"/>
    <w:rsid w:val="00626339"/>
    <w:rsid w:val="00627768"/>
    <w:rsid w:val="00630801"/>
    <w:rsid w:val="00630CFB"/>
    <w:rsid w:val="0063101D"/>
    <w:rsid w:val="00631093"/>
    <w:rsid w:val="00631FB6"/>
    <w:rsid w:val="00632B06"/>
    <w:rsid w:val="00633097"/>
    <w:rsid w:val="006337F9"/>
    <w:rsid w:val="00633F9F"/>
    <w:rsid w:val="0063418D"/>
    <w:rsid w:val="00634330"/>
    <w:rsid w:val="00634800"/>
    <w:rsid w:val="0063537D"/>
    <w:rsid w:val="006353D4"/>
    <w:rsid w:val="00635692"/>
    <w:rsid w:val="006356B1"/>
    <w:rsid w:val="006357E1"/>
    <w:rsid w:val="00636243"/>
    <w:rsid w:val="00636BDA"/>
    <w:rsid w:val="00636C86"/>
    <w:rsid w:val="00637066"/>
    <w:rsid w:val="0063774D"/>
    <w:rsid w:val="0064063F"/>
    <w:rsid w:val="00640B56"/>
    <w:rsid w:val="00640EFF"/>
    <w:rsid w:val="00641743"/>
    <w:rsid w:val="00641A72"/>
    <w:rsid w:val="00641AA2"/>
    <w:rsid w:val="006421EF"/>
    <w:rsid w:val="00642983"/>
    <w:rsid w:val="00643130"/>
    <w:rsid w:val="006434E0"/>
    <w:rsid w:val="00643844"/>
    <w:rsid w:val="006438F6"/>
    <w:rsid w:val="00643DE0"/>
    <w:rsid w:val="00644074"/>
    <w:rsid w:val="00644278"/>
    <w:rsid w:val="00645621"/>
    <w:rsid w:val="00645881"/>
    <w:rsid w:val="00646308"/>
    <w:rsid w:val="00646AD1"/>
    <w:rsid w:val="00646B22"/>
    <w:rsid w:val="00646E61"/>
    <w:rsid w:val="00647BE5"/>
    <w:rsid w:val="00647F34"/>
    <w:rsid w:val="006500BD"/>
    <w:rsid w:val="00650DBB"/>
    <w:rsid w:val="00650FFB"/>
    <w:rsid w:val="0065114C"/>
    <w:rsid w:val="006520F2"/>
    <w:rsid w:val="00652552"/>
    <w:rsid w:val="0065274D"/>
    <w:rsid w:val="00652D9B"/>
    <w:rsid w:val="00653345"/>
    <w:rsid w:val="006535DE"/>
    <w:rsid w:val="0065405C"/>
    <w:rsid w:val="006544FA"/>
    <w:rsid w:val="006556E8"/>
    <w:rsid w:val="00656102"/>
    <w:rsid w:val="006569FD"/>
    <w:rsid w:val="00656C2A"/>
    <w:rsid w:val="00657168"/>
    <w:rsid w:val="00657BB0"/>
    <w:rsid w:val="00657C7B"/>
    <w:rsid w:val="006600D4"/>
    <w:rsid w:val="006609D4"/>
    <w:rsid w:val="00660EA2"/>
    <w:rsid w:val="0066109E"/>
    <w:rsid w:val="0066112D"/>
    <w:rsid w:val="006614DF"/>
    <w:rsid w:val="0066162C"/>
    <w:rsid w:val="00661D8B"/>
    <w:rsid w:val="006622D1"/>
    <w:rsid w:val="00662BE8"/>
    <w:rsid w:val="00662C9C"/>
    <w:rsid w:val="00663421"/>
    <w:rsid w:val="00663688"/>
    <w:rsid w:val="00663B9D"/>
    <w:rsid w:val="00663DD0"/>
    <w:rsid w:val="00664275"/>
    <w:rsid w:val="00664865"/>
    <w:rsid w:val="006648E3"/>
    <w:rsid w:val="00665380"/>
    <w:rsid w:val="00665F8F"/>
    <w:rsid w:val="00666509"/>
    <w:rsid w:val="00667006"/>
    <w:rsid w:val="006676A7"/>
    <w:rsid w:val="00671074"/>
    <w:rsid w:val="00671437"/>
    <w:rsid w:val="00671539"/>
    <w:rsid w:val="00671794"/>
    <w:rsid w:val="00671874"/>
    <w:rsid w:val="00671AD3"/>
    <w:rsid w:val="00671CB0"/>
    <w:rsid w:val="00672BFC"/>
    <w:rsid w:val="00672EFE"/>
    <w:rsid w:val="00673980"/>
    <w:rsid w:val="006740BF"/>
    <w:rsid w:val="00675105"/>
    <w:rsid w:val="00675618"/>
    <w:rsid w:val="00676924"/>
    <w:rsid w:val="006770A1"/>
    <w:rsid w:val="006775B0"/>
    <w:rsid w:val="006775C0"/>
    <w:rsid w:val="006777A1"/>
    <w:rsid w:val="00680F51"/>
    <w:rsid w:val="00681059"/>
    <w:rsid w:val="00681487"/>
    <w:rsid w:val="00681ED8"/>
    <w:rsid w:val="006822F3"/>
    <w:rsid w:val="006832A0"/>
    <w:rsid w:val="006832BA"/>
    <w:rsid w:val="00683325"/>
    <w:rsid w:val="00683AA7"/>
    <w:rsid w:val="00683B2F"/>
    <w:rsid w:val="0068400D"/>
    <w:rsid w:val="0068403C"/>
    <w:rsid w:val="0068436E"/>
    <w:rsid w:val="00684C39"/>
    <w:rsid w:val="006859E1"/>
    <w:rsid w:val="00685B39"/>
    <w:rsid w:val="0068688F"/>
    <w:rsid w:val="00687208"/>
    <w:rsid w:val="00687505"/>
    <w:rsid w:val="00687F48"/>
    <w:rsid w:val="00690263"/>
    <w:rsid w:val="00690D23"/>
    <w:rsid w:val="00690D98"/>
    <w:rsid w:val="00691245"/>
    <w:rsid w:val="006912B7"/>
    <w:rsid w:val="006918B7"/>
    <w:rsid w:val="0069190D"/>
    <w:rsid w:val="00692325"/>
    <w:rsid w:val="00693175"/>
    <w:rsid w:val="0069357B"/>
    <w:rsid w:val="006936A9"/>
    <w:rsid w:val="00693B0A"/>
    <w:rsid w:val="00693B20"/>
    <w:rsid w:val="00693BE4"/>
    <w:rsid w:val="0069413D"/>
    <w:rsid w:val="006943E2"/>
    <w:rsid w:val="00695537"/>
    <w:rsid w:val="00695B40"/>
    <w:rsid w:val="00695E56"/>
    <w:rsid w:val="00696369"/>
    <w:rsid w:val="006967F8"/>
    <w:rsid w:val="00696AB7"/>
    <w:rsid w:val="00697865"/>
    <w:rsid w:val="00697DBA"/>
    <w:rsid w:val="006A0141"/>
    <w:rsid w:val="006A015D"/>
    <w:rsid w:val="006A065C"/>
    <w:rsid w:val="006A11B1"/>
    <w:rsid w:val="006A133A"/>
    <w:rsid w:val="006A19A0"/>
    <w:rsid w:val="006A270A"/>
    <w:rsid w:val="006A334F"/>
    <w:rsid w:val="006A34AE"/>
    <w:rsid w:val="006A3759"/>
    <w:rsid w:val="006A3FDB"/>
    <w:rsid w:val="006A58BC"/>
    <w:rsid w:val="006A58DF"/>
    <w:rsid w:val="006A5ECE"/>
    <w:rsid w:val="006A60CB"/>
    <w:rsid w:val="006A6F7D"/>
    <w:rsid w:val="006B0631"/>
    <w:rsid w:val="006B0809"/>
    <w:rsid w:val="006B1F2A"/>
    <w:rsid w:val="006B34AD"/>
    <w:rsid w:val="006B34D0"/>
    <w:rsid w:val="006B3F65"/>
    <w:rsid w:val="006B4CC6"/>
    <w:rsid w:val="006B4DDE"/>
    <w:rsid w:val="006B4E79"/>
    <w:rsid w:val="006B52A9"/>
    <w:rsid w:val="006B5FCB"/>
    <w:rsid w:val="006B777D"/>
    <w:rsid w:val="006B783F"/>
    <w:rsid w:val="006B7E7F"/>
    <w:rsid w:val="006C026F"/>
    <w:rsid w:val="006C0345"/>
    <w:rsid w:val="006C03FF"/>
    <w:rsid w:val="006C1299"/>
    <w:rsid w:val="006C1E05"/>
    <w:rsid w:val="006C2B7C"/>
    <w:rsid w:val="006C3142"/>
    <w:rsid w:val="006C4750"/>
    <w:rsid w:val="006C4922"/>
    <w:rsid w:val="006C4E29"/>
    <w:rsid w:val="006C54A3"/>
    <w:rsid w:val="006C5B52"/>
    <w:rsid w:val="006C627D"/>
    <w:rsid w:val="006C6681"/>
    <w:rsid w:val="006C7C54"/>
    <w:rsid w:val="006C7D76"/>
    <w:rsid w:val="006C7F69"/>
    <w:rsid w:val="006D0B85"/>
    <w:rsid w:val="006D1D08"/>
    <w:rsid w:val="006D2609"/>
    <w:rsid w:val="006D297F"/>
    <w:rsid w:val="006D2A63"/>
    <w:rsid w:val="006D2FC1"/>
    <w:rsid w:val="006D3036"/>
    <w:rsid w:val="006D3C67"/>
    <w:rsid w:val="006D3DF4"/>
    <w:rsid w:val="006D4998"/>
    <w:rsid w:val="006D67E1"/>
    <w:rsid w:val="006D6BA7"/>
    <w:rsid w:val="006D7077"/>
    <w:rsid w:val="006D7491"/>
    <w:rsid w:val="006D7E75"/>
    <w:rsid w:val="006E000F"/>
    <w:rsid w:val="006E06D4"/>
    <w:rsid w:val="006E1664"/>
    <w:rsid w:val="006E1697"/>
    <w:rsid w:val="006E17C7"/>
    <w:rsid w:val="006E1E1B"/>
    <w:rsid w:val="006E2C4C"/>
    <w:rsid w:val="006E301A"/>
    <w:rsid w:val="006E31C3"/>
    <w:rsid w:val="006E3E87"/>
    <w:rsid w:val="006E3F8A"/>
    <w:rsid w:val="006E3FFD"/>
    <w:rsid w:val="006E4E0F"/>
    <w:rsid w:val="006E56EC"/>
    <w:rsid w:val="006E5726"/>
    <w:rsid w:val="006E682B"/>
    <w:rsid w:val="006E7007"/>
    <w:rsid w:val="006F076F"/>
    <w:rsid w:val="006F0AAD"/>
    <w:rsid w:val="006F2033"/>
    <w:rsid w:val="006F267C"/>
    <w:rsid w:val="006F2F15"/>
    <w:rsid w:val="006F304D"/>
    <w:rsid w:val="006F30BA"/>
    <w:rsid w:val="006F3221"/>
    <w:rsid w:val="006F397F"/>
    <w:rsid w:val="006F42DF"/>
    <w:rsid w:val="006F4620"/>
    <w:rsid w:val="006F4627"/>
    <w:rsid w:val="006F5229"/>
    <w:rsid w:val="006F678A"/>
    <w:rsid w:val="006F6EC9"/>
    <w:rsid w:val="006F7620"/>
    <w:rsid w:val="006F7A35"/>
    <w:rsid w:val="006F7D02"/>
    <w:rsid w:val="006F7D7C"/>
    <w:rsid w:val="006F7F47"/>
    <w:rsid w:val="0070022E"/>
    <w:rsid w:val="007005E1"/>
    <w:rsid w:val="00700851"/>
    <w:rsid w:val="00700B05"/>
    <w:rsid w:val="007012F0"/>
    <w:rsid w:val="00701406"/>
    <w:rsid w:val="00701791"/>
    <w:rsid w:val="007038EA"/>
    <w:rsid w:val="00703A24"/>
    <w:rsid w:val="00704243"/>
    <w:rsid w:val="007042CF"/>
    <w:rsid w:val="00704ABE"/>
    <w:rsid w:val="00704E6B"/>
    <w:rsid w:val="00705139"/>
    <w:rsid w:val="007052DF"/>
    <w:rsid w:val="00706142"/>
    <w:rsid w:val="00706A75"/>
    <w:rsid w:val="00706C5E"/>
    <w:rsid w:val="0071003C"/>
    <w:rsid w:val="007108F7"/>
    <w:rsid w:val="007109C0"/>
    <w:rsid w:val="00710CE0"/>
    <w:rsid w:val="00710EEF"/>
    <w:rsid w:val="0071120A"/>
    <w:rsid w:val="007117DA"/>
    <w:rsid w:val="00711C6B"/>
    <w:rsid w:val="00712151"/>
    <w:rsid w:val="007129C1"/>
    <w:rsid w:val="007132A3"/>
    <w:rsid w:val="00713780"/>
    <w:rsid w:val="00713F44"/>
    <w:rsid w:val="00713F7A"/>
    <w:rsid w:val="0071417F"/>
    <w:rsid w:val="00714FFB"/>
    <w:rsid w:val="007153CE"/>
    <w:rsid w:val="007164F2"/>
    <w:rsid w:val="00716763"/>
    <w:rsid w:val="007174C4"/>
    <w:rsid w:val="00717F82"/>
    <w:rsid w:val="00720510"/>
    <w:rsid w:val="0072103E"/>
    <w:rsid w:val="007210C7"/>
    <w:rsid w:val="007215A6"/>
    <w:rsid w:val="00721770"/>
    <w:rsid w:val="007219AD"/>
    <w:rsid w:val="00721C10"/>
    <w:rsid w:val="007224A6"/>
    <w:rsid w:val="007229BE"/>
    <w:rsid w:val="00722C54"/>
    <w:rsid w:val="0072331F"/>
    <w:rsid w:val="00723555"/>
    <w:rsid w:val="0072417F"/>
    <w:rsid w:val="00724A22"/>
    <w:rsid w:val="00724E2D"/>
    <w:rsid w:val="00725F3E"/>
    <w:rsid w:val="007260E8"/>
    <w:rsid w:val="00726191"/>
    <w:rsid w:val="00727B9A"/>
    <w:rsid w:val="00730248"/>
    <w:rsid w:val="00730861"/>
    <w:rsid w:val="00730E9A"/>
    <w:rsid w:val="00731A11"/>
    <w:rsid w:val="00732928"/>
    <w:rsid w:val="007330B8"/>
    <w:rsid w:val="00733996"/>
    <w:rsid w:val="00734C7B"/>
    <w:rsid w:val="0073546D"/>
    <w:rsid w:val="00735BEE"/>
    <w:rsid w:val="0073640B"/>
    <w:rsid w:val="00736CD1"/>
    <w:rsid w:val="007407BB"/>
    <w:rsid w:val="00741E37"/>
    <w:rsid w:val="00742340"/>
    <w:rsid w:val="0074268D"/>
    <w:rsid w:val="0074351D"/>
    <w:rsid w:val="00743747"/>
    <w:rsid w:val="007442B4"/>
    <w:rsid w:val="007452C4"/>
    <w:rsid w:val="00745395"/>
    <w:rsid w:val="00745D08"/>
    <w:rsid w:val="00745E34"/>
    <w:rsid w:val="00746195"/>
    <w:rsid w:val="00746816"/>
    <w:rsid w:val="00746CCF"/>
    <w:rsid w:val="007476CE"/>
    <w:rsid w:val="00747C3F"/>
    <w:rsid w:val="00747EAA"/>
    <w:rsid w:val="007506E7"/>
    <w:rsid w:val="007509D4"/>
    <w:rsid w:val="00750DD6"/>
    <w:rsid w:val="00750F4E"/>
    <w:rsid w:val="007512D5"/>
    <w:rsid w:val="00751482"/>
    <w:rsid w:val="00751A1C"/>
    <w:rsid w:val="00751CBA"/>
    <w:rsid w:val="00752478"/>
    <w:rsid w:val="00752565"/>
    <w:rsid w:val="007525E1"/>
    <w:rsid w:val="00752B5E"/>
    <w:rsid w:val="00753805"/>
    <w:rsid w:val="00754135"/>
    <w:rsid w:val="007544E5"/>
    <w:rsid w:val="00754CD2"/>
    <w:rsid w:val="00754D4A"/>
    <w:rsid w:val="00755C12"/>
    <w:rsid w:val="0075644D"/>
    <w:rsid w:val="007568C8"/>
    <w:rsid w:val="00756914"/>
    <w:rsid w:val="00756FCA"/>
    <w:rsid w:val="00757114"/>
    <w:rsid w:val="00757A66"/>
    <w:rsid w:val="0076273C"/>
    <w:rsid w:val="007631B2"/>
    <w:rsid w:val="0076347E"/>
    <w:rsid w:val="0076444B"/>
    <w:rsid w:val="0076490A"/>
    <w:rsid w:val="007660F5"/>
    <w:rsid w:val="007661EA"/>
    <w:rsid w:val="007663C9"/>
    <w:rsid w:val="0076776A"/>
    <w:rsid w:val="00767E0C"/>
    <w:rsid w:val="00770DA3"/>
    <w:rsid w:val="00770E5C"/>
    <w:rsid w:val="00770EE1"/>
    <w:rsid w:val="00771198"/>
    <w:rsid w:val="00771B4C"/>
    <w:rsid w:val="00772736"/>
    <w:rsid w:val="0077290D"/>
    <w:rsid w:val="007735F0"/>
    <w:rsid w:val="00773B46"/>
    <w:rsid w:val="00774126"/>
    <w:rsid w:val="0077419A"/>
    <w:rsid w:val="0077484C"/>
    <w:rsid w:val="00774C9C"/>
    <w:rsid w:val="0077545D"/>
    <w:rsid w:val="00775E48"/>
    <w:rsid w:val="0077664D"/>
    <w:rsid w:val="00776755"/>
    <w:rsid w:val="00776E2B"/>
    <w:rsid w:val="007805BE"/>
    <w:rsid w:val="00780AE0"/>
    <w:rsid w:val="00780CD8"/>
    <w:rsid w:val="00780CFF"/>
    <w:rsid w:val="007814D2"/>
    <w:rsid w:val="00781595"/>
    <w:rsid w:val="00782429"/>
    <w:rsid w:val="00782768"/>
    <w:rsid w:val="00782D80"/>
    <w:rsid w:val="00782EDF"/>
    <w:rsid w:val="007831F8"/>
    <w:rsid w:val="0078321A"/>
    <w:rsid w:val="007844FD"/>
    <w:rsid w:val="007845C6"/>
    <w:rsid w:val="00784D44"/>
    <w:rsid w:val="007851E4"/>
    <w:rsid w:val="00785319"/>
    <w:rsid w:val="007857EE"/>
    <w:rsid w:val="00785869"/>
    <w:rsid w:val="00786CAE"/>
    <w:rsid w:val="00786E4B"/>
    <w:rsid w:val="0078708E"/>
    <w:rsid w:val="0078750C"/>
    <w:rsid w:val="007902D2"/>
    <w:rsid w:val="0079033B"/>
    <w:rsid w:val="0079066C"/>
    <w:rsid w:val="00790FC0"/>
    <w:rsid w:val="007917FD"/>
    <w:rsid w:val="0079218E"/>
    <w:rsid w:val="0079378C"/>
    <w:rsid w:val="00793F27"/>
    <w:rsid w:val="00794330"/>
    <w:rsid w:val="007944E6"/>
    <w:rsid w:val="00794B1B"/>
    <w:rsid w:val="0079508B"/>
    <w:rsid w:val="00795397"/>
    <w:rsid w:val="007963CE"/>
    <w:rsid w:val="00796706"/>
    <w:rsid w:val="00796D00"/>
    <w:rsid w:val="00796DD5"/>
    <w:rsid w:val="00797487"/>
    <w:rsid w:val="007A0754"/>
    <w:rsid w:val="007A095F"/>
    <w:rsid w:val="007A0AD8"/>
    <w:rsid w:val="007A0C73"/>
    <w:rsid w:val="007A0EF2"/>
    <w:rsid w:val="007A1119"/>
    <w:rsid w:val="007A15B3"/>
    <w:rsid w:val="007A1D47"/>
    <w:rsid w:val="007A2265"/>
    <w:rsid w:val="007A2654"/>
    <w:rsid w:val="007A2F46"/>
    <w:rsid w:val="007A4062"/>
    <w:rsid w:val="007A47FC"/>
    <w:rsid w:val="007A48BA"/>
    <w:rsid w:val="007A4B50"/>
    <w:rsid w:val="007A522C"/>
    <w:rsid w:val="007A6B7D"/>
    <w:rsid w:val="007A6E96"/>
    <w:rsid w:val="007A743A"/>
    <w:rsid w:val="007A767B"/>
    <w:rsid w:val="007B0307"/>
    <w:rsid w:val="007B06F5"/>
    <w:rsid w:val="007B1291"/>
    <w:rsid w:val="007B1578"/>
    <w:rsid w:val="007B1799"/>
    <w:rsid w:val="007B50E5"/>
    <w:rsid w:val="007B5456"/>
    <w:rsid w:val="007B59F3"/>
    <w:rsid w:val="007B6453"/>
    <w:rsid w:val="007B6EF3"/>
    <w:rsid w:val="007C002C"/>
    <w:rsid w:val="007C05DE"/>
    <w:rsid w:val="007C1583"/>
    <w:rsid w:val="007C18ED"/>
    <w:rsid w:val="007C19DF"/>
    <w:rsid w:val="007C1C61"/>
    <w:rsid w:val="007C233E"/>
    <w:rsid w:val="007C25A0"/>
    <w:rsid w:val="007C30FC"/>
    <w:rsid w:val="007C33F8"/>
    <w:rsid w:val="007C3732"/>
    <w:rsid w:val="007C3D17"/>
    <w:rsid w:val="007C41CA"/>
    <w:rsid w:val="007C4384"/>
    <w:rsid w:val="007C47BC"/>
    <w:rsid w:val="007C4C12"/>
    <w:rsid w:val="007C4D20"/>
    <w:rsid w:val="007C5635"/>
    <w:rsid w:val="007C5C64"/>
    <w:rsid w:val="007C5E48"/>
    <w:rsid w:val="007C61F5"/>
    <w:rsid w:val="007C62E6"/>
    <w:rsid w:val="007C6E97"/>
    <w:rsid w:val="007C7AEB"/>
    <w:rsid w:val="007D0049"/>
    <w:rsid w:val="007D059C"/>
    <w:rsid w:val="007D0685"/>
    <w:rsid w:val="007D068A"/>
    <w:rsid w:val="007D0E91"/>
    <w:rsid w:val="007D0E9A"/>
    <w:rsid w:val="007D1399"/>
    <w:rsid w:val="007D1505"/>
    <w:rsid w:val="007D1843"/>
    <w:rsid w:val="007D1DA5"/>
    <w:rsid w:val="007D23A0"/>
    <w:rsid w:val="007D2A57"/>
    <w:rsid w:val="007D32FA"/>
    <w:rsid w:val="007D4638"/>
    <w:rsid w:val="007D4FE8"/>
    <w:rsid w:val="007D55A2"/>
    <w:rsid w:val="007D5810"/>
    <w:rsid w:val="007D6C1C"/>
    <w:rsid w:val="007D6DF9"/>
    <w:rsid w:val="007D6F0D"/>
    <w:rsid w:val="007D7355"/>
    <w:rsid w:val="007D7C97"/>
    <w:rsid w:val="007E036C"/>
    <w:rsid w:val="007E0634"/>
    <w:rsid w:val="007E21DF"/>
    <w:rsid w:val="007E2A3B"/>
    <w:rsid w:val="007E3660"/>
    <w:rsid w:val="007E3E30"/>
    <w:rsid w:val="007E3FFA"/>
    <w:rsid w:val="007E4DE7"/>
    <w:rsid w:val="007E4F3F"/>
    <w:rsid w:val="007E4F48"/>
    <w:rsid w:val="007E571D"/>
    <w:rsid w:val="007E59DF"/>
    <w:rsid w:val="007E6A01"/>
    <w:rsid w:val="007E6C4E"/>
    <w:rsid w:val="007E6D50"/>
    <w:rsid w:val="007E6E4A"/>
    <w:rsid w:val="007E7755"/>
    <w:rsid w:val="007E79DD"/>
    <w:rsid w:val="007F0615"/>
    <w:rsid w:val="007F07DB"/>
    <w:rsid w:val="007F0851"/>
    <w:rsid w:val="007F138D"/>
    <w:rsid w:val="007F1651"/>
    <w:rsid w:val="007F1975"/>
    <w:rsid w:val="007F24D0"/>
    <w:rsid w:val="007F2587"/>
    <w:rsid w:val="007F3D09"/>
    <w:rsid w:val="007F547C"/>
    <w:rsid w:val="007F5617"/>
    <w:rsid w:val="007F5837"/>
    <w:rsid w:val="007F61E3"/>
    <w:rsid w:val="007F62C3"/>
    <w:rsid w:val="007F6CA7"/>
    <w:rsid w:val="007F7048"/>
    <w:rsid w:val="008002CE"/>
    <w:rsid w:val="00800857"/>
    <w:rsid w:val="00801C49"/>
    <w:rsid w:val="00802096"/>
    <w:rsid w:val="008029CF"/>
    <w:rsid w:val="00803846"/>
    <w:rsid w:val="00803FF9"/>
    <w:rsid w:val="00804564"/>
    <w:rsid w:val="00804BF4"/>
    <w:rsid w:val="00804DC1"/>
    <w:rsid w:val="0080516F"/>
    <w:rsid w:val="00805633"/>
    <w:rsid w:val="008067E7"/>
    <w:rsid w:val="00806801"/>
    <w:rsid w:val="008070B4"/>
    <w:rsid w:val="0081007E"/>
    <w:rsid w:val="00810365"/>
    <w:rsid w:val="00810713"/>
    <w:rsid w:val="00811360"/>
    <w:rsid w:val="00811749"/>
    <w:rsid w:val="00811DDA"/>
    <w:rsid w:val="00811F21"/>
    <w:rsid w:val="008129DD"/>
    <w:rsid w:val="00812C1E"/>
    <w:rsid w:val="00812FC4"/>
    <w:rsid w:val="0081332D"/>
    <w:rsid w:val="00814BFD"/>
    <w:rsid w:val="008158D2"/>
    <w:rsid w:val="008158FE"/>
    <w:rsid w:val="00815B23"/>
    <w:rsid w:val="008162AC"/>
    <w:rsid w:val="00816F13"/>
    <w:rsid w:val="00817C0C"/>
    <w:rsid w:val="00817D89"/>
    <w:rsid w:val="00817FAD"/>
    <w:rsid w:val="00820467"/>
    <w:rsid w:val="00820782"/>
    <w:rsid w:val="00820E34"/>
    <w:rsid w:val="008212D0"/>
    <w:rsid w:val="00821E97"/>
    <w:rsid w:val="00822EC9"/>
    <w:rsid w:val="0082590D"/>
    <w:rsid w:val="00826B5F"/>
    <w:rsid w:val="00826C70"/>
    <w:rsid w:val="00826E75"/>
    <w:rsid w:val="00827C54"/>
    <w:rsid w:val="00830297"/>
    <w:rsid w:val="00830E5D"/>
    <w:rsid w:val="00831E24"/>
    <w:rsid w:val="0083255F"/>
    <w:rsid w:val="008339FF"/>
    <w:rsid w:val="008348E6"/>
    <w:rsid w:val="00835B9D"/>
    <w:rsid w:val="00836E62"/>
    <w:rsid w:val="008376A2"/>
    <w:rsid w:val="00840552"/>
    <w:rsid w:val="00841B7E"/>
    <w:rsid w:val="00842535"/>
    <w:rsid w:val="008425C6"/>
    <w:rsid w:val="008428A8"/>
    <w:rsid w:val="008429E8"/>
    <w:rsid w:val="00842C9A"/>
    <w:rsid w:val="00843712"/>
    <w:rsid w:val="00843FB1"/>
    <w:rsid w:val="00844169"/>
    <w:rsid w:val="0084471B"/>
    <w:rsid w:val="0084533F"/>
    <w:rsid w:val="00845F0B"/>
    <w:rsid w:val="008464DE"/>
    <w:rsid w:val="0084656E"/>
    <w:rsid w:val="00846D17"/>
    <w:rsid w:val="00846DF5"/>
    <w:rsid w:val="00847543"/>
    <w:rsid w:val="00847D43"/>
    <w:rsid w:val="0085038F"/>
    <w:rsid w:val="00850FA5"/>
    <w:rsid w:val="008514A5"/>
    <w:rsid w:val="0085244C"/>
    <w:rsid w:val="0085281F"/>
    <w:rsid w:val="00852B07"/>
    <w:rsid w:val="00852E90"/>
    <w:rsid w:val="008538B6"/>
    <w:rsid w:val="008539E2"/>
    <w:rsid w:val="00853F36"/>
    <w:rsid w:val="00854043"/>
    <w:rsid w:val="008556C8"/>
    <w:rsid w:val="00855E0B"/>
    <w:rsid w:val="008560ED"/>
    <w:rsid w:val="0086070A"/>
    <w:rsid w:val="00861016"/>
    <w:rsid w:val="0086169B"/>
    <w:rsid w:val="00861C4D"/>
    <w:rsid w:val="00862087"/>
    <w:rsid w:val="00862852"/>
    <w:rsid w:val="00862A7F"/>
    <w:rsid w:val="00862D25"/>
    <w:rsid w:val="0086347A"/>
    <w:rsid w:val="00863D7A"/>
    <w:rsid w:val="008640CC"/>
    <w:rsid w:val="00864186"/>
    <w:rsid w:val="00864CAF"/>
    <w:rsid w:val="008658AE"/>
    <w:rsid w:val="008659C7"/>
    <w:rsid w:val="00865C6E"/>
    <w:rsid w:val="00866300"/>
    <w:rsid w:val="00866745"/>
    <w:rsid w:val="008669B5"/>
    <w:rsid w:val="008670F8"/>
    <w:rsid w:val="008673D3"/>
    <w:rsid w:val="00867D16"/>
    <w:rsid w:val="00871AFD"/>
    <w:rsid w:val="00871C4A"/>
    <w:rsid w:val="00871EAA"/>
    <w:rsid w:val="00872588"/>
    <w:rsid w:val="008728FE"/>
    <w:rsid w:val="008733B2"/>
    <w:rsid w:val="00874C28"/>
    <w:rsid w:val="00874F15"/>
    <w:rsid w:val="00875CF7"/>
    <w:rsid w:val="00875D53"/>
    <w:rsid w:val="00876677"/>
    <w:rsid w:val="00877431"/>
    <w:rsid w:val="008777C2"/>
    <w:rsid w:val="008778E1"/>
    <w:rsid w:val="00877AB4"/>
    <w:rsid w:val="00877C66"/>
    <w:rsid w:val="00880FE4"/>
    <w:rsid w:val="00881D48"/>
    <w:rsid w:val="00882DFD"/>
    <w:rsid w:val="00882F1F"/>
    <w:rsid w:val="008831FE"/>
    <w:rsid w:val="00883D7C"/>
    <w:rsid w:val="0088478A"/>
    <w:rsid w:val="00884BA5"/>
    <w:rsid w:val="00885A51"/>
    <w:rsid w:val="00885B9E"/>
    <w:rsid w:val="00885D16"/>
    <w:rsid w:val="00885EC4"/>
    <w:rsid w:val="008862D9"/>
    <w:rsid w:val="008866A5"/>
    <w:rsid w:val="00887A46"/>
    <w:rsid w:val="00887BFE"/>
    <w:rsid w:val="00890AD9"/>
    <w:rsid w:val="00890E2D"/>
    <w:rsid w:val="00891579"/>
    <w:rsid w:val="008915CD"/>
    <w:rsid w:val="00891A9B"/>
    <w:rsid w:val="00892263"/>
    <w:rsid w:val="00892CDE"/>
    <w:rsid w:val="00893625"/>
    <w:rsid w:val="00893D4D"/>
    <w:rsid w:val="00893E59"/>
    <w:rsid w:val="00893FD8"/>
    <w:rsid w:val="008940A4"/>
    <w:rsid w:val="00894CDB"/>
    <w:rsid w:val="008951ED"/>
    <w:rsid w:val="0089647D"/>
    <w:rsid w:val="0089681B"/>
    <w:rsid w:val="008A0970"/>
    <w:rsid w:val="008A1510"/>
    <w:rsid w:val="008A1AAC"/>
    <w:rsid w:val="008A1E10"/>
    <w:rsid w:val="008A276D"/>
    <w:rsid w:val="008A311D"/>
    <w:rsid w:val="008A3557"/>
    <w:rsid w:val="008A4C5C"/>
    <w:rsid w:val="008A4CD8"/>
    <w:rsid w:val="008A4E37"/>
    <w:rsid w:val="008A507C"/>
    <w:rsid w:val="008A53F4"/>
    <w:rsid w:val="008A56CF"/>
    <w:rsid w:val="008A601D"/>
    <w:rsid w:val="008A6382"/>
    <w:rsid w:val="008A6624"/>
    <w:rsid w:val="008A6AA2"/>
    <w:rsid w:val="008A6C84"/>
    <w:rsid w:val="008A6EE4"/>
    <w:rsid w:val="008A75AD"/>
    <w:rsid w:val="008A789B"/>
    <w:rsid w:val="008A7EF0"/>
    <w:rsid w:val="008B004D"/>
    <w:rsid w:val="008B010E"/>
    <w:rsid w:val="008B0277"/>
    <w:rsid w:val="008B04A9"/>
    <w:rsid w:val="008B0CA8"/>
    <w:rsid w:val="008B12C5"/>
    <w:rsid w:val="008B2E38"/>
    <w:rsid w:val="008B393B"/>
    <w:rsid w:val="008B3CD7"/>
    <w:rsid w:val="008B4E31"/>
    <w:rsid w:val="008B538D"/>
    <w:rsid w:val="008B53DB"/>
    <w:rsid w:val="008B558D"/>
    <w:rsid w:val="008B6244"/>
    <w:rsid w:val="008B65B1"/>
    <w:rsid w:val="008B6713"/>
    <w:rsid w:val="008B6EBF"/>
    <w:rsid w:val="008B7530"/>
    <w:rsid w:val="008B797C"/>
    <w:rsid w:val="008B7C6C"/>
    <w:rsid w:val="008C0AA0"/>
    <w:rsid w:val="008C0F62"/>
    <w:rsid w:val="008C1898"/>
    <w:rsid w:val="008C1BBA"/>
    <w:rsid w:val="008C2086"/>
    <w:rsid w:val="008C222B"/>
    <w:rsid w:val="008C27A8"/>
    <w:rsid w:val="008C3FF5"/>
    <w:rsid w:val="008C46BC"/>
    <w:rsid w:val="008C4D86"/>
    <w:rsid w:val="008C6DCC"/>
    <w:rsid w:val="008C71C4"/>
    <w:rsid w:val="008C75A4"/>
    <w:rsid w:val="008C7E64"/>
    <w:rsid w:val="008C7EC5"/>
    <w:rsid w:val="008D0096"/>
    <w:rsid w:val="008D08BF"/>
    <w:rsid w:val="008D118D"/>
    <w:rsid w:val="008D1592"/>
    <w:rsid w:val="008D1B53"/>
    <w:rsid w:val="008D21CF"/>
    <w:rsid w:val="008D2793"/>
    <w:rsid w:val="008D31A8"/>
    <w:rsid w:val="008D3F55"/>
    <w:rsid w:val="008D43C7"/>
    <w:rsid w:val="008D4CFA"/>
    <w:rsid w:val="008D632F"/>
    <w:rsid w:val="008D743F"/>
    <w:rsid w:val="008E0080"/>
    <w:rsid w:val="008E2B04"/>
    <w:rsid w:val="008E2FBC"/>
    <w:rsid w:val="008E40E4"/>
    <w:rsid w:val="008E419B"/>
    <w:rsid w:val="008E420E"/>
    <w:rsid w:val="008E4CCC"/>
    <w:rsid w:val="008E4E15"/>
    <w:rsid w:val="008E69CC"/>
    <w:rsid w:val="008E6BA6"/>
    <w:rsid w:val="008E6CDD"/>
    <w:rsid w:val="008E7484"/>
    <w:rsid w:val="008F0519"/>
    <w:rsid w:val="008F068F"/>
    <w:rsid w:val="008F0731"/>
    <w:rsid w:val="008F07B3"/>
    <w:rsid w:val="008F19EE"/>
    <w:rsid w:val="008F1E05"/>
    <w:rsid w:val="008F271F"/>
    <w:rsid w:val="008F335B"/>
    <w:rsid w:val="008F3D6F"/>
    <w:rsid w:val="008F3F87"/>
    <w:rsid w:val="008F42CB"/>
    <w:rsid w:val="008F447D"/>
    <w:rsid w:val="008F4A00"/>
    <w:rsid w:val="008F4A9C"/>
    <w:rsid w:val="008F518D"/>
    <w:rsid w:val="008F567D"/>
    <w:rsid w:val="008F584B"/>
    <w:rsid w:val="008F5A88"/>
    <w:rsid w:val="008F6265"/>
    <w:rsid w:val="008F65CB"/>
    <w:rsid w:val="008F750D"/>
    <w:rsid w:val="008F75C3"/>
    <w:rsid w:val="008F77F1"/>
    <w:rsid w:val="008F7DA0"/>
    <w:rsid w:val="00900000"/>
    <w:rsid w:val="00900D51"/>
    <w:rsid w:val="00900E8B"/>
    <w:rsid w:val="00901272"/>
    <w:rsid w:val="0090132D"/>
    <w:rsid w:val="00901448"/>
    <w:rsid w:val="0090156C"/>
    <w:rsid w:val="00901838"/>
    <w:rsid w:val="00901BD0"/>
    <w:rsid w:val="0090234A"/>
    <w:rsid w:val="00902B08"/>
    <w:rsid w:val="00903862"/>
    <w:rsid w:val="0090388F"/>
    <w:rsid w:val="00903E09"/>
    <w:rsid w:val="009041EA"/>
    <w:rsid w:val="00904B41"/>
    <w:rsid w:val="00904E45"/>
    <w:rsid w:val="00906520"/>
    <w:rsid w:val="00906F86"/>
    <w:rsid w:val="00907390"/>
    <w:rsid w:val="00907D2F"/>
    <w:rsid w:val="00910293"/>
    <w:rsid w:val="00910E4C"/>
    <w:rsid w:val="0091151B"/>
    <w:rsid w:val="0091295B"/>
    <w:rsid w:val="00914350"/>
    <w:rsid w:val="009143CF"/>
    <w:rsid w:val="00914473"/>
    <w:rsid w:val="009144BD"/>
    <w:rsid w:val="0091486A"/>
    <w:rsid w:val="00915DEC"/>
    <w:rsid w:val="00916A7F"/>
    <w:rsid w:val="00916F51"/>
    <w:rsid w:val="00920F66"/>
    <w:rsid w:val="00922352"/>
    <w:rsid w:val="009225BE"/>
    <w:rsid w:val="0092271F"/>
    <w:rsid w:val="00922818"/>
    <w:rsid w:val="0092286F"/>
    <w:rsid w:val="00922AC9"/>
    <w:rsid w:val="00922D2A"/>
    <w:rsid w:val="00923033"/>
    <w:rsid w:val="00923225"/>
    <w:rsid w:val="00923F04"/>
    <w:rsid w:val="009246EA"/>
    <w:rsid w:val="009255C8"/>
    <w:rsid w:val="00926D19"/>
    <w:rsid w:val="00926DBF"/>
    <w:rsid w:val="00927126"/>
    <w:rsid w:val="00930551"/>
    <w:rsid w:val="00931249"/>
    <w:rsid w:val="00931A07"/>
    <w:rsid w:val="00931E1D"/>
    <w:rsid w:val="00932011"/>
    <w:rsid w:val="009334BA"/>
    <w:rsid w:val="00933D12"/>
    <w:rsid w:val="009344C0"/>
    <w:rsid w:val="009347CB"/>
    <w:rsid w:val="0093551C"/>
    <w:rsid w:val="00936203"/>
    <w:rsid w:val="00936D62"/>
    <w:rsid w:val="00937A27"/>
    <w:rsid w:val="009405ED"/>
    <w:rsid w:val="00940948"/>
    <w:rsid w:val="00940DF5"/>
    <w:rsid w:val="009412E6"/>
    <w:rsid w:val="00941442"/>
    <w:rsid w:val="009415F2"/>
    <w:rsid w:val="00941CEF"/>
    <w:rsid w:val="009421E6"/>
    <w:rsid w:val="0094223B"/>
    <w:rsid w:val="0094249C"/>
    <w:rsid w:val="0094249E"/>
    <w:rsid w:val="00942FD6"/>
    <w:rsid w:val="00943591"/>
    <w:rsid w:val="00943D48"/>
    <w:rsid w:val="0094425A"/>
    <w:rsid w:val="009442E5"/>
    <w:rsid w:val="009448DB"/>
    <w:rsid w:val="00945517"/>
    <w:rsid w:val="0094598E"/>
    <w:rsid w:val="00945FD4"/>
    <w:rsid w:val="00946828"/>
    <w:rsid w:val="00946D8F"/>
    <w:rsid w:val="00946D9C"/>
    <w:rsid w:val="00947291"/>
    <w:rsid w:val="00947677"/>
    <w:rsid w:val="00947A5E"/>
    <w:rsid w:val="0095028D"/>
    <w:rsid w:val="00950E31"/>
    <w:rsid w:val="00950E73"/>
    <w:rsid w:val="00952037"/>
    <w:rsid w:val="00952488"/>
    <w:rsid w:val="009528CE"/>
    <w:rsid w:val="00952FEB"/>
    <w:rsid w:val="009530D6"/>
    <w:rsid w:val="00953AE2"/>
    <w:rsid w:val="00953EE1"/>
    <w:rsid w:val="009545D7"/>
    <w:rsid w:val="00954B3B"/>
    <w:rsid w:val="009556BD"/>
    <w:rsid w:val="00955B34"/>
    <w:rsid w:val="0095667D"/>
    <w:rsid w:val="009606B9"/>
    <w:rsid w:val="00960A97"/>
    <w:rsid w:val="009626AE"/>
    <w:rsid w:val="00962A87"/>
    <w:rsid w:val="00962D6F"/>
    <w:rsid w:val="00962F1E"/>
    <w:rsid w:val="009631AB"/>
    <w:rsid w:val="00963209"/>
    <w:rsid w:val="00963D80"/>
    <w:rsid w:val="009646FF"/>
    <w:rsid w:val="009647D1"/>
    <w:rsid w:val="009647FC"/>
    <w:rsid w:val="00964AEA"/>
    <w:rsid w:val="009650A9"/>
    <w:rsid w:val="00965262"/>
    <w:rsid w:val="00965CC8"/>
    <w:rsid w:val="00965D2F"/>
    <w:rsid w:val="00965D6A"/>
    <w:rsid w:val="009664E8"/>
    <w:rsid w:val="009666ED"/>
    <w:rsid w:val="009669FD"/>
    <w:rsid w:val="00970F7D"/>
    <w:rsid w:val="00971145"/>
    <w:rsid w:val="00971357"/>
    <w:rsid w:val="00971399"/>
    <w:rsid w:val="0097195B"/>
    <w:rsid w:val="00971FD0"/>
    <w:rsid w:val="009720A3"/>
    <w:rsid w:val="00972E62"/>
    <w:rsid w:val="00973711"/>
    <w:rsid w:val="00973BC4"/>
    <w:rsid w:val="00974EF5"/>
    <w:rsid w:val="009753CB"/>
    <w:rsid w:val="00975A66"/>
    <w:rsid w:val="00975C67"/>
    <w:rsid w:val="009762AE"/>
    <w:rsid w:val="0097767C"/>
    <w:rsid w:val="00980571"/>
    <w:rsid w:val="009806D4"/>
    <w:rsid w:val="00980D91"/>
    <w:rsid w:val="009815B7"/>
    <w:rsid w:val="009817D1"/>
    <w:rsid w:val="00981D95"/>
    <w:rsid w:val="00981EFD"/>
    <w:rsid w:val="009825B3"/>
    <w:rsid w:val="009825F1"/>
    <w:rsid w:val="00983970"/>
    <w:rsid w:val="00983F8D"/>
    <w:rsid w:val="0098430A"/>
    <w:rsid w:val="00984BE1"/>
    <w:rsid w:val="00984D91"/>
    <w:rsid w:val="00984E4C"/>
    <w:rsid w:val="00985064"/>
    <w:rsid w:val="0098510C"/>
    <w:rsid w:val="0098553B"/>
    <w:rsid w:val="00985821"/>
    <w:rsid w:val="00985ABA"/>
    <w:rsid w:val="00985AED"/>
    <w:rsid w:val="00985B4A"/>
    <w:rsid w:val="00985E27"/>
    <w:rsid w:val="00985FCC"/>
    <w:rsid w:val="009861B4"/>
    <w:rsid w:val="00986AB9"/>
    <w:rsid w:val="00986B94"/>
    <w:rsid w:val="009877B7"/>
    <w:rsid w:val="00987831"/>
    <w:rsid w:val="009878F2"/>
    <w:rsid w:val="00987977"/>
    <w:rsid w:val="009903F2"/>
    <w:rsid w:val="00990955"/>
    <w:rsid w:val="00990B87"/>
    <w:rsid w:val="009911B9"/>
    <w:rsid w:val="00991B04"/>
    <w:rsid w:val="00991C7D"/>
    <w:rsid w:val="00991E65"/>
    <w:rsid w:val="009920D3"/>
    <w:rsid w:val="0099248B"/>
    <w:rsid w:val="00992867"/>
    <w:rsid w:val="00992D85"/>
    <w:rsid w:val="00992E56"/>
    <w:rsid w:val="00992E95"/>
    <w:rsid w:val="00992FCC"/>
    <w:rsid w:val="0099442D"/>
    <w:rsid w:val="00994B7B"/>
    <w:rsid w:val="00994D3C"/>
    <w:rsid w:val="00995037"/>
    <w:rsid w:val="0099528B"/>
    <w:rsid w:val="00995F40"/>
    <w:rsid w:val="009964D4"/>
    <w:rsid w:val="00996AAF"/>
    <w:rsid w:val="009979ED"/>
    <w:rsid w:val="009A0721"/>
    <w:rsid w:val="009A0801"/>
    <w:rsid w:val="009A0860"/>
    <w:rsid w:val="009A1228"/>
    <w:rsid w:val="009A15A9"/>
    <w:rsid w:val="009A1CD1"/>
    <w:rsid w:val="009A211E"/>
    <w:rsid w:val="009A2CFA"/>
    <w:rsid w:val="009A2DC9"/>
    <w:rsid w:val="009A2FFA"/>
    <w:rsid w:val="009A31E8"/>
    <w:rsid w:val="009A339A"/>
    <w:rsid w:val="009A4361"/>
    <w:rsid w:val="009A484E"/>
    <w:rsid w:val="009A5389"/>
    <w:rsid w:val="009A5B72"/>
    <w:rsid w:val="009A62D9"/>
    <w:rsid w:val="009A66E5"/>
    <w:rsid w:val="009A68E7"/>
    <w:rsid w:val="009B0290"/>
    <w:rsid w:val="009B0291"/>
    <w:rsid w:val="009B0D2F"/>
    <w:rsid w:val="009B1001"/>
    <w:rsid w:val="009B18BE"/>
    <w:rsid w:val="009B1B7F"/>
    <w:rsid w:val="009B2509"/>
    <w:rsid w:val="009B2E83"/>
    <w:rsid w:val="009B3EA1"/>
    <w:rsid w:val="009B42F0"/>
    <w:rsid w:val="009B4D66"/>
    <w:rsid w:val="009B519C"/>
    <w:rsid w:val="009B612F"/>
    <w:rsid w:val="009B668C"/>
    <w:rsid w:val="009B6F24"/>
    <w:rsid w:val="009B7267"/>
    <w:rsid w:val="009B7510"/>
    <w:rsid w:val="009B7BA7"/>
    <w:rsid w:val="009B7E72"/>
    <w:rsid w:val="009C0BF2"/>
    <w:rsid w:val="009C1F3E"/>
    <w:rsid w:val="009C1FBE"/>
    <w:rsid w:val="009C2F91"/>
    <w:rsid w:val="009C3C2F"/>
    <w:rsid w:val="009C4317"/>
    <w:rsid w:val="009C49F7"/>
    <w:rsid w:val="009C5432"/>
    <w:rsid w:val="009C5ACC"/>
    <w:rsid w:val="009C6357"/>
    <w:rsid w:val="009C78E7"/>
    <w:rsid w:val="009D0176"/>
    <w:rsid w:val="009D0A28"/>
    <w:rsid w:val="009D14D3"/>
    <w:rsid w:val="009D1A43"/>
    <w:rsid w:val="009D1F16"/>
    <w:rsid w:val="009D281F"/>
    <w:rsid w:val="009D2EC7"/>
    <w:rsid w:val="009D2F34"/>
    <w:rsid w:val="009D3512"/>
    <w:rsid w:val="009D39D0"/>
    <w:rsid w:val="009D3AB4"/>
    <w:rsid w:val="009D3B0A"/>
    <w:rsid w:val="009D3D49"/>
    <w:rsid w:val="009D5200"/>
    <w:rsid w:val="009D55FB"/>
    <w:rsid w:val="009D6553"/>
    <w:rsid w:val="009D754D"/>
    <w:rsid w:val="009D79D6"/>
    <w:rsid w:val="009D7D42"/>
    <w:rsid w:val="009E042B"/>
    <w:rsid w:val="009E0C2A"/>
    <w:rsid w:val="009E14EE"/>
    <w:rsid w:val="009E1BBA"/>
    <w:rsid w:val="009E28F9"/>
    <w:rsid w:val="009E2B8D"/>
    <w:rsid w:val="009E2E27"/>
    <w:rsid w:val="009E2E55"/>
    <w:rsid w:val="009E344A"/>
    <w:rsid w:val="009E3C78"/>
    <w:rsid w:val="009E42A7"/>
    <w:rsid w:val="009E4361"/>
    <w:rsid w:val="009E4639"/>
    <w:rsid w:val="009E4A9E"/>
    <w:rsid w:val="009E4E16"/>
    <w:rsid w:val="009E4EDA"/>
    <w:rsid w:val="009E55C3"/>
    <w:rsid w:val="009E5ADE"/>
    <w:rsid w:val="009E5DB6"/>
    <w:rsid w:val="009E6DEF"/>
    <w:rsid w:val="009E71C4"/>
    <w:rsid w:val="009E764A"/>
    <w:rsid w:val="009E7AE2"/>
    <w:rsid w:val="009E7BC5"/>
    <w:rsid w:val="009F0044"/>
    <w:rsid w:val="009F0104"/>
    <w:rsid w:val="009F0386"/>
    <w:rsid w:val="009F0658"/>
    <w:rsid w:val="009F0FBA"/>
    <w:rsid w:val="009F104D"/>
    <w:rsid w:val="009F1A31"/>
    <w:rsid w:val="009F1D87"/>
    <w:rsid w:val="009F1DD3"/>
    <w:rsid w:val="009F208D"/>
    <w:rsid w:val="009F2B4C"/>
    <w:rsid w:val="009F2C05"/>
    <w:rsid w:val="009F333F"/>
    <w:rsid w:val="009F42DD"/>
    <w:rsid w:val="009F43BF"/>
    <w:rsid w:val="009F4AB4"/>
    <w:rsid w:val="009F5486"/>
    <w:rsid w:val="009F5DB0"/>
    <w:rsid w:val="009F6430"/>
    <w:rsid w:val="009F656C"/>
    <w:rsid w:val="009F6633"/>
    <w:rsid w:val="009F6EDB"/>
    <w:rsid w:val="009F717E"/>
    <w:rsid w:val="009F725B"/>
    <w:rsid w:val="009F745C"/>
    <w:rsid w:val="009F7B0D"/>
    <w:rsid w:val="00A007CC"/>
    <w:rsid w:val="00A00E6A"/>
    <w:rsid w:val="00A00F5A"/>
    <w:rsid w:val="00A0198E"/>
    <w:rsid w:val="00A021C3"/>
    <w:rsid w:val="00A0460F"/>
    <w:rsid w:val="00A04A05"/>
    <w:rsid w:val="00A04BC3"/>
    <w:rsid w:val="00A04FFB"/>
    <w:rsid w:val="00A05251"/>
    <w:rsid w:val="00A05346"/>
    <w:rsid w:val="00A05F11"/>
    <w:rsid w:val="00A06C33"/>
    <w:rsid w:val="00A07455"/>
    <w:rsid w:val="00A07F44"/>
    <w:rsid w:val="00A07FE9"/>
    <w:rsid w:val="00A1030F"/>
    <w:rsid w:val="00A109BF"/>
    <w:rsid w:val="00A10B41"/>
    <w:rsid w:val="00A10D8C"/>
    <w:rsid w:val="00A10FBE"/>
    <w:rsid w:val="00A11593"/>
    <w:rsid w:val="00A120F7"/>
    <w:rsid w:val="00A12F93"/>
    <w:rsid w:val="00A13FD8"/>
    <w:rsid w:val="00A141D3"/>
    <w:rsid w:val="00A14376"/>
    <w:rsid w:val="00A1463E"/>
    <w:rsid w:val="00A14E3A"/>
    <w:rsid w:val="00A1583C"/>
    <w:rsid w:val="00A159C8"/>
    <w:rsid w:val="00A16225"/>
    <w:rsid w:val="00A163CD"/>
    <w:rsid w:val="00A16501"/>
    <w:rsid w:val="00A173E1"/>
    <w:rsid w:val="00A17B3C"/>
    <w:rsid w:val="00A17DD9"/>
    <w:rsid w:val="00A20BE4"/>
    <w:rsid w:val="00A23BE7"/>
    <w:rsid w:val="00A23C5A"/>
    <w:rsid w:val="00A23DEA"/>
    <w:rsid w:val="00A23F69"/>
    <w:rsid w:val="00A23F75"/>
    <w:rsid w:val="00A24ADA"/>
    <w:rsid w:val="00A24C02"/>
    <w:rsid w:val="00A25239"/>
    <w:rsid w:val="00A26186"/>
    <w:rsid w:val="00A27BBD"/>
    <w:rsid w:val="00A3002C"/>
    <w:rsid w:val="00A3046E"/>
    <w:rsid w:val="00A30487"/>
    <w:rsid w:val="00A311A8"/>
    <w:rsid w:val="00A3133C"/>
    <w:rsid w:val="00A31418"/>
    <w:rsid w:val="00A3161A"/>
    <w:rsid w:val="00A319A0"/>
    <w:rsid w:val="00A31F0A"/>
    <w:rsid w:val="00A32525"/>
    <w:rsid w:val="00A3271F"/>
    <w:rsid w:val="00A32781"/>
    <w:rsid w:val="00A32BF6"/>
    <w:rsid w:val="00A32E27"/>
    <w:rsid w:val="00A33389"/>
    <w:rsid w:val="00A33879"/>
    <w:rsid w:val="00A339C9"/>
    <w:rsid w:val="00A33E2E"/>
    <w:rsid w:val="00A342D4"/>
    <w:rsid w:val="00A3451A"/>
    <w:rsid w:val="00A34CE7"/>
    <w:rsid w:val="00A35C46"/>
    <w:rsid w:val="00A36DE4"/>
    <w:rsid w:val="00A40C23"/>
    <w:rsid w:val="00A41240"/>
    <w:rsid w:val="00A41837"/>
    <w:rsid w:val="00A42020"/>
    <w:rsid w:val="00A4281D"/>
    <w:rsid w:val="00A429C1"/>
    <w:rsid w:val="00A42CF0"/>
    <w:rsid w:val="00A4343F"/>
    <w:rsid w:val="00A43701"/>
    <w:rsid w:val="00A437CB"/>
    <w:rsid w:val="00A4417D"/>
    <w:rsid w:val="00A4470B"/>
    <w:rsid w:val="00A44733"/>
    <w:rsid w:val="00A44F8A"/>
    <w:rsid w:val="00A45679"/>
    <w:rsid w:val="00A459DF"/>
    <w:rsid w:val="00A4696B"/>
    <w:rsid w:val="00A47000"/>
    <w:rsid w:val="00A471AD"/>
    <w:rsid w:val="00A4740D"/>
    <w:rsid w:val="00A50935"/>
    <w:rsid w:val="00A50CDD"/>
    <w:rsid w:val="00A50E12"/>
    <w:rsid w:val="00A51391"/>
    <w:rsid w:val="00A5201C"/>
    <w:rsid w:val="00A52C1E"/>
    <w:rsid w:val="00A52DB3"/>
    <w:rsid w:val="00A537D7"/>
    <w:rsid w:val="00A53E0F"/>
    <w:rsid w:val="00A54229"/>
    <w:rsid w:val="00A5498F"/>
    <w:rsid w:val="00A54FD9"/>
    <w:rsid w:val="00A552AE"/>
    <w:rsid w:val="00A557D4"/>
    <w:rsid w:val="00A57079"/>
    <w:rsid w:val="00A5740B"/>
    <w:rsid w:val="00A57840"/>
    <w:rsid w:val="00A57CE8"/>
    <w:rsid w:val="00A604E2"/>
    <w:rsid w:val="00A605E0"/>
    <w:rsid w:val="00A6128D"/>
    <w:rsid w:val="00A622FE"/>
    <w:rsid w:val="00A6245F"/>
    <w:rsid w:val="00A62A3C"/>
    <w:rsid w:val="00A62B0A"/>
    <w:rsid w:val="00A63583"/>
    <w:rsid w:val="00A6376C"/>
    <w:rsid w:val="00A644EB"/>
    <w:rsid w:val="00A64700"/>
    <w:rsid w:val="00A64862"/>
    <w:rsid w:val="00A64FAB"/>
    <w:rsid w:val="00A65B02"/>
    <w:rsid w:val="00A66E08"/>
    <w:rsid w:val="00A67449"/>
    <w:rsid w:val="00A702F4"/>
    <w:rsid w:val="00A705B2"/>
    <w:rsid w:val="00A70CD5"/>
    <w:rsid w:val="00A71C2D"/>
    <w:rsid w:val="00A7381F"/>
    <w:rsid w:val="00A73F2B"/>
    <w:rsid w:val="00A73F47"/>
    <w:rsid w:val="00A741ED"/>
    <w:rsid w:val="00A74C70"/>
    <w:rsid w:val="00A7549F"/>
    <w:rsid w:val="00A7565E"/>
    <w:rsid w:val="00A76064"/>
    <w:rsid w:val="00A76404"/>
    <w:rsid w:val="00A76ACC"/>
    <w:rsid w:val="00A76D70"/>
    <w:rsid w:val="00A77D77"/>
    <w:rsid w:val="00A77F0F"/>
    <w:rsid w:val="00A8012D"/>
    <w:rsid w:val="00A808FD"/>
    <w:rsid w:val="00A80D36"/>
    <w:rsid w:val="00A80E5B"/>
    <w:rsid w:val="00A815E1"/>
    <w:rsid w:val="00A817E8"/>
    <w:rsid w:val="00A822B9"/>
    <w:rsid w:val="00A829A9"/>
    <w:rsid w:val="00A82D86"/>
    <w:rsid w:val="00A83E30"/>
    <w:rsid w:val="00A8573E"/>
    <w:rsid w:val="00A85C1C"/>
    <w:rsid w:val="00A85D4D"/>
    <w:rsid w:val="00A86A03"/>
    <w:rsid w:val="00A87351"/>
    <w:rsid w:val="00A903DC"/>
    <w:rsid w:val="00A9060C"/>
    <w:rsid w:val="00A907C5"/>
    <w:rsid w:val="00A907DC"/>
    <w:rsid w:val="00A90A92"/>
    <w:rsid w:val="00A90E26"/>
    <w:rsid w:val="00A91137"/>
    <w:rsid w:val="00A9138F"/>
    <w:rsid w:val="00A91B8D"/>
    <w:rsid w:val="00A93066"/>
    <w:rsid w:val="00A94AB2"/>
    <w:rsid w:val="00A94AC9"/>
    <w:rsid w:val="00A94D19"/>
    <w:rsid w:val="00A95BD1"/>
    <w:rsid w:val="00A96333"/>
    <w:rsid w:val="00A96634"/>
    <w:rsid w:val="00A96788"/>
    <w:rsid w:val="00A97843"/>
    <w:rsid w:val="00AA0027"/>
    <w:rsid w:val="00AA06D4"/>
    <w:rsid w:val="00AA0787"/>
    <w:rsid w:val="00AA0EB2"/>
    <w:rsid w:val="00AA0F87"/>
    <w:rsid w:val="00AA191E"/>
    <w:rsid w:val="00AA28E4"/>
    <w:rsid w:val="00AA2E64"/>
    <w:rsid w:val="00AA321F"/>
    <w:rsid w:val="00AA390A"/>
    <w:rsid w:val="00AA44E5"/>
    <w:rsid w:val="00AA45BF"/>
    <w:rsid w:val="00AA4765"/>
    <w:rsid w:val="00AA4DC9"/>
    <w:rsid w:val="00AA6957"/>
    <w:rsid w:val="00AA77FE"/>
    <w:rsid w:val="00AA7CF3"/>
    <w:rsid w:val="00AA7E64"/>
    <w:rsid w:val="00AA7F86"/>
    <w:rsid w:val="00AB01B0"/>
    <w:rsid w:val="00AB03BB"/>
    <w:rsid w:val="00AB0525"/>
    <w:rsid w:val="00AB07DE"/>
    <w:rsid w:val="00AB0BEB"/>
    <w:rsid w:val="00AB157F"/>
    <w:rsid w:val="00AB2059"/>
    <w:rsid w:val="00AB27B4"/>
    <w:rsid w:val="00AB2999"/>
    <w:rsid w:val="00AB2A00"/>
    <w:rsid w:val="00AB2ADB"/>
    <w:rsid w:val="00AB2B4A"/>
    <w:rsid w:val="00AB3986"/>
    <w:rsid w:val="00AB4220"/>
    <w:rsid w:val="00AB43AA"/>
    <w:rsid w:val="00AB52A6"/>
    <w:rsid w:val="00AB5376"/>
    <w:rsid w:val="00AB60FD"/>
    <w:rsid w:val="00AB69AA"/>
    <w:rsid w:val="00AB7833"/>
    <w:rsid w:val="00AB7D94"/>
    <w:rsid w:val="00AC14E4"/>
    <w:rsid w:val="00AC1834"/>
    <w:rsid w:val="00AC19F2"/>
    <w:rsid w:val="00AC26B3"/>
    <w:rsid w:val="00AC26C6"/>
    <w:rsid w:val="00AC2B67"/>
    <w:rsid w:val="00AC3D03"/>
    <w:rsid w:val="00AC48B8"/>
    <w:rsid w:val="00AC4F17"/>
    <w:rsid w:val="00AC6624"/>
    <w:rsid w:val="00AC69E8"/>
    <w:rsid w:val="00AD02BB"/>
    <w:rsid w:val="00AD064A"/>
    <w:rsid w:val="00AD1565"/>
    <w:rsid w:val="00AD15A1"/>
    <w:rsid w:val="00AD205C"/>
    <w:rsid w:val="00AD26A5"/>
    <w:rsid w:val="00AD29D9"/>
    <w:rsid w:val="00AD34FE"/>
    <w:rsid w:val="00AD420A"/>
    <w:rsid w:val="00AD567E"/>
    <w:rsid w:val="00AD576F"/>
    <w:rsid w:val="00AD6424"/>
    <w:rsid w:val="00AD6502"/>
    <w:rsid w:val="00AD65BE"/>
    <w:rsid w:val="00AD7812"/>
    <w:rsid w:val="00AD7E34"/>
    <w:rsid w:val="00AD7F58"/>
    <w:rsid w:val="00AE0FA3"/>
    <w:rsid w:val="00AE177F"/>
    <w:rsid w:val="00AE18BD"/>
    <w:rsid w:val="00AE1A20"/>
    <w:rsid w:val="00AE1B08"/>
    <w:rsid w:val="00AE2195"/>
    <w:rsid w:val="00AE49F6"/>
    <w:rsid w:val="00AE4DD7"/>
    <w:rsid w:val="00AE500D"/>
    <w:rsid w:val="00AE571C"/>
    <w:rsid w:val="00AE5BE6"/>
    <w:rsid w:val="00AE5E48"/>
    <w:rsid w:val="00AE60D9"/>
    <w:rsid w:val="00AE6AA5"/>
    <w:rsid w:val="00AE6F2B"/>
    <w:rsid w:val="00AE70BC"/>
    <w:rsid w:val="00AE7C2F"/>
    <w:rsid w:val="00AE7C4D"/>
    <w:rsid w:val="00AE7F8A"/>
    <w:rsid w:val="00AF0147"/>
    <w:rsid w:val="00AF0394"/>
    <w:rsid w:val="00AF062A"/>
    <w:rsid w:val="00AF1D79"/>
    <w:rsid w:val="00AF1EF2"/>
    <w:rsid w:val="00AF200A"/>
    <w:rsid w:val="00AF23B3"/>
    <w:rsid w:val="00AF25E0"/>
    <w:rsid w:val="00AF283C"/>
    <w:rsid w:val="00AF2912"/>
    <w:rsid w:val="00AF2E82"/>
    <w:rsid w:val="00AF310B"/>
    <w:rsid w:val="00AF3C08"/>
    <w:rsid w:val="00AF48FA"/>
    <w:rsid w:val="00AF4D0F"/>
    <w:rsid w:val="00AF7538"/>
    <w:rsid w:val="00B00AD2"/>
    <w:rsid w:val="00B00CF6"/>
    <w:rsid w:val="00B00D72"/>
    <w:rsid w:val="00B01611"/>
    <w:rsid w:val="00B02CE7"/>
    <w:rsid w:val="00B03566"/>
    <w:rsid w:val="00B03648"/>
    <w:rsid w:val="00B04107"/>
    <w:rsid w:val="00B0426A"/>
    <w:rsid w:val="00B04867"/>
    <w:rsid w:val="00B04D1C"/>
    <w:rsid w:val="00B0534C"/>
    <w:rsid w:val="00B05D8E"/>
    <w:rsid w:val="00B069B8"/>
    <w:rsid w:val="00B101A9"/>
    <w:rsid w:val="00B1099F"/>
    <w:rsid w:val="00B10A5C"/>
    <w:rsid w:val="00B10E78"/>
    <w:rsid w:val="00B113FD"/>
    <w:rsid w:val="00B11A8E"/>
    <w:rsid w:val="00B11A98"/>
    <w:rsid w:val="00B11ECE"/>
    <w:rsid w:val="00B124B8"/>
    <w:rsid w:val="00B12A77"/>
    <w:rsid w:val="00B12C87"/>
    <w:rsid w:val="00B1321A"/>
    <w:rsid w:val="00B13A8C"/>
    <w:rsid w:val="00B141C3"/>
    <w:rsid w:val="00B1615A"/>
    <w:rsid w:val="00B173F0"/>
    <w:rsid w:val="00B175B3"/>
    <w:rsid w:val="00B17A33"/>
    <w:rsid w:val="00B200B1"/>
    <w:rsid w:val="00B20272"/>
    <w:rsid w:val="00B202FC"/>
    <w:rsid w:val="00B2157B"/>
    <w:rsid w:val="00B2182F"/>
    <w:rsid w:val="00B21B46"/>
    <w:rsid w:val="00B21B62"/>
    <w:rsid w:val="00B2208C"/>
    <w:rsid w:val="00B22330"/>
    <w:rsid w:val="00B2270C"/>
    <w:rsid w:val="00B22715"/>
    <w:rsid w:val="00B244D4"/>
    <w:rsid w:val="00B2462C"/>
    <w:rsid w:val="00B25734"/>
    <w:rsid w:val="00B26AC3"/>
    <w:rsid w:val="00B274E4"/>
    <w:rsid w:val="00B27720"/>
    <w:rsid w:val="00B27A66"/>
    <w:rsid w:val="00B303AE"/>
    <w:rsid w:val="00B31211"/>
    <w:rsid w:val="00B31523"/>
    <w:rsid w:val="00B317FE"/>
    <w:rsid w:val="00B319CA"/>
    <w:rsid w:val="00B31F47"/>
    <w:rsid w:val="00B32141"/>
    <w:rsid w:val="00B32386"/>
    <w:rsid w:val="00B3329F"/>
    <w:rsid w:val="00B332F8"/>
    <w:rsid w:val="00B33843"/>
    <w:rsid w:val="00B34B9B"/>
    <w:rsid w:val="00B35AED"/>
    <w:rsid w:val="00B3634F"/>
    <w:rsid w:val="00B36436"/>
    <w:rsid w:val="00B366A2"/>
    <w:rsid w:val="00B366F4"/>
    <w:rsid w:val="00B36A16"/>
    <w:rsid w:val="00B36BA6"/>
    <w:rsid w:val="00B36E71"/>
    <w:rsid w:val="00B36ED6"/>
    <w:rsid w:val="00B36FB0"/>
    <w:rsid w:val="00B37C06"/>
    <w:rsid w:val="00B37D49"/>
    <w:rsid w:val="00B40333"/>
    <w:rsid w:val="00B404E9"/>
    <w:rsid w:val="00B40691"/>
    <w:rsid w:val="00B40774"/>
    <w:rsid w:val="00B407F4"/>
    <w:rsid w:val="00B40A5C"/>
    <w:rsid w:val="00B41442"/>
    <w:rsid w:val="00B418ED"/>
    <w:rsid w:val="00B41E49"/>
    <w:rsid w:val="00B4215A"/>
    <w:rsid w:val="00B4303B"/>
    <w:rsid w:val="00B43337"/>
    <w:rsid w:val="00B46F29"/>
    <w:rsid w:val="00B47A52"/>
    <w:rsid w:val="00B47C73"/>
    <w:rsid w:val="00B50135"/>
    <w:rsid w:val="00B50890"/>
    <w:rsid w:val="00B50F7F"/>
    <w:rsid w:val="00B51309"/>
    <w:rsid w:val="00B5130E"/>
    <w:rsid w:val="00B51B2D"/>
    <w:rsid w:val="00B51C90"/>
    <w:rsid w:val="00B51D0F"/>
    <w:rsid w:val="00B51D58"/>
    <w:rsid w:val="00B520E2"/>
    <w:rsid w:val="00B529CD"/>
    <w:rsid w:val="00B53107"/>
    <w:rsid w:val="00B53371"/>
    <w:rsid w:val="00B543E3"/>
    <w:rsid w:val="00B54521"/>
    <w:rsid w:val="00B54C13"/>
    <w:rsid w:val="00B55328"/>
    <w:rsid w:val="00B56404"/>
    <w:rsid w:val="00B568BE"/>
    <w:rsid w:val="00B56B57"/>
    <w:rsid w:val="00B57562"/>
    <w:rsid w:val="00B5758B"/>
    <w:rsid w:val="00B576A1"/>
    <w:rsid w:val="00B57C53"/>
    <w:rsid w:val="00B602B1"/>
    <w:rsid w:val="00B606F4"/>
    <w:rsid w:val="00B60E2B"/>
    <w:rsid w:val="00B61001"/>
    <w:rsid w:val="00B61609"/>
    <w:rsid w:val="00B61728"/>
    <w:rsid w:val="00B6277F"/>
    <w:rsid w:val="00B62874"/>
    <w:rsid w:val="00B62FE2"/>
    <w:rsid w:val="00B63089"/>
    <w:rsid w:val="00B63F13"/>
    <w:rsid w:val="00B63F45"/>
    <w:rsid w:val="00B65D2A"/>
    <w:rsid w:val="00B66020"/>
    <w:rsid w:val="00B66069"/>
    <w:rsid w:val="00B664F2"/>
    <w:rsid w:val="00B670ED"/>
    <w:rsid w:val="00B67780"/>
    <w:rsid w:val="00B67B25"/>
    <w:rsid w:val="00B67F6D"/>
    <w:rsid w:val="00B7094D"/>
    <w:rsid w:val="00B71237"/>
    <w:rsid w:val="00B71258"/>
    <w:rsid w:val="00B723DF"/>
    <w:rsid w:val="00B72B11"/>
    <w:rsid w:val="00B72FCB"/>
    <w:rsid w:val="00B733EF"/>
    <w:rsid w:val="00B73695"/>
    <w:rsid w:val="00B737F9"/>
    <w:rsid w:val="00B73B0A"/>
    <w:rsid w:val="00B73DF3"/>
    <w:rsid w:val="00B7438F"/>
    <w:rsid w:val="00B7440C"/>
    <w:rsid w:val="00B7533D"/>
    <w:rsid w:val="00B7555F"/>
    <w:rsid w:val="00B7701A"/>
    <w:rsid w:val="00B7757D"/>
    <w:rsid w:val="00B77A57"/>
    <w:rsid w:val="00B77C12"/>
    <w:rsid w:val="00B8021F"/>
    <w:rsid w:val="00B8081B"/>
    <w:rsid w:val="00B8141B"/>
    <w:rsid w:val="00B81B54"/>
    <w:rsid w:val="00B81BE5"/>
    <w:rsid w:val="00B81C81"/>
    <w:rsid w:val="00B81CAE"/>
    <w:rsid w:val="00B823B7"/>
    <w:rsid w:val="00B8261C"/>
    <w:rsid w:val="00B8442A"/>
    <w:rsid w:val="00B84B73"/>
    <w:rsid w:val="00B85A9A"/>
    <w:rsid w:val="00B85EE3"/>
    <w:rsid w:val="00B86C9C"/>
    <w:rsid w:val="00B86DE0"/>
    <w:rsid w:val="00B873BC"/>
    <w:rsid w:val="00B87C16"/>
    <w:rsid w:val="00B87C1D"/>
    <w:rsid w:val="00B9045B"/>
    <w:rsid w:val="00B9052C"/>
    <w:rsid w:val="00B9158C"/>
    <w:rsid w:val="00B91D21"/>
    <w:rsid w:val="00B91D5E"/>
    <w:rsid w:val="00B92244"/>
    <w:rsid w:val="00B929F5"/>
    <w:rsid w:val="00B92A8E"/>
    <w:rsid w:val="00B93AE8"/>
    <w:rsid w:val="00B9428B"/>
    <w:rsid w:val="00B949E4"/>
    <w:rsid w:val="00B94BC7"/>
    <w:rsid w:val="00B94F2F"/>
    <w:rsid w:val="00B965F4"/>
    <w:rsid w:val="00B9666A"/>
    <w:rsid w:val="00B970E9"/>
    <w:rsid w:val="00B97727"/>
    <w:rsid w:val="00B9774B"/>
    <w:rsid w:val="00BA0992"/>
    <w:rsid w:val="00BA1D13"/>
    <w:rsid w:val="00BA26B0"/>
    <w:rsid w:val="00BA27DB"/>
    <w:rsid w:val="00BA2F85"/>
    <w:rsid w:val="00BA3AF0"/>
    <w:rsid w:val="00BA3B43"/>
    <w:rsid w:val="00BA41CD"/>
    <w:rsid w:val="00BA4957"/>
    <w:rsid w:val="00BA49B4"/>
    <w:rsid w:val="00BA5056"/>
    <w:rsid w:val="00BA533C"/>
    <w:rsid w:val="00BA5C54"/>
    <w:rsid w:val="00BA6365"/>
    <w:rsid w:val="00BA67B5"/>
    <w:rsid w:val="00BA6918"/>
    <w:rsid w:val="00BA72E3"/>
    <w:rsid w:val="00BA74B4"/>
    <w:rsid w:val="00BA7525"/>
    <w:rsid w:val="00BA7EC1"/>
    <w:rsid w:val="00BB0F5D"/>
    <w:rsid w:val="00BB1439"/>
    <w:rsid w:val="00BB1588"/>
    <w:rsid w:val="00BB2E8F"/>
    <w:rsid w:val="00BB318B"/>
    <w:rsid w:val="00BB3762"/>
    <w:rsid w:val="00BB40D5"/>
    <w:rsid w:val="00BB4A5E"/>
    <w:rsid w:val="00BB535A"/>
    <w:rsid w:val="00BB5B49"/>
    <w:rsid w:val="00BB6A4E"/>
    <w:rsid w:val="00BB6DFA"/>
    <w:rsid w:val="00BB6E4F"/>
    <w:rsid w:val="00BB77A6"/>
    <w:rsid w:val="00BC0C62"/>
    <w:rsid w:val="00BC0EB3"/>
    <w:rsid w:val="00BC1278"/>
    <w:rsid w:val="00BC16C1"/>
    <w:rsid w:val="00BC1BDD"/>
    <w:rsid w:val="00BC207F"/>
    <w:rsid w:val="00BC22E9"/>
    <w:rsid w:val="00BC27F9"/>
    <w:rsid w:val="00BC2855"/>
    <w:rsid w:val="00BC3501"/>
    <w:rsid w:val="00BC3A8C"/>
    <w:rsid w:val="00BC3F97"/>
    <w:rsid w:val="00BC415C"/>
    <w:rsid w:val="00BC438A"/>
    <w:rsid w:val="00BC5563"/>
    <w:rsid w:val="00BC59EB"/>
    <w:rsid w:val="00BC5E6C"/>
    <w:rsid w:val="00BC5F46"/>
    <w:rsid w:val="00BC6401"/>
    <w:rsid w:val="00BC6563"/>
    <w:rsid w:val="00BC66FB"/>
    <w:rsid w:val="00BC74BF"/>
    <w:rsid w:val="00BC7B25"/>
    <w:rsid w:val="00BC7F24"/>
    <w:rsid w:val="00BD0A57"/>
    <w:rsid w:val="00BD0E9B"/>
    <w:rsid w:val="00BD1A01"/>
    <w:rsid w:val="00BD2E13"/>
    <w:rsid w:val="00BD326D"/>
    <w:rsid w:val="00BD3727"/>
    <w:rsid w:val="00BD46EF"/>
    <w:rsid w:val="00BD4D25"/>
    <w:rsid w:val="00BD5BFD"/>
    <w:rsid w:val="00BD6098"/>
    <w:rsid w:val="00BD6229"/>
    <w:rsid w:val="00BD627D"/>
    <w:rsid w:val="00BD6CF8"/>
    <w:rsid w:val="00BD6D6F"/>
    <w:rsid w:val="00BD70F2"/>
    <w:rsid w:val="00BD7E4D"/>
    <w:rsid w:val="00BE028C"/>
    <w:rsid w:val="00BE02DD"/>
    <w:rsid w:val="00BE06F3"/>
    <w:rsid w:val="00BE0A93"/>
    <w:rsid w:val="00BE1BF9"/>
    <w:rsid w:val="00BE1C6F"/>
    <w:rsid w:val="00BE1D8C"/>
    <w:rsid w:val="00BE1F1B"/>
    <w:rsid w:val="00BE297D"/>
    <w:rsid w:val="00BE2AB7"/>
    <w:rsid w:val="00BE2B4C"/>
    <w:rsid w:val="00BE2C94"/>
    <w:rsid w:val="00BE31A7"/>
    <w:rsid w:val="00BE3465"/>
    <w:rsid w:val="00BE38A5"/>
    <w:rsid w:val="00BE40FD"/>
    <w:rsid w:val="00BE4DBE"/>
    <w:rsid w:val="00BE58D8"/>
    <w:rsid w:val="00BE5F10"/>
    <w:rsid w:val="00BE6C6C"/>
    <w:rsid w:val="00BE7149"/>
    <w:rsid w:val="00BE7AF2"/>
    <w:rsid w:val="00BF012B"/>
    <w:rsid w:val="00BF030A"/>
    <w:rsid w:val="00BF1348"/>
    <w:rsid w:val="00BF1D4B"/>
    <w:rsid w:val="00BF1F20"/>
    <w:rsid w:val="00BF2073"/>
    <w:rsid w:val="00BF2645"/>
    <w:rsid w:val="00BF2F2C"/>
    <w:rsid w:val="00BF30BC"/>
    <w:rsid w:val="00BF34AD"/>
    <w:rsid w:val="00BF35CC"/>
    <w:rsid w:val="00BF3FB0"/>
    <w:rsid w:val="00BF4D04"/>
    <w:rsid w:val="00BF4EE7"/>
    <w:rsid w:val="00BF5708"/>
    <w:rsid w:val="00BF580F"/>
    <w:rsid w:val="00BF6A23"/>
    <w:rsid w:val="00BF7287"/>
    <w:rsid w:val="00BF73CA"/>
    <w:rsid w:val="00BF7720"/>
    <w:rsid w:val="00BF7760"/>
    <w:rsid w:val="00BF7947"/>
    <w:rsid w:val="00C005E3"/>
    <w:rsid w:val="00C00716"/>
    <w:rsid w:val="00C01044"/>
    <w:rsid w:val="00C01118"/>
    <w:rsid w:val="00C013D2"/>
    <w:rsid w:val="00C01FF3"/>
    <w:rsid w:val="00C02100"/>
    <w:rsid w:val="00C02749"/>
    <w:rsid w:val="00C02DC6"/>
    <w:rsid w:val="00C02EB3"/>
    <w:rsid w:val="00C03115"/>
    <w:rsid w:val="00C03B61"/>
    <w:rsid w:val="00C050E5"/>
    <w:rsid w:val="00C051C7"/>
    <w:rsid w:val="00C055BF"/>
    <w:rsid w:val="00C07032"/>
    <w:rsid w:val="00C07812"/>
    <w:rsid w:val="00C07D27"/>
    <w:rsid w:val="00C10693"/>
    <w:rsid w:val="00C10709"/>
    <w:rsid w:val="00C10839"/>
    <w:rsid w:val="00C10B24"/>
    <w:rsid w:val="00C11075"/>
    <w:rsid w:val="00C1212D"/>
    <w:rsid w:val="00C12D2A"/>
    <w:rsid w:val="00C135A3"/>
    <w:rsid w:val="00C13A2E"/>
    <w:rsid w:val="00C13B6A"/>
    <w:rsid w:val="00C13C47"/>
    <w:rsid w:val="00C14110"/>
    <w:rsid w:val="00C145BA"/>
    <w:rsid w:val="00C14648"/>
    <w:rsid w:val="00C147E1"/>
    <w:rsid w:val="00C1586D"/>
    <w:rsid w:val="00C15B77"/>
    <w:rsid w:val="00C15BB5"/>
    <w:rsid w:val="00C163DD"/>
    <w:rsid w:val="00C167C3"/>
    <w:rsid w:val="00C16E20"/>
    <w:rsid w:val="00C17811"/>
    <w:rsid w:val="00C179A7"/>
    <w:rsid w:val="00C17B3E"/>
    <w:rsid w:val="00C17F47"/>
    <w:rsid w:val="00C204AD"/>
    <w:rsid w:val="00C21528"/>
    <w:rsid w:val="00C216E6"/>
    <w:rsid w:val="00C21C83"/>
    <w:rsid w:val="00C223F7"/>
    <w:rsid w:val="00C22909"/>
    <w:rsid w:val="00C2385B"/>
    <w:rsid w:val="00C24223"/>
    <w:rsid w:val="00C2436F"/>
    <w:rsid w:val="00C24E0F"/>
    <w:rsid w:val="00C25442"/>
    <w:rsid w:val="00C25F6E"/>
    <w:rsid w:val="00C25F82"/>
    <w:rsid w:val="00C260D3"/>
    <w:rsid w:val="00C2672B"/>
    <w:rsid w:val="00C26A0D"/>
    <w:rsid w:val="00C27AB2"/>
    <w:rsid w:val="00C27D48"/>
    <w:rsid w:val="00C3028C"/>
    <w:rsid w:val="00C309EB"/>
    <w:rsid w:val="00C310B0"/>
    <w:rsid w:val="00C31253"/>
    <w:rsid w:val="00C31771"/>
    <w:rsid w:val="00C32571"/>
    <w:rsid w:val="00C32616"/>
    <w:rsid w:val="00C33617"/>
    <w:rsid w:val="00C33785"/>
    <w:rsid w:val="00C33E2E"/>
    <w:rsid w:val="00C35050"/>
    <w:rsid w:val="00C35477"/>
    <w:rsid w:val="00C373B7"/>
    <w:rsid w:val="00C37659"/>
    <w:rsid w:val="00C37D41"/>
    <w:rsid w:val="00C4019B"/>
    <w:rsid w:val="00C406C8"/>
    <w:rsid w:val="00C411AC"/>
    <w:rsid w:val="00C416E7"/>
    <w:rsid w:val="00C41820"/>
    <w:rsid w:val="00C419E4"/>
    <w:rsid w:val="00C41FE6"/>
    <w:rsid w:val="00C4296C"/>
    <w:rsid w:val="00C43908"/>
    <w:rsid w:val="00C43B3F"/>
    <w:rsid w:val="00C4480B"/>
    <w:rsid w:val="00C45BE7"/>
    <w:rsid w:val="00C465C1"/>
    <w:rsid w:val="00C46F79"/>
    <w:rsid w:val="00C476FB"/>
    <w:rsid w:val="00C47FA7"/>
    <w:rsid w:val="00C50670"/>
    <w:rsid w:val="00C506EC"/>
    <w:rsid w:val="00C51356"/>
    <w:rsid w:val="00C53A4A"/>
    <w:rsid w:val="00C53A8D"/>
    <w:rsid w:val="00C53B67"/>
    <w:rsid w:val="00C54362"/>
    <w:rsid w:val="00C546B0"/>
    <w:rsid w:val="00C54C35"/>
    <w:rsid w:val="00C55449"/>
    <w:rsid w:val="00C554A6"/>
    <w:rsid w:val="00C562B6"/>
    <w:rsid w:val="00C564DC"/>
    <w:rsid w:val="00C57371"/>
    <w:rsid w:val="00C579AD"/>
    <w:rsid w:val="00C61D63"/>
    <w:rsid w:val="00C61E14"/>
    <w:rsid w:val="00C61F54"/>
    <w:rsid w:val="00C6297C"/>
    <w:rsid w:val="00C634AC"/>
    <w:rsid w:val="00C64612"/>
    <w:rsid w:val="00C64779"/>
    <w:rsid w:val="00C64CA2"/>
    <w:rsid w:val="00C651CE"/>
    <w:rsid w:val="00C65492"/>
    <w:rsid w:val="00C66088"/>
    <w:rsid w:val="00C66642"/>
    <w:rsid w:val="00C671A7"/>
    <w:rsid w:val="00C67E5E"/>
    <w:rsid w:val="00C7115E"/>
    <w:rsid w:val="00C723EF"/>
    <w:rsid w:val="00C729D4"/>
    <w:rsid w:val="00C7320D"/>
    <w:rsid w:val="00C732AE"/>
    <w:rsid w:val="00C73365"/>
    <w:rsid w:val="00C738FF"/>
    <w:rsid w:val="00C739BA"/>
    <w:rsid w:val="00C73A90"/>
    <w:rsid w:val="00C740C9"/>
    <w:rsid w:val="00C74756"/>
    <w:rsid w:val="00C75119"/>
    <w:rsid w:val="00C752CE"/>
    <w:rsid w:val="00C759CD"/>
    <w:rsid w:val="00C76163"/>
    <w:rsid w:val="00C76874"/>
    <w:rsid w:val="00C7786B"/>
    <w:rsid w:val="00C802D3"/>
    <w:rsid w:val="00C8126A"/>
    <w:rsid w:val="00C8126E"/>
    <w:rsid w:val="00C8467B"/>
    <w:rsid w:val="00C84687"/>
    <w:rsid w:val="00C858E0"/>
    <w:rsid w:val="00C8661A"/>
    <w:rsid w:val="00C86FD7"/>
    <w:rsid w:val="00C8748C"/>
    <w:rsid w:val="00C879A4"/>
    <w:rsid w:val="00C87EDB"/>
    <w:rsid w:val="00C90E60"/>
    <w:rsid w:val="00C90FFA"/>
    <w:rsid w:val="00C91180"/>
    <w:rsid w:val="00C91F06"/>
    <w:rsid w:val="00C91F40"/>
    <w:rsid w:val="00C920C7"/>
    <w:rsid w:val="00C92530"/>
    <w:rsid w:val="00C92F68"/>
    <w:rsid w:val="00C93631"/>
    <w:rsid w:val="00C937D2"/>
    <w:rsid w:val="00C940F2"/>
    <w:rsid w:val="00C942BF"/>
    <w:rsid w:val="00C9447F"/>
    <w:rsid w:val="00C94648"/>
    <w:rsid w:val="00C94E43"/>
    <w:rsid w:val="00C96419"/>
    <w:rsid w:val="00C97580"/>
    <w:rsid w:val="00C97CDC"/>
    <w:rsid w:val="00C97E27"/>
    <w:rsid w:val="00C97E6B"/>
    <w:rsid w:val="00CA0822"/>
    <w:rsid w:val="00CA10CD"/>
    <w:rsid w:val="00CA170E"/>
    <w:rsid w:val="00CA1767"/>
    <w:rsid w:val="00CA1B9D"/>
    <w:rsid w:val="00CA1C29"/>
    <w:rsid w:val="00CA22C5"/>
    <w:rsid w:val="00CA29AC"/>
    <w:rsid w:val="00CA2A5C"/>
    <w:rsid w:val="00CA2C4B"/>
    <w:rsid w:val="00CA3113"/>
    <w:rsid w:val="00CA31DF"/>
    <w:rsid w:val="00CA35C6"/>
    <w:rsid w:val="00CA3A10"/>
    <w:rsid w:val="00CA3C23"/>
    <w:rsid w:val="00CA3EA2"/>
    <w:rsid w:val="00CA4619"/>
    <w:rsid w:val="00CA4741"/>
    <w:rsid w:val="00CA4942"/>
    <w:rsid w:val="00CA51E4"/>
    <w:rsid w:val="00CA6325"/>
    <w:rsid w:val="00CA717D"/>
    <w:rsid w:val="00CA738B"/>
    <w:rsid w:val="00CA782A"/>
    <w:rsid w:val="00CA7999"/>
    <w:rsid w:val="00CB00E6"/>
    <w:rsid w:val="00CB0217"/>
    <w:rsid w:val="00CB051A"/>
    <w:rsid w:val="00CB0DD5"/>
    <w:rsid w:val="00CB1312"/>
    <w:rsid w:val="00CB1369"/>
    <w:rsid w:val="00CB1534"/>
    <w:rsid w:val="00CB17F7"/>
    <w:rsid w:val="00CB1C8C"/>
    <w:rsid w:val="00CB1FE7"/>
    <w:rsid w:val="00CB2C85"/>
    <w:rsid w:val="00CB45B5"/>
    <w:rsid w:val="00CB56C0"/>
    <w:rsid w:val="00CB6A7D"/>
    <w:rsid w:val="00CB7127"/>
    <w:rsid w:val="00CC0374"/>
    <w:rsid w:val="00CC0AD3"/>
    <w:rsid w:val="00CC1DC5"/>
    <w:rsid w:val="00CC2035"/>
    <w:rsid w:val="00CC2802"/>
    <w:rsid w:val="00CC2EDA"/>
    <w:rsid w:val="00CC3062"/>
    <w:rsid w:val="00CC35CE"/>
    <w:rsid w:val="00CC3961"/>
    <w:rsid w:val="00CC424B"/>
    <w:rsid w:val="00CC4DC0"/>
    <w:rsid w:val="00CC4F3D"/>
    <w:rsid w:val="00CC500B"/>
    <w:rsid w:val="00CC5657"/>
    <w:rsid w:val="00CC59F5"/>
    <w:rsid w:val="00CC719C"/>
    <w:rsid w:val="00CC72AB"/>
    <w:rsid w:val="00CC7882"/>
    <w:rsid w:val="00CD0078"/>
    <w:rsid w:val="00CD052F"/>
    <w:rsid w:val="00CD053E"/>
    <w:rsid w:val="00CD19C1"/>
    <w:rsid w:val="00CD1F8F"/>
    <w:rsid w:val="00CD2133"/>
    <w:rsid w:val="00CD26D1"/>
    <w:rsid w:val="00CD2A2D"/>
    <w:rsid w:val="00CD3F64"/>
    <w:rsid w:val="00CD413E"/>
    <w:rsid w:val="00CD4749"/>
    <w:rsid w:val="00CD4EDD"/>
    <w:rsid w:val="00CD52C2"/>
    <w:rsid w:val="00CD53FA"/>
    <w:rsid w:val="00CD5DE1"/>
    <w:rsid w:val="00CD685F"/>
    <w:rsid w:val="00CD7251"/>
    <w:rsid w:val="00CE0865"/>
    <w:rsid w:val="00CE0B0D"/>
    <w:rsid w:val="00CE0B87"/>
    <w:rsid w:val="00CE0CBC"/>
    <w:rsid w:val="00CE1004"/>
    <w:rsid w:val="00CE139E"/>
    <w:rsid w:val="00CE1BF8"/>
    <w:rsid w:val="00CE20AF"/>
    <w:rsid w:val="00CE2827"/>
    <w:rsid w:val="00CE2874"/>
    <w:rsid w:val="00CE2D08"/>
    <w:rsid w:val="00CE2F12"/>
    <w:rsid w:val="00CE3956"/>
    <w:rsid w:val="00CE3FA4"/>
    <w:rsid w:val="00CE4214"/>
    <w:rsid w:val="00CE4FC3"/>
    <w:rsid w:val="00CE5D09"/>
    <w:rsid w:val="00CE636B"/>
    <w:rsid w:val="00CE65DD"/>
    <w:rsid w:val="00CE68A2"/>
    <w:rsid w:val="00CE6D33"/>
    <w:rsid w:val="00CE7EE7"/>
    <w:rsid w:val="00CF0B96"/>
    <w:rsid w:val="00CF0C94"/>
    <w:rsid w:val="00CF1000"/>
    <w:rsid w:val="00CF13F8"/>
    <w:rsid w:val="00CF1658"/>
    <w:rsid w:val="00CF1A0B"/>
    <w:rsid w:val="00CF1B1B"/>
    <w:rsid w:val="00CF1E02"/>
    <w:rsid w:val="00CF2557"/>
    <w:rsid w:val="00CF29C4"/>
    <w:rsid w:val="00CF4308"/>
    <w:rsid w:val="00CF4A6F"/>
    <w:rsid w:val="00CF4CCD"/>
    <w:rsid w:val="00CF4E1C"/>
    <w:rsid w:val="00CF5273"/>
    <w:rsid w:val="00CF6315"/>
    <w:rsid w:val="00CF7575"/>
    <w:rsid w:val="00CF7708"/>
    <w:rsid w:val="00D00A2C"/>
    <w:rsid w:val="00D00FCA"/>
    <w:rsid w:val="00D011AC"/>
    <w:rsid w:val="00D01724"/>
    <w:rsid w:val="00D01C4F"/>
    <w:rsid w:val="00D025AB"/>
    <w:rsid w:val="00D025B5"/>
    <w:rsid w:val="00D02651"/>
    <w:rsid w:val="00D02834"/>
    <w:rsid w:val="00D03294"/>
    <w:rsid w:val="00D0390F"/>
    <w:rsid w:val="00D03C00"/>
    <w:rsid w:val="00D042EE"/>
    <w:rsid w:val="00D0463A"/>
    <w:rsid w:val="00D0502C"/>
    <w:rsid w:val="00D06E12"/>
    <w:rsid w:val="00D06FA1"/>
    <w:rsid w:val="00D07D39"/>
    <w:rsid w:val="00D104C6"/>
    <w:rsid w:val="00D10995"/>
    <w:rsid w:val="00D10C6B"/>
    <w:rsid w:val="00D10FCA"/>
    <w:rsid w:val="00D11DBE"/>
    <w:rsid w:val="00D125C7"/>
    <w:rsid w:val="00D12D05"/>
    <w:rsid w:val="00D13DA0"/>
    <w:rsid w:val="00D14621"/>
    <w:rsid w:val="00D149EB"/>
    <w:rsid w:val="00D154C8"/>
    <w:rsid w:val="00D15931"/>
    <w:rsid w:val="00D16814"/>
    <w:rsid w:val="00D168E3"/>
    <w:rsid w:val="00D17247"/>
    <w:rsid w:val="00D17442"/>
    <w:rsid w:val="00D17C33"/>
    <w:rsid w:val="00D202A5"/>
    <w:rsid w:val="00D211AE"/>
    <w:rsid w:val="00D212D4"/>
    <w:rsid w:val="00D219A2"/>
    <w:rsid w:val="00D22876"/>
    <w:rsid w:val="00D2321D"/>
    <w:rsid w:val="00D23A1E"/>
    <w:rsid w:val="00D245EA"/>
    <w:rsid w:val="00D24BBF"/>
    <w:rsid w:val="00D25CF3"/>
    <w:rsid w:val="00D25F70"/>
    <w:rsid w:val="00D2635F"/>
    <w:rsid w:val="00D264FA"/>
    <w:rsid w:val="00D269F9"/>
    <w:rsid w:val="00D26BD4"/>
    <w:rsid w:val="00D26FD1"/>
    <w:rsid w:val="00D2717A"/>
    <w:rsid w:val="00D271EF"/>
    <w:rsid w:val="00D277AE"/>
    <w:rsid w:val="00D3084A"/>
    <w:rsid w:val="00D31827"/>
    <w:rsid w:val="00D31885"/>
    <w:rsid w:val="00D3216D"/>
    <w:rsid w:val="00D325E1"/>
    <w:rsid w:val="00D326FA"/>
    <w:rsid w:val="00D32835"/>
    <w:rsid w:val="00D33331"/>
    <w:rsid w:val="00D33775"/>
    <w:rsid w:val="00D33E4B"/>
    <w:rsid w:val="00D33EA2"/>
    <w:rsid w:val="00D3549F"/>
    <w:rsid w:val="00D35764"/>
    <w:rsid w:val="00D35B8D"/>
    <w:rsid w:val="00D370A7"/>
    <w:rsid w:val="00D371BD"/>
    <w:rsid w:val="00D378F7"/>
    <w:rsid w:val="00D41101"/>
    <w:rsid w:val="00D4175A"/>
    <w:rsid w:val="00D4237F"/>
    <w:rsid w:val="00D43176"/>
    <w:rsid w:val="00D434EE"/>
    <w:rsid w:val="00D43542"/>
    <w:rsid w:val="00D453C3"/>
    <w:rsid w:val="00D45B76"/>
    <w:rsid w:val="00D467A5"/>
    <w:rsid w:val="00D5021F"/>
    <w:rsid w:val="00D502EA"/>
    <w:rsid w:val="00D5046A"/>
    <w:rsid w:val="00D51F8B"/>
    <w:rsid w:val="00D521EF"/>
    <w:rsid w:val="00D526BB"/>
    <w:rsid w:val="00D54770"/>
    <w:rsid w:val="00D54B24"/>
    <w:rsid w:val="00D54B9D"/>
    <w:rsid w:val="00D56387"/>
    <w:rsid w:val="00D574F5"/>
    <w:rsid w:val="00D60793"/>
    <w:rsid w:val="00D60DB9"/>
    <w:rsid w:val="00D61073"/>
    <w:rsid w:val="00D6151C"/>
    <w:rsid w:val="00D629B2"/>
    <w:rsid w:val="00D644E0"/>
    <w:rsid w:val="00D66318"/>
    <w:rsid w:val="00D66AB2"/>
    <w:rsid w:val="00D66B71"/>
    <w:rsid w:val="00D67101"/>
    <w:rsid w:val="00D672D8"/>
    <w:rsid w:val="00D673E1"/>
    <w:rsid w:val="00D67464"/>
    <w:rsid w:val="00D675E6"/>
    <w:rsid w:val="00D70C5B"/>
    <w:rsid w:val="00D70D50"/>
    <w:rsid w:val="00D70F9B"/>
    <w:rsid w:val="00D71613"/>
    <w:rsid w:val="00D72A9D"/>
    <w:rsid w:val="00D7324F"/>
    <w:rsid w:val="00D733F4"/>
    <w:rsid w:val="00D735B8"/>
    <w:rsid w:val="00D75439"/>
    <w:rsid w:val="00D76A65"/>
    <w:rsid w:val="00D76B44"/>
    <w:rsid w:val="00D770B0"/>
    <w:rsid w:val="00D77998"/>
    <w:rsid w:val="00D77B4E"/>
    <w:rsid w:val="00D77C9B"/>
    <w:rsid w:val="00D77EE6"/>
    <w:rsid w:val="00D80890"/>
    <w:rsid w:val="00D80A9A"/>
    <w:rsid w:val="00D81A63"/>
    <w:rsid w:val="00D833D8"/>
    <w:rsid w:val="00D836EC"/>
    <w:rsid w:val="00D83FB4"/>
    <w:rsid w:val="00D85207"/>
    <w:rsid w:val="00D8524C"/>
    <w:rsid w:val="00D85312"/>
    <w:rsid w:val="00D8581A"/>
    <w:rsid w:val="00D8625F"/>
    <w:rsid w:val="00D8675B"/>
    <w:rsid w:val="00D86795"/>
    <w:rsid w:val="00D8680C"/>
    <w:rsid w:val="00D86C3A"/>
    <w:rsid w:val="00D87DD9"/>
    <w:rsid w:val="00D9033A"/>
    <w:rsid w:val="00D9046A"/>
    <w:rsid w:val="00D90853"/>
    <w:rsid w:val="00D90A99"/>
    <w:rsid w:val="00D90BB2"/>
    <w:rsid w:val="00D90F2B"/>
    <w:rsid w:val="00D91232"/>
    <w:rsid w:val="00D91F3E"/>
    <w:rsid w:val="00D92A3A"/>
    <w:rsid w:val="00D92E47"/>
    <w:rsid w:val="00D92E95"/>
    <w:rsid w:val="00D92EA4"/>
    <w:rsid w:val="00D9399E"/>
    <w:rsid w:val="00D93BDB"/>
    <w:rsid w:val="00D944D9"/>
    <w:rsid w:val="00D945AD"/>
    <w:rsid w:val="00D94EDF"/>
    <w:rsid w:val="00D94F49"/>
    <w:rsid w:val="00D951C7"/>
    <w:rsid w:val="00D95759"/>
    <w:rsid w:val="00D96063"/>
    <w:rsid w:val="00D96548"/>
    <w:rsid w:val="00D96565"/>
    <w:rsid w:val="00D967C1"/>
    <w:rsid w:val="00D96C92"/>
    <w:rsid w:val="00D9718B"/>
    <w:rsid w:val="00D975DC"/>
    <w:rsid w:val="00D97B88"/>
    <w:rsid w:val="00D97EDF"/>
    <w:rsid w:val="00DA0377"/>
    <w:rsid w:val="00DA0513"/>
    <w:rsid w:val="00DA07CF"/>
    <w:rsid w:val="00DA1928"/>
    <w:rsid w:val="00DA2023"/>
    <w:rsid w:val="00DA27EF"/>
    <w:rsid w:val="00DA2958"/>
    <w:rsid w:val="00DA390C"/>
    <w:rsid w:val="00DA42B6"/>
    <w:rsid w:val="00DA5FC1"/>
    <w:rsid w:val="00DA6083"/>
    <w:rsid w:val="00DA6322"/>
    <w:rsid w:val="00DA7067"/>
    <w:rsid w:val="00DA73D9"/>
    <w:rsid w:val="00DA75DF"/>
    <w:rsid w:val="00DA7845"/>
    <w:rsid w:val="00DA79F6"/>
    <w:rsid w:val="00DB055F"/>
    <w:rsid w:val="00DB09CD"/>
    <w:rsid w:val="00DB13BF"/>
    <w:rsid w:val="00DB1B70"/>
    <w:rsid w:val="00DB2009"/>
    <w:rsid w:val="00DB2072"/>
    <w:rsid w:val="00DB21F3"/>
    <w:rsid w:val="00DB298F"/>
    <w:rsid w:val="00DB2B0C"/>
    <w:rsid w:val="00DB2E76"/>
    <w:rsid w:val="00DB2F60"/>
    <w:rsid w:val="00DB351D"/>
    <w:rsid w:val="00DB36AB"/>
    <w:rsid w:val="00DB3A02"/>
    <w:rsid w:val="00DB4313"/>
    <w:rsid w:val="00DB44B3"/>
    <w:rsid w:val="00DB4692"/>
    <w:rsid w:val="00DB4990"/>
    <w:rsid w:val="00DB4EB5"/>
    <w:rsid w:val="00DB5067"/>
    <w:rsid w:val="00DB553F"/>
    <w:rsid w:val="00DB57FD"/>
    <w:rsid w:val="00DB589F"/>
    <w:rsid w:val="00DB59DD"/>
    <w:rsid w:val="00DB5E7A"/>
    <w:rsid w:val="00DB68CD"/>
    <w:rsid w:val="00DB6983"/>
    <w:rsid w:val="00DB69D6"/>
    <w:rsid w:val="00DB6EC2"/>
    <w:rsid w:val="00DB71E2"/>
    <w:rsid w:val="00DB7C07"/>
    <w:rsid w:val="00DC05E4"/>
    <w:rsid w:val="00DC090E"/>
    <w:rsid w:val="00DC1280"/>
    <w:rsid w:val="00DC13D2"/>
    <w:rsid w:val="00DC158A"/>
    <w:rsid w:val="00DC17EF"/>
    <w:rsid w:val="00DC1BC7"/>
    <w:rsid w:val="00DC24D1"/>
    <w:rsid w:val="00DC268B"/>
    <w:rsid w:val="00DC26EC"/>
    <w:rsid w:val="00DC30CA"/>
    <w:rsid w:val="00DC4201"/>
    <w:rsid w:val="00DC457A"/>
    <w:rsid w:val="00DC48E3"/>
    <w:rsid w:val="00DC4932"/>
    <w:rsid w:val="00DC6079"/>
    <w:rsid w:val="00DC67C5"/>
    <w:rsid w:val="00DC71DA"/>
    <w:rsid w:val="00DC7483"/>
    <w:rsid w:val="00DC7954"/>
    <w:rsid w:val="00DC7AD3"/>
    <w:rsid w:val="00DD0ECD"/>
    <w:rsid w:val="00DD1587"/>
    <w:rsid w:val="00DD183A"/>
    <w:rsid w:val="00DD1900"/>
    <w:rsid w:val="00DD36A2"/>
    <w:rsid w:val="00DD39CA"/>
    <w:rsid w:val="00DD3A60"/>
    <w:rsid w:val="00DD4558"/>
    <w:rsid w:val="00DD4660"/>
    <w:rsid w:val="00DD47E9"/>
    <w:rsid w:val="00DD560E"/>
    <w:rsid w:val="00DD5BFE"/>
    <w:rsid w:val="00DD6882"/>
    <w:rsid w:val="00DD6D32"/>
    <w:rsid w:val="00DD70AF"/>
    <w:rsid w:val="00DE0AB4"/>
    <w:rsid w:val="00DE11B5"/>
    <w:rsid w:val="00DE1C2C"/>
    <w:rsid w:val="00DE206F"/>
    <w:rsid w:val="00DE2091"/>
    <w:rsid w:val="00DE3505"/>
    <w:rsid w:val="00DE3C7F"/>
    <w:rsid w:val="00DE44D1"/>
    <w:rsid w:val="00DE455B"/>
    <w:rsid w:val="00DE48DE"/>
    <w:rsid w:val="00DE4EF9"/>
    <w:rsid w:val="00DE54EB"/>
    <w:rsid w:val="00DE5791"/>
    <w:rsid w:val="00DE5C35"/>
    <w:rsid w:val="00DE692B"/>
    <w:rsid w:val="00DE6CDD"/>
    <w:rsid w:val="00DE755D"/>
    <w:rsid w:val="00DF0855"/>
    <w:rsid w:val="00DF0ED4"/>
    <w:rsid w:val="00DF11CE"/>
    <w:rsid w:val="00DF1221"/>
    <w:rsid w:val="00DF1862"/>
    <w:rsid w:val="00DF1D17"/>
    <w:rsid w:val="00DF1F19"/>
    <w:rsid w:val="00DF2574"/>
    <w:rsid w:val="00DF2EA8"/>
    <w:rsid w:val="00DF2F8B"/>
    <w:rsid w:val="00DF3186"/>
    <w:rsid w:val="00DF335E"/>
    <w:rsid w:val="00DF3F2D"/>
    <w:rsid w:val="00DF4111"/>
    <w:rsid w:val="00DF41F0"/>
    <w:rsid w:val="00DF441D"/>
    <w:rsid w:val="00DF4BF9"/>
    <w:rsid w:val="00DF5D2E"/>
    <w:rsid w:val="00DF5FF9"/>
    <w:rsid w:val="00DF650B"/>
    <w:rsid w:val="00DF6AFE"/>
    <w:rsid w:val="00DF707A"/>
    <w:rsid w:val="00DF71A1"/>
    <w:rsid w:val="00E0199C"/>
    <w:rsid w:val="00E01F76"/>
    <w:rsid w:val="00E034EA"/>
    <w:rsid w:val="00E03E30"/>
    <w:rsid w:val="00E04014"/>
    <w:rsid w:val="00E0411F"/>
    <w:rsid w:val="00E05A39"/>
    <w:rsid w:val="00E05F89"/>
    <w:rsid w:val="00E076DE"/>
    <w:rsid w:val="00E1038B"/>
    <w:rsid w:val="00E1048C"/>
    <w:rsid w:val="00E1062B"/>
    <w:rsid w:val="00E10819"/>
    <w:rsid w:val="00E10C6A"/>
    <w:rsid w:val="00E10EB7"/>
    <w:rsid w:val="00E110BE"/>
    <w:rsid w:val="00E118B8"/>
    <w:rsid w:val="00E11C16"/>
    <w:rsid w:val="00E11DBC"/>
    <w:rsid w:val="00E123DD"/>
    <w:rsid w:val="00E1446D"/>
    <w:rsid w:val="00E148E8"/>
    <w:rsid w:val="00E14A30"/>
    <w:rsid w:val="00E14C10"/>
    <w:rsid w:val="00E1533C"/>
    <w:rsid w:val="00E15E4C"/>
    <w:rsid w:val="00E17604"/>
    <w:rsid w:val="00E2104A"/>
    <w:rsid w:val="00E21820"/>
    <w:rsid w:val="00E21B71"/>
    <w:rsid w:val="00E21FD6"/>
    <w:rsid w:val="00E22511"/>
    <w:rsid w:val="00E22B55"/>
    <w:rsid w:val="00E22B8B"/>
    <w:rsid w:val="00E23598"/>
    <w:rsid w:val="00E23909"/>
    <w:rsid w:val="00E23E7D"/>
    <w:rsid w:val="00E24C0B"/>
    <w:rsid w:val="00E2574C"/>
    <w:rsid w:val="00E25CFD"/>
    <w:rsid w:val="00E25FD2"/>
    <w:rsid w:val="00E302EF"/>
    <w:rsid w:val="00E30325"/>
    <w:rsid w:val="00E306B6"/>
    <w:rsid w:val="00E30B79"/>
    <w:rsid w:val="00E3106F"/>
    <w:rsid w:val="00E312D1"/>
    <w:rsid w:val="00E315E3"/>
    <w:rsid w:val="00E31865"/>
    <w:rsid w:val="00E31D29"/>
    <w:rsid w:val="00E32BED"/>
    <w:rsid w:val="00E331C6"/>
    <w:rsid w:val="00E334B0"/>
    <w:rsid w:val="00E337C2"/>
    <w:rsid w:val="00E33B32"/>
    <w:rsid w:val="00E33F8D"/>
    <w:rsid w:val="00E34241"/>
    <w:rsid w:val="00E34BD0"/>
    <w:rsid w:val="00E34C1A"/>
    <w:rsid w:val="00E3576A"/>
    <w:rsid w:val="00E35B12"/>
    <w:rsid w:val="00E3669D"/>
    <w:rsid w:val="00E36D44"/>
    <w:rsid w:val="00E374DF"/>
    <w:rsid w:val="00E37F6D"/>
    <w:rsid w:val="00E40623"/>
    <w:rsid w:val="00E4127A"/>
    <w:rsid w:val="00E41F9D"/>
    <w:rsid w:val="00E43284"/>
    <w:rsid w:val="00E4344E"/>
    <w:rsid w:val="00E43563"/>
    <w:rsid w:val="00E435AF"/>
    <w:rsid w:val="00E43B11"/>
    <w:rsid w:val="00E45C7C"/>
    <w:rsid w:val="00E508B8"/>
    <w:rsid w:val="00E5190D"/>
    <w:rsid w:val="00E51D5B"/>
    <w:rsid w:val="00E520D9"/>
    <w:rsid w:val="00E52E99"/>
    <w:rsid w:val="00E53777"/>
    <w:rsid w:val="00E53B02"/>
    <w:rsid w:val="00E54407"/>
    <w:rsid w:val="00E54CBE"/>
    <w:rsid w:val="00E55C98"/>
    <w:rsid w:val="00E56C93"/>
    <w:rsid w:val="00E5706D"/>
    <w:rsid w:val="00E5777B"/>
    <w:rsid w:val="00E60591"/>
    <w:rsid w:val="00E612E6"/>
    <w:rsid w:val="00E613C4"/>
    <w:rsid w:val="00E6155C"/>
    <w:rsid w:val="00E61DA3"/>
    <w:rsid w:val="00E61F80"/>
    <w:rsid w:val="00E622B8"/>
    <w:rsid w:val="00E62746"/>
    <w:rsid w:val="00E631F7"/>
    <w:rsid w:val="00E6321E"/>
    <w:rsid w:val="00E63C46"/>
    <w:rsid w:val="00E64E9D"/>
    <w:rsid w:val="00E656DB"/>
    <w:rsid w:val="00E65E90"/>
    <w:rsid w:val="00E6604B"/>
    <w:rsid w:val="00E66BFC"/>
    <w:rsid w:val="00E66CEF"/>
    <w:rsid w:val="00E67DA3"/>
    <w:rsid w:val="00E70139"/>
    <w:rsid w:val="00E704A4"/>
    <w:rsid w:val="00E708CB"/>
    <w:rsid w:val="00E70F12"/>
    <w:rsid w:val="00E71AC1"/>
    <w:rsid w:val="00E71F3C"/>
    <w:rsid w:val="00E720E8"/>
    <w:rsid w:val="00E7270B"/>
    <w:rsid w:val="00E72D5D"/>
    <w:rsid w:val="00E7313A"/>
    <w:rsid w:val="00E73802"/>
    <w:rsid w:val="00E73E88"/>
    <w:rsid w:val="00E7545B"/>
    <w:rsid w:val="00E75551"/>
    <w:rsid w:val="00E75668"/>
    <w:rsid w:val="00E75A8D"/>
    <w:rsid w:val="00E75AE6"/>
    <w:rsid w:val="00E75E00"/>
    <w:rsid w:val="00E760DD"/>
    <w:rsid w:val="00E76364"/>
    <w:rsid w:val="00E76C6F"/>
    <w:rsid w:val="00E76D88"/>
    <w:rsid w:val="00E76DB5"/>
    <w:rsid w:val="00E76F44"/>
    <w:rsid w:val="00E76F4D"/>
    <w:rsid w:val="00E76FB4"/>
    <w:rsid w:val="00E77F26"/>
    <w:rsid w:val="00E77FC7"/>
    <w:rsid w:val="00E80982"/>
    <w:rsid w:val="00E81527"/>
    <w:rsid w:val="00E81760"/>
    <w:rsid w:val="00E82147"/>
    <w:rsid w:val="00E82E7A"/>
    <w:rsid w:val="00E83E89"/>
    <w:rsid w:val="00E8418C"/>
    <w:rsid w:val="00E844CF"/>
    <w:rsid w:val="00E84BC1"/>
    <w:rsid w:val="00E851B8"/>
    <w:rsid w:val="00E855E4"/>
    <w:rsid w:val="00E85610"/>
    <w:rsid w:val="00E8567F"/>
    <w:rsid w:val="00E864C5"/>
    <w:rsid w:val="00E86603"/>
    <w:rsid w:val="00E86866"/>
    <w:rsid w:val="00E86B96"/>
    <w:rsid w:val="00E872EC"/>
    <w:rsid w:val="00E878AB"/>
    <w:rsid w:val="00E87AB6"/>
    <w:rsid w:val="00E909DD"/>
    <w:rsid w:val="00E90F09"/>
    <w:rsid w:val="00E920BF"/>
    <w:rsid w:val="00E92153"/>
    <w:rsid w:val="00E923DA"/>
    <w:rsid w:val="00E93B37"/>
    <w:rsid w:val="00E93B4A"/>
    <w:rsid w:val="00E93CB6"/>
    <w:rsid w:val="00E94566"/>
    <w:rsid w:val="00E94B4A"/>
    <w:rsid w:val="00E94C50"/>
    <w:rsid w:val="00E94CEA"/>
    <w:rsid w:val="00E9506F"/>
    <w:rsid w:val="00E95258"/>
    <w:rsid w:val="00E95A9C"/>
    <w:rsid w:val="00E962B0"/>
    <w:rsid w:val="00E9747E"/>
    <w:rsid w:val="00E97708"/>
    <w:rsid w:val="00EA0880"/>
    <w:rsid w:val="00EA0AFF"/>
    <w:rsid w:val="00EA12B6"/>
    <w:rsid w:val="00EA13DF"/>
    <w:rsid w:val="00EA191C"/>
    <w:rsid w:val="00EA1B01"/>
    <w:rsid w:val="00EA1DD7"/>
    <w:rsid w:val="00EA1F1F"/>
    <w:rsid w:val="00EA1FD1"/>
    <w:rsid w:val="00EA310F"/>
    <w:rsid w:val="00EA3730"/>
    <w:rsid w:val="00EA47F1"/>
    <w:rsid w:val="00EA484B"/>
    <w:rsid w:val="00EA5354"/>
    <w:rsid w:val="00EA629C"/>
    <w:rsid w:val="00EA64B9"/>
    <w:rsid w:val="00EA6580"/>
    <w:rsid w:val="00EA73F0"/>
    <w:rsid w:val="00EA7A44"/>
    <w:rsid w:val="00EB03CD"/>
    <w:rsid w:val="00EB0984"/>
    <w:rsid w:val="00EB0F1B"/>
    <w:rsid w:val="00EB10CD"/>
    <w:rsid w:val="00EB1A5F"/>
    <w:rsid w:val="00EB1AB2"/>
    <w:rsid w:val="00EB3656"/>
    <w:rsid w:val="00EB3FD0"/>
    <w:rsid w:val="00EB4288"/>
    <w:rsid w:val="00EB4414"/>
    <w:rsid w:val="00EB45B5"/>
    <w:rsid w:val="00EB4A78"/>
    <w:rsid w:val="00EB5C10"/>
    <w:rsid w:val="00EB6CCC"/>
    <w:rsid w:val="00EB6DED"/>
    <w:rsid w:val="00EB72AE"/>
    <w:rsid w:val="00EB743C"/>
    <w:rsid w:val="00EB746E"/>
    <w:rsid w:val="00EB7DB2"/>
    <w:rsid w:val="00EC008B"/>
    <w:rsid w:val="00EC0160"/>
    <w:rsid w:val="00EC07FE"/>
    <w:rsid w:val="00EC0A14"/>
    <w:rsid w:val="00EC0D11"/>
    <w:rsid w:val="00EC146E"/>
    <w:rsid w:val="00EC1A23"/>
    <w:rsid w:val="00EC281E"/>
    <w:rsid w:val="00EC2BFB"/>
    <w:rsid w:val="00EC2F3F"/>
    <w:rsid w:val="00EC3E18"/>
    <w:rsid w:val="00EC3F9B"/>
    <w:rsid w:val="00EC509A"/>
    <w:rsid w:val="00EC50CA"/>
    <w:rsid w:val="00EC5C77"/>
    <w:rsid w:val="00EC6102"/>
    <w:rsid w:val="00EC65E8"/>
    <w:rsid w:val="00EC69E2"/>
    <w:rsid w:val="00EC6B4B"/>
    <w:rsid w:val="00EC6C4F"/>
    <w:rsid w:val="00EC70E5"/>
    <w:rsid w:val="00ED0318"/>
    <w:rsid w:val="00ED0720"/>
    <w:rsid w:val="00ED0B05"/>
    <w:rsid w:val="00ED111E"/>
    <w:rsid w:val="00ED2579"/>
    <w:rsid w:val="00ED27A6"/>
    <w:rsid w:val="00ED35DC"/>
    <w:rsid w:val="00ED36C0"/>
    <w:rsid w:val="00ED46AB"/>
    <w:rsid w:val="00ED4C0D"/>
    <w:rsid w:val="00ED4D42"/>
    <w:rsid w:val="00ED4F6A"/>
    <w:rsid w:val="00ED5213"/>
    <w:rsid w:val="00ED5D8A"/>
    <w:rsid w:val="00ED604A"/>
    <w:rsid w:val="00ED6757"/>
    <w:rsid w:val="00ED76F2"/>
    <w:rsid w:val="00ED7825"/>
    <w:rsid w:val="00EE003C"/>
    <w:rsid w:val="00EE009A"/>
    <w:rsid w:val="00EE0F66"/>
    <w:rsid w:val="00EE0F9D"/>
    <w:rsid w:val="00EE12FA"/>
    <w:rsid w:val="00EE16D3"/>
    <w:rsid w:val="00EE1A7F"/>
    <w:rsid w:val="00EE2351"/>
    <w:rsid w:val="00EE2C2E"/>
    <w:rsid w:val="00EE3349"/>
    <w:rsid w:val="00EE3A51"/>
    <w:rsid w:val="00EE3BC6"/>
    <w:rsid w:val="00EE4012"/>
    <w:rsid w:val="00EE4E65"/>
    <w:rsid w:val="00EE5014"/>
    <w:rsid w:val="00EE63BE"/>
    <w:rsid w:val="00EE67A1"/>
    <w:rsid w:val="00EE6B61"/>
    <w:rsid w:val="00EE704C"/>
    <w:rsid w:val="00EE7482"/>
    <w:rsid w:val="00EF0054"/>
    <w:rsid w:val="00EF045A"/>
    <w:rsid w:val="00EF0B82"/>
    <w:rsid w:val="00EF0B9B"/>
    <w:rsid w:val="00EF15A3"/>
    <w:rsid w:val="00EF1953"/>
    <w:rsid w:val="00EF2E30"/>
    <w:rsid w:val="00EF31D1"/>
    <w:rsid w:val="00EF3A46"/>
    <w:rsid w:val="00EF42D4"/>
    <w:rsid w:val="00EF44CC"/>
    <w:rsid w:val="00EF46A0"/>
    <w:rsid w:val="00EF5086"/>
    <w:rsid w:val="00EF5CF7"/>
    <w:rsid w:val="00EF6278"/>
    <w:rsid w:val="00EF6AE3"/>
    <w:rsid w:val="00EF7B5C"/>
    <w:rsid w:val="00F00568"/>
    <w:rsid w:val="00F010E9"/>
    <w:rsid w:val="00F012C9"/>
    <w:rsid w:val="00F017F1"/>
    <w:rsid w:val="00F01D23"/>
    <w:rsid w:val="00F02F41"/>
    <w:rsid w:val="00F030A5"/>
    <w:rsid w:val="00F0394F"/>
    <w:rsid w:val="00F03A25"/>
    <w:rsid w:val="00F03BD7"/>
    <w:rsid w:val="00F05B1E"/>
    <w:rsid w:val="00F05B36"/>
    <w:rsid w:val="00F05BC9"/>
    <w:rsid w:val="00F0671B"/>
    <w:rsid w:val="00F067E2"/>
    <w:rsid w:val="00F06E33"/>
    <w:rsid w:val="00F06E90"/>
    <w:rsid w:val="00F075E8"/>
    <w:rsid w:val="00F07E2A"/>
    <w:rsid w:val="00F07E77"/>
    <w:rsid w:val="00F10A5F"/>
    <w:rsid w:val="00F10E12"/>
    <w:rsid w:val="00F11F36"/>
    <w:rsid w:val="00F134FD"/>
    <w:rsid w:val="00F13E5D"/>
    <w:rsid w:val="00F13EB2"/>
    <w:rsid w:val="00F14458"/>
    <w:rsid w:val="00F15B20"/>
    <w:rsid w:val="00F16936"/>
    <w:rsid w:val="00F16CB3"/>
    <w:rsid w:val="00F17534"/>
    <w:rsid w:val="00F175E6"/>
    <w:rsid w:val="00F175FD"/>
    <w:rsid w:val="00F17602"/>
    <w:rsid w:val="00F17B7A"/>
    <w:rsid w:val="00F17BFE"/>
    <w:rsid w:val="00F2039E"/>
    <w:rsid w:val="00F20505"/>
    <w:rsid w:val="00F20760"/>
    <w:rsid w:val="00F21111"/>
    <w:rsid w:val="00F228DF"/>
    <w:rsid w:val="00F22B49"/>
    <w:rsid w:val="00F236ED"/>
    <w:rsid w:val="00F23CD3"/>
    <w:rsid w:val="00F245C2"/>
    <w:rsid w:val="00F24F97"/>
    <w:rsid w:val="00F257E1"/>
    <w:rsid w:val="00F25F79"/>
    <w:rsid w:val="00F26402"/>
    <w:rsid w:val="00F264B4"/>
    <w:rsid w:val="00F26AF9"/>
    <w:rsid w:val="00F26B3E"/>
    <w:rsid w:val="00F26CCB"/>
    <w:rsid w:val="00F27785"/>
    <w:rsid w:val="00F278F9"/>
    <w:rsid w:val="00F30717"/>
    <w:rsid w:val="00F3080B"/>
    <w:rsid w:val="00F309C6"/>
    <w:rsid w:val="00F3152A"/>
    <w:rsid w:val="00F31876"/>
    <w:rsid w:val="00F33052"/>
    <w:rsid w:val="00F3355B"/>
    <w:rsid w:val="00F33A6A"/>
    <w:rsid w:val="00F33ABA"/>
    <w:rsid w:val="00F33BA4"/>
    <w:rsid w:val="00F33DF1"/>
    <w:rsid w:val="00F3523A"/>
    <w:rsid w:val="00F36030"/>
    <w:rsid w:val="00F36478"/>
    <w:rsid w:val="00F37929"/>
    <w:rsid w:val="00F4019A"/>
    <w:rsid w:val="00F402F7"/>
    <w:rsid w:val="00F40361"/>
    <w:rsid w:val="00F415EA"/>
    <w:rsid w:val="00F41A5B"/>
    <w:rsid w:val="00F41CEC"/>
    <w:rsid w:val="00F427F1"/>
    <w:rsid w:val="00F43A9C"/>
    <w:rsid w:val="00F44149"/>
    <w:rsid w:val="00F44BC5"/>
    <w:rsid w:val="00F4508B"/>
    <w:rsid w:val="00F45677"/>
    <w:rsid w:val="00F45B22"/>
    <w:rsid w:val="00F4648D"/>
    <w:rsid w:val="00F46A81"/>
    <w:rsid w:val="00F46DE6"/>
    <w:rsid w:val="00F47CCE"/>
    <w:rsid w:val="00F47D1D"/>
    <w:rsid w:val="00F50DFC"/>
    <w:rsid w:val="00F50EF1"/>
    <w:rsid w:val="00F512E4"/>
    <w:rsid w:val="00F52AB7"/>
    <w:rsid w:val="00F52BDF"/>
    <w:rsid w:val="00F53864"/>
    <w:rsid w:val="00F53D95"/>
    <w:rsid w:val="00F548EF"/>
    <w:rsid w:val="00F54D3C"/>
    <w:rsid w:val="00F5540E"/>
    <w:rsid w:val="00F562FC"/>
    <w:rsid w:val="00F57721"/>
    <w:rsid w:val="00F60EEA"/>
    <w:rsid w:val="00F61AE4"/>
    <w:rsid w:val="00F61E6E"/>
    <w:rsid w:val="00F6208B"/>
    <w:rsid w:val="00F62113"/>
    <w:rsid w:val="00F629D8"/>
    <w:rsid w:val="00F629ED"/>
    <w:rsid w:val="00F62C19"/>
    <w:rsid w:val="00F62EC6"/>
    <w:rsid w:val="00F63BD0"/>
    <w:rsid w:val="00F64758"/>
    <w:rsid w:val="00F6558D"/>
    <w:rsid w:val="00F65905"/>
    <w:rsid w:val="00F65F34"/>
    <w:rsid w:val="00F65FB5"/>
    <w:rsid w:val="00F66B6F"/>
    <w:rsid w:val="00F67370"/>
    <w:rsid w:val="00F67507"/>
    <w:rsid w:val="00F67AF2"/>
    <w:rsid w:val="00F718D6"/>
    <w:rsid w:val="00F71CDD"/>
    <w:rsid w:val="00F74096"/>
    <w:rsid w:val="00F74179"/>
    <w:rsid w:val="00F74230"/>
    <w:rsid w:val="00F74502"/>
    <w:rsid w:val="00F74874"/>
    <w:rsid w:val="00F74E9E"/>
    <w:rsid w:val="00F751D7"/>
    <w:rsid w:val="00F76286"/>
    <w:rsid w:val="00F76808"/>
    <w:rsid w:val="00F768B9"/>
    <w:rsid w:val="00F76D6A"/>
    <w:rsid w:val="00F77316"/>
    <w:rsid w:val="00F80747"/>
    <w:rsid w:val="00F81BAD"/>
    <w:rsid w:val="00F82B5F"/>
    <w:rsid w:val="00F82D70"/>
    <w:rsid w:val="00F836FF"/>
    <w:rsid w:val="00F83B59"/>
    <w:rsid w:val="00F83C50"/>
    <w:rsid w:val="00F83E11"/>
    <w:rsid w:val="00F83FF8"/>
    <w:rsid w:val="00F8415F"/>
    <w:rsid w:val="00F84564"/>
    <w:rsid w:val="00F84567"/>
    <w:rsid w:val="00F84DF0"/>
    <w:rsid w:val="00F854F2"/>
    <w:rsid w:val="00F8563E"/>
    <w:rsid w:val="00F856AB"/>
    <w:rsid w:val="00F856D2"/>
    <w:rsid w:val="00F8572C"/>
    <w:rsid w:val="00F85F60"/>
    <w:rsid w:val="00F8609B"/>
    <w:rsid w:val="00F8671B"/>
    <w:rsid w:val="00F871AC"/>
    <w:rsid w:val="00F873E3"/>
    <w:rsid w:val="00F87969"/>
    <w:rsid w:val="00F87CDD"/>
    <w:rsid w:val="00F90B71"/>
    <w:rsid w:val="00F9173E"/>
    <w:rsid w:val="00F91D5E"/>
    <w:rsid w:val="00F91F2B"/>
    <w:rsid w:val="00F92947"/>
    <w:rsid w:val="00F929D8"/>
    <w:rsid w:val="00F92A23"/>
    <w:rsid w:val="00F9324F"/>
    <w:rsid w:val="00F934CB"/>
    <w:rsid w:val="00F94030"/>
    <w:rsid w:val="00F941A2"/>
    <w:rsid w:val="00F941CB"/>
    <w:rsid w:val="00F94A9A"/>
    <w:rsid w:val="00F94CAD"/>
    <w:rsid w:val="00F94D14"/>
    <w:rsid w:val="00F9532F"/>
    <w:rsid w:val="00F95B41"/>
    <w:rsid w:val="00F9636C"/>
    <w:rsid w:val="00F96382"/>
    <w:rsid w:val="00F963D6"/>
    <w:rsid w:val="00F9641D"/>
    <w:rsid w:val="00F964E1"/>
    <w:rsid w:val="00F965D8"/>
    <w:rsid w:val="00F967E5"/>
    <w:rsid w:val="00F96AAE"/>
    <w:rsid w:val="00F97167"/>
    <w:rsid w:val="00F97663"/>
    <w:rsid w:val="00F97979"/>
    <w:rsid w:val="00FA00A0"/>
    <w:rsid w:val="00FA01BA"/>
    <w:rsid w:val="00FA111C"/>
    <w:rsid w:val="00FA197E"/>
    <w:rsid w:val="00FA1AA2"/>
    <w:rsid w:val="00FA1D01"/>
    <w:rsid w:val="00FA1D0E"/>
    <w:rsid w:val="00FA1D3A"/>
    <w:rsid w:val="00FA1D70"/>
    <w:rsid w:val="00FA1E5F"/>
    <w:rsid w:val="00FA2029"/>
    <w:rsid w:val="00FA2BC6"/>
    <w:rsid w:val="00FA36D5"/>
    <w:rsid w:val="00FA3DF1"/>
    <w:rsid w:val="00FA3E96"/>
    <w:rsid w:val="00FA4155"/>
    <w:rsid w:val="00FA48F7"/>
    <w:rsid w:val="00FA5E72"/>
    <w:rsid w:val="00FA60F5"/>
    <w:rsid w:val="00FA65C5"/>
    <w:rsid w:val="00FA6988"/>
    <w:rsid w:val="00FA75EB"/>
    <w:rsid w:val="00FA76A9"/>
    <w:rsid w:val="00FA78DD"/>
    <w:rsid w:val="00FB0080"/>
    <w:rsid w:val="00FB0664"/>
    <w:rsid w:val="00FB1867"/>
    <w:rsid w:val="00FB1C9A"/>
    <w:rsid w:val="00FB2089"/>
    <w:rsid w:val="00FB38CB"/>
    <w:rsid w:val="00FB3984"/>
    <w:rsid w:val="00FB3A1F"/>
    <w:rsid w:val="00FB3CDD"/>
    <w:rsid w:val="00FB4056"/>
    <w:rsid w:val="00FB469F"/>
    <w:rsid w:val="00FB4916"/>
    <w:rsid w:val="00FB4F6F"/>
    <w:rsid w:val="00FB5193"/>
    <w:rsid w:val="00FB58E4"/>
    <w:rsid w:val="00FB6D45"/>
    <w:rsid w:val="00FB6F51"/>
    <w:rsid w:val="00FB777A"/>
    <w:rsid w:val="00FC02B1"/>
    <w:rsid w:val="00FC11CB"/>
    <w:rsid w:val="00FC19A1"/>
    <w:rsid w:val="00FC1A8A"/>
    <w:rsid w:val="00FC21BC"/>
    <w:rsid w:val="00FC23E5"/>
    <w:rsid w:val="00FC32F4"/>
    <w:rsid w:val="00FC3DAD"/>
    <w:rsid w:val="00FC55CD"/>
    <w:rsid w:val="00FC56F6"/>
    <w:rsid w:val="00FC67F3"/>
    <w:rsid w:val="00FC71D4"/>
    <w:rsid w:val="00FD00D5"/>
    <w:rsid w:val="00FD0182"/>
    <w:rsid w:val="00FD02A8"/>
    <w:rsid w:val="00FD0D12"/>
    <w:rsid w:val="00FD0D8B"/>
    <w:rsid w:val="00FD18FF"/>
    <w:rsid w:val="00FD2F19"/>
    <w:rsid w:val="00FD327E"/>
    <w:rsid w:val="00FD340D"/>
    <w:rsid w:val="00FD40B1"/>
    <w:rsid w:val="00FD4F65"/>
    <w:rsid w:val="00FD50F0"/>
    <w:rsid w:val="00FD562F"/>
    <w:rsid w:val="00FD5902"/>
    <w:rsid w:val="00FD69E9"/>
    <w:rsid w:val="00FD753E"/>
    <w:rsid w:val="00FD764D"/>
    <w:rsid w:val="00FE03BF"/>
    <w:rsid w:val="00FE0D82"/>
    <w:rsid w:val="00FE1C2F"/>
    <w:rsid w:val="00FE1ED7"/>
    <w:rsid w:val="00FE2452"/>
    <w:rsid w:val="00FE2A26"/>
    <w:rsid w:val="00FE3433"/>
    <w:rsid w:val="00FE376C"/>
    <w:rsid w:val="00FE4261"/>
    <w:rsid w:val="00FE4DD0"/>
    <w:rsid w:val="00FE573F"/>
    <w:rsid w:val="00FE5817"/>
    <w:rsid w:val="00FE58EF"/>
    <w:rsid w:val="00FE61B5"/>
    <w:rsid w:val="00FE6894"/>
    <w:rsid w:val="00FE6DCF"/>
    <w:rsid w:val="00FE77E4"/>
    <w:rsid w:val="00FF2777"/>
    <w:rsid w:val="00FF37DA"/>
    <w:rsid w:val="00FF4850"/>
    <w:rsid w:val="00FF5021"/>
    <w:rsid w:val="00FF7095"/>
    <w:rsid w:val="00FF70DA"/>
    <w:rsid w:val="00FF73F4"/>
    <w:rsid w:val="00FF73FE"/>
    <w:rsid w:val="014C119A"/>
    <w:rsid w:val="03B160FE"/>
    <w:rsid w:val="0D8B5B11"/>
    <w:rsid w:val="128527CC"/>
    <w:rsid w:val="13190989"/>
    <w:rsid w:val="1F5D2DFF"/>
    <w:rsid w:val="219D7EB7"/>
    <w:rsid w:val="245E5B78"/>
    <w:rsid w:val="2B3A0C04"/>
    <w:rsid w:val="2D3A1658"/>
    <w:rsid w:val="2DD25A5D"/>
    <w:rsid w:val="73E079B5"/>
    <w:rsid w:val="749C4322"/>
    <w:rsid w:val="77AC6460"/>
    <w:rsid w:val="79B65CA8"/>
    <w:rsid w:val="7C722F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27271"/>
  <w15:docId w15:val="{0057CD1D-E100-4844-8803-D99108C1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表段落1"/>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rsid w:val="008F0519"/>
    <w:pPr>
      <w:ind w:firstLineChars="200" w:firstLine="420"/>
    </w:pPr>
  </w:style>
  <w:style w:type="paragraph" w:customStyle="1" w:styleId="2">
    <w:name w:val="列表段落2"/>
    <w:basedOn w:val="a"/>
    <w:uiPriority w:val="34"/>
    <w:qFormat/>
    <w:rsid w:val="0018150D"/>
    <w:pPr>
      <w:spacing w:after="160" w:line="259" w:lineRule="auto"/>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5B3345E-B64D-42F7-8979-69C646B08ED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Yanna Gao</dc:creator>
  <cp:lastModifiedBy>Luo xin</cp:lastModifiedBy>
  <cp:revision>57</cp:revision>
  <cp:lastPrinted>2021-08-20T16:55:00Z</cp:lastPrinted>
  <dcterms:created xsi:type="dcterms:W3CDTF">2022-03-25T02:46:00Z</dcterms:created>
  <dcterms:modified xsi:type="dcterms:W3CDTF">2022-04-08T05:03:00Z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A8F3A4670BAE4F9F8F9F976A62A45EDE</vt:lpwstr>
  </property>
</Properties>
</file>