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6"/>
        <w:gridCol w:w="1674"/>
        <w:gridCol w:w="2720"/>
        <w:gridCol w:w="965"/>
        <w:gridCol w:w="736"/>
        <w:gridCol w:w="1541"/>
      </w:tblGrid>
      <w:tr w:rsidR="00FA1D19" w14:paraId="1873A91B" w14:textId="77777777">
        <w:trPr>
          <w:trHeight w:val="640"/>
          <w:tblHeader/>
          <w:jc w:val="center"/>
        </w:trPr>
        <w:tc>
          <w:tcPr>
            <w:tcW w:w="1456" w:type="dxa"/>
            <w:vMerge w:val="restart"/>
            <w:shd w:val="clear" w:color="auto" w:fill="auto"/>
            <w:vAlign w:val="center"/>
          </w:tcPr>
          <w:p w14:paraId="6638BBE2" w14:textId="77777777" w:rsidR="00FA1D19" w:rsidRDefault="00E24D13">
            <w:pPr>
              <w:pStyle w:val="a7"/>
              <w:spacing w:beforeLines="50" w:before="156" w:line="240" w:lineRule="exact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 wp14:anchorId="1E3D1A06" wp14:editId="291C0BCF">
                  <wp:simplePos x="0" y="0"/>
                  <wp:positionH relativeFrom="column">
                    <wp:posOffset>53975</wp:posOffset>
                  </wp:positionH>
                  <wp:positionV relativeFrom="paragraph">
                    <wp:posOffset>297180</wp:posOffset>
                  </wp:positionV>
                  <wp:extent cx="699770" cy="715645"/>
                  <wp:effectExtent l="19050" t="0" r="5080" b="0"/>
                  <wp:wrapNone/>
                  <wp:docPr id="2" name="图片 2" descr="logo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logo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770" cy="715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636" w:type="dxa"/>
            <w:gridSpan w:val="5"/>
            <w:shd w:val="clear" w:color="auto" w:fill="auto"/>
            <w:vAlign w:val="center"/>
          </w:tcPr>
          <w:p w14:paraId="298CC523" w14:textId="77777777" w:rsidR="00FA1D19" w:rsidRDefault="00E24D13">
            <w:pPr>
              <w:pStyle w:val="a7"/>
              <w:spacing w:line="240" w:lineRule="exact"/>
              <w:rPr>
                <w:rFonts w:ascii="华文中宋" w:eastAsia="华文中宋" w:hAnsi="华文中宋"/>
                <w:b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sz w:val="24"/>
                <w:szCs w:val="24"/>
              </w:rPr>
              <w:t>恒逸实业（文莱）有限公司</w:t>
            </w:r>
            <w:r>
              <w:rPr>
                <w:rFonts w:ascii="华文中宋" w:eastAsia="华文中宋" w:hAnsi="华文中宋" w:hint="eastAsia"/>
                <w:b/>
                <w:sz w:val="24"/>
                <w:szCs w:val="24"/>
              </w:rPr>
              <w:t xml:space="preserve">  </w:t>
            </w: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Hengyi Industries Sdn Bhd</w:t>
            </w:r>
          </w:p>
        </w:tc>
      </w:tr>
      <w:tr w:rsidR="00FA1D19" w14:paraId="01269A29" w14:textId="77777777">
        <w:trPr>
          <w:trHeight w:val="640"/>
          <w:tblHeader/>
          <w:jc w:val="center"/>
        </w:trPr>
        <w:tc>
          <w:tcPr>
            <w:tcW w:w="1456" w:type="dxa"/>
            <w:vMerge/>
            <w:shd w:val="clear" w:color="auto" w:fill="auto"/>
          </w:tcPr>
          <w:p w14:paraId="282B3F09" w14:textId="77777777" w:rsidR="00FA1D19" w:rsidRDefault="00FA1D19">
            <w:pPr>
              <w:pStyle w:val="a7"/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7636" w:type="dxa"/>
            <w:gridSpan w:val="5"/>
            <w:shd w:val="clear" w:color="auto" w:fill="auto"/>
            <w:vAlign w:val="center"/>
          </w:tcPr>
          <w:p w14:paraId="1E1E0806" w14:textId="77777777" w:rsidR="00FA1D19" w:rsidRDefault="00E24D13">
            <w:pPr>
              <w:pStyle w:val="a7"/>
              <w:spacing w:line="240" w:lineRule="exact"/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sz w:val="24"/>
                <w:szCs w:val="24"/>
              </w:rPr>
              <w:t>月度HSE会议纪要</w:t>
            </w:r>
            <w:r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</w:rPr>
              <w:t xml:space="preserve">/ Monthly HSE Meeting </w:t>
            </w: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Minutes</w:t>
            </w:r>
          </w:p>
        </w:tc>
      </w:tr>
      <w:tr w:rsidR="00FA1D19" w14:paraId="7E53932E" w14:textId="77777777">
        <w:trPr>
          <w:trHeight w:val="640"/>
          <w:tblHeader/>
          <w:jc w:val="center"/>
        </w:trPr>
        <w:tc>
          <w:tcPr>
            <w:tcW w:w="1456" w:type="dxa"/>
            <w:vMerge/>
            <w:shd w:val="clear" w:color="auto" w:fill="auto"/>
          </w:tcPr>
          <w:p w14:paraId="40F4D16A" w14:textId="77777777" w:rsidR="00FA1D19" w:rsidRDefault="00FA1D19">
            <w:pPr>
              <w:pStyle w:val="a7"/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14:paraId="0B12A408" w14:textId="77777777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记录编号</w:t>
            </w:r>
          </w:p>
          <w:p w14:paraId="652B81A6" w14:textId="77777777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  <w:lang w:val="en-GB"/>
              </w:rPr>
            </w:pPr>
            <w:r>
              <w:rPr>
                <w:rFonts w:ascii="Arial Unicode MS" w:hAnsi="Arial Unicode MS"/>
                <w:spacing w:val="-4"/>
                <w:sz w:val="21"/>
                <w:szCs w:val="21"/>
              </w:rPr>
              <w:t>Record No.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5119A6BA" w14:textId="35E49B8D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sz w:val="21"/>
                <w:szCs w:val="21"/>
              </w:rPr>
              <w:t>HYBN-T6-11-00</w:t>
            </w:r>
            <w:r>
              <w:rPr>
                <w:rFonts w:ascii="Arial" w:eastAsia="黑体" w:hAnsi="Arial" w:cs="Arial"/>
                <w:sz w:val="21"/>
                <w:szCs w:val="21"/>
              </w:rPr>
              <w:t>0</w:t>
            </w:r>
            <w:r w:rsidR="00F143B1">
              <w:rPr>
                <w:rFonts w:ascii="Arial" w:eastAsia="黑体" w:hAnsi="Arial" w:cs="Arial"/>
                <w:sz w:val="21"/>
                <w:szCs w:val="21"/>
              </w:rPr>
              <w:t>6</w:t>
            </w:r>
            <w:r>
              <w:rPr>
                <w:rFonts w:ascii="Arial" w:eastAsia="黑体" w:hAnsi="Arial" w:cs="Arial" w:hint="eastAsia"/>
                <w:sz w:val="21"/>
                <w:szCs w:val="21"/>
              </w:rPr>
              <w:t>-202</w:t>
            </w:r>
            <w:r w:rsidR="00352445">
              <w:rPr>
                <w:rFonts w:ascii="Arial" w:eastAsia="黑体" w:hAnsi="Arial" w:cs="Arial"/>
                <w:sz w:val="21"/>
                <w:szCs w:val="21"/>
              </w:rPr>
              <w:t>2</w:t>
            </w:r>
            <w:r>
              <w:rPr>
                <w:rFonts w:ascii="Arial" w:eastAsia="黑体" w:hAnsi="Arial" w:cs="Arial" w:hint="eastAsia"/>
                <w:sz w:val="21"/>
                <w:szCs w:val="21"/>
              </w:rPr>
              <w:t>-1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sdt>
            <w:sdtPr>
              <w:id w:val="-102894198"/>
            </w:sdtPr>
            <w:sdtEndPr>
              <w:rPr>
                <w:rFonts w:ascii="Arial Unicode MS" w:eastAsia="Arial Unicode MS" w:hAnsi="Arial Unicode MS" w:cs="Arial Unicode MS"/>
                <w:szCs w:val="21"/>
              </w:rPr>
            </w:sdtEndPr>
            <w:sdtContent>
              <w:p w14:paraId="601E1D36" w14:textId="1A3B49A8" w:rsidR="00FA1D19" w:rsidRDefault="00E24D13">
                <w:pPr>
                  <w:jc w:val="center"/>
                  <w:rPr>
                    <w:rFonts w:ascii="Arial Unicode MS" w:eastAsia="Arial Unicode MS" w:hAnsi="Arial Unicode MS" w:cs="Arial Unicode MS"/>
                    <w:szCs w:val="21"/>
                  </w:rPr>
                </w:pPr>
                <w:r>
                  <w:rPr>
                    <w:rFonts w:ascii="Arial Unicode MS" w:eastAsia="Arial Unicode MS" w:hAnsi="Arial Unicode MS" w:cs="Arial Unicode MS"/>
                    <w:szCs w:val="21"/>
                  </w:rPr>
                  <w:t xml:space="preserve">Page  </w:t>
                </w:r>
                <w:sdt>
                  <w:sdtPr>
                    <w:rPr>
                      <w:rFonts w:ascii="Arial Unicode MS" w:eastAsia="Arial Unicode MS" w:hAnsi="Arial Unicode MS" w:cs="Arial Unicode MS"/>
                      <w:szCs w:val="21"/>
                    </w:rPr>
                    <w:id w:val="625747045"/>
                  </w:sdtPr>
                  <w:sdtEndPr>
                    <w:rPr>
                      <w:szCs w:val="24"/>
                    </w:rPr>
                  </w:sdtEndPr>
                  <w:sdtContent>
                    <w:sdt>
                      <w:sdtPr>
                        <w:rPr>
                          <w:rFonts w:ascii="Arial Unicode MS" w:eastAsia="Arial Unicode MS" w:hAnsi="Arial Unicode MS" w:cs="Arial Unicode MS"/>
                        </w:rPr>
                        <w:id w:val="-1988687231"/>
                      </w:sdtPr>
                      <w:sdtContent>
                        <w:r>
                          <w:rPr>
                            <w:rFonts w:ascii="Arial Unicode MS" w:eastAsia="Arial Unicode MS" w:hAnsi="Arial Unicode MS" w:cs="Arial Unicode MS"/>
                          </w:rPr>
                          <w:fldChar w:fldCharType="begin"/>
                        </w:r>
                        <w:r>
                          <w:rPr>
                            <w:rFonts w:ascii="Arial Unicode MS" w:eastAsia="Arial Unicode MS" w:hAnsi="Arial Unicode MS" w:cs="Arial Unicode MS"/>
                          </w:rPr>
                          <w:instrText xml:space="preserve"> PAGE </w:instrText>
                        </w:r>
                        <w:r>
                          <w:rPr>
                            <w:rFonts w:ascii="Arial Unicode MS" w:eastAsia="Arial Unicode MS" w:hAnsi="Arial Unicode MS" w:cs="Arial Unicode MS"/>
                          </w:rPr>
                          <w:fldChar w:fldCharType="separate"/>
                        </w:r>
                        <w:r w:rsidR="00FD5385">
                          <w:rPr>
                            <w:rFonts w:ascii="Arial Unicode MS" w:eastAsia="Arial Unicode MS" w:hAnsi="Arial Unicode MS" w:cs="Arial Unicode MS"/>
                            <w:noProof/>
                          </w:rPr>
                          <w:t>1</w:t>
                        </w:r>
                        <w:r>
                          <w:rPr>
                            <w:rFonts w:ascii="Arial Unicode MS" w:eastAsia="Arial Unicode MS" w:hAnsi="Arial Unicode MS" w:cs="Arial Unicode MS"/>
                          </w:rPr>
                          <w:fldChar w:fldCharType="end"/>
                        </w:r>
                        <w:r>
                          <w:rPr>
                            <w:rFonts w:ascii="Arial Unicode MS" w:eastAsia="Arial Unicode MS" w:hAnsi="Arial Unicode MS" w:cs="Arial Unicode MS"/>
                            <w:lang w:val="zh-CN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 w:hint="eastAsia"/>
                            <w:lang w:val="zh-CN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bCs/>
                            <w:szCs w:val="21"/>
                          </w:rPr>
                          <w:t>of</w:t>
                        </w:r>
                        <w:r>
                          <w:rPr>
                            <w:rFonts w:ascii="Arial Unicode MS" w:eastAsia="Arial Unicode MS" w:hAnsi="Arial Unicode MS" w:cs="Arial Unicode MS" w:hint="eastAsia"/>
                            <w:lang w:val="zh-CN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lang w:val="zh-CN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 w:hint="eastAsia"/>
                          </w:rPr>
                          <w:t>2</w:t>
                        </w:r>
                      </w:sdtContent>
                    </w:sdt>
                  </w:sdtContent>
                </w:sdt>
              </w:p>
            </w:sdtContent>
          </w:sdt>
        </w:tc>
      </w:tr>
      <w:tr w:rsidR="00FA1D19" w14:paraId="39E0DD09" w14:textId="77777777">
        <w:trPr>
          <w:trHeight w:val="640"/>
          <w:jc w:val="center"/>
        </w:trPr>
        <w:tc>
          <w:tcPr>
            <w:tcW w:w="1456" w:type="dxa"/>
            <w:shd w:val="clear" w:color="auto" w:fill="auto"/>
            <w:vAlign w:val="center"/>
          </w:tcPr>
          <w:p w14:paraId="6742417F" w14:textId="77777777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会议名称</w:t>
            </w:r>
          </w:p>
          <w:p w14:paraId="73D793A7" w14:textId="77777777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Meeting Title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30486ACD" w14:textId="77777777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 xml:space="preserve">Monthly HSE meeting </w:t>
            </w:r>
            <w:r>
              <w:rPr>
                <w:rFonts w:ascii="Arial Unicode MS" w:hAnsi="Arial Unicode MS" w:hint="eastAsia"/>
                <w:sz w:val="21"/>
                <w:szCs w:val="21"/>
              </w:rPr>
              <w:t>月度</w:t>
            </w:r>
            <w:r>
              <w:rPr>
                <w:rFonts w:ascii="Arial Unicode MS" w:hAnsi="Arial Unicode MS" w:hint="eastAsia"/>
                <w:sz w:val="21"/>
                <w:szCs w:val="21"/>
              </w:rPr>
              <w:t>HSE</w:t>
            </w:r>
            <w:r>
              <w:rPr>
                <w:rFonts w:ascii="Arial Unicode MS" w:hAnsi="Arial Unicode MS" w:hint="eastAsia"/>
                <w:sz w:val="21"/>
                <w:szCs w:val="21"/>
              </w:rPr>
              <w:t>例会</w:t>
            </w:r>
            <w:r>
              <w:rPr>
                <w:rFonts w:ascii="Arial Unicode MS" w:hAnsi="Arial Unicode MS" w:hint="eastAsia"/>
                <w:sz w:val="21"/>
                <w:szCs w:val="21"/>
              </w:rPr>
              <w:t xml:space="preserve">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6535FB22" w14:textId="77777777" w:rsidR="00FA1D19" w:rsidRDefault="00E24D13">
            <w:pPr>
              <w:tabs>
                <w:tab w:val="left" w:pos="615"/>
              </w:tabs>
              <w:spacing w:line="240" w:lineRule="exact"/>
              <w:jc w:val="center"/>
              <w:rPr>
                <w:rFonts w:ascii="Arial Unicode MS" w:hAnsi="Arial Unicode MS"/>
                <w:szCs w:val="21"/>
              </w:rPr>
            </w:pPr>
            <w:r>
              <w:rPr>
                <w:rFonts w:ascii="Arial Unicode MS" w:hAnsi="Arial Unicode MS" w:hint="eastAsia"/>
                <w:szCs w:val="21"/>
              </w:rPr>
              <w:t>主</w:t>
            </w:r>
            <w:r>
              <w:rPr>
                <w:rFonts w:ascii="Arial Unicode MS" w:hAnsi="Arial Unicode MS" w:hint="eastAsia"/>
                <w:szCs w:val="21"/>
              </w:rPr>
              <w:t xml:space="preserve"> </w:t>
            </w:r>
            <w:r>
              <w:rPr>
                <w:rFonts w:ascii="Arial Unicode MS" w:hAnsi="Arial Unicode MS" w:hint="eastAsia"/>
                <w:szCs w:val="21"/>
              </w:rPr>
              <w:t>持</w:t>
            </w:r>
            <w:r>
              <w:rPr>
                <w:rFonts w:ascii="Arial Unicode MS" w:hAnsi="Arial Unicode MS" w:hint="eastAsia"/>
                <w:szCs w:val="21"/>
              </w:rPr>
              <w:t xml:space="preserve"> </w:t>
            </w:r>
            <w:r>
              <w:rPr>
                <w:rFonts w:ascii="Arial Unicode MS" w:hAnsi="Arial Unicode MS" w:hint="eastAsia"/>
                <w:szCs w:val="21"/>
              </w:rPr>
              <w:t>人</w:t>
            </w:r>
          </w:p>
          <w:p w14:paraId="62F03E30" w14:textId="77777777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Chairperson</w:t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358E946D" w14:textId="19D405A5" w:rsidR="00FA1D19" w:rsidRDefault="00A16A64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杨</w:t>
            </w:r>
            <w:r w:rsidR="00464C76">
              <w:rPr>
                <w:rFonts w:ascii="Arial Unicode MS" w:hAnsi="Arial Unicode MS" w:hint="eastAsia"/>
                <w:sz w:val="21"/>
                <w:szCs w:val="21"/>
              </w:rPr>
              <w:t xml:space="preserve"> </w:t>
            </w:r>
            <w:r w:rsidR="00464C76">
              <w:rPr>
                <w:rFonts w:ascii="Arial Unicode MS" w:hAnsi="Arial Unicode MS" w:hint="eastAsia"/>
                <w:sz w:val="21"/>
                <w:szCs w:val="21"/>
              </w:rPr>
              <w:t>帆</w:t>
            </w:r>
          </w:p>
        </w:tc>
      </w:tr>
      <w:tr w:rsidR="00FA1D19" w14:paraId="7F85E6F6" w14:textId="77777777">
        <w:trPr>
          <w:trHeight w:val="521"/>
          <w:jc w:val="center"/>
        </w:trPr>
        <w:tc>
          <w:tcPr>
            <w:tcW w:w="1456" w:type="dxa"/>
            <w:shd w:val="clear" w:color="auto" w:fill="auto"/>
            <w:vAlign w:val="center"/>
          </w:tcPr>
          <w:p w14:paraId="028C6808" w14:textId="77777777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时间</w:t>
            </w:r>
            <w:r>
              <w:rPr>
                <w:rFonts w:ascii="Arial Unicode MS" w:hAnsi="Arial Unicode MS" w:hint="eastAsia"/>
                <w:sz w:val="21"/>
                <w:szCs w:val="21"/>
              </w:rPr>
              <w:t xml:space="preserve"> / Date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5F7FB280" w14:textId="27092D13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202</w:t>
            </w:r>
            <w:r w:rsidR="008845F2">
              <w:rPr>
                <w:rFonts w:ascii="Arial Unicode MS" w:hAnsi="Arial Unicode MS"/>
                <w:sz w:val="21"/>
                <w:szCs w:val="21"/>
              </w:rPr>
              <w:t>2</w:t>
            </w:r>
            <w:r>
              <w:rPr>
                <w:rFonts w:ascii="Arial Unicode MS" w:hAnsi="Arial Unicode MS" w:hint="eastAsia"/>
                <w:sz w:val="21"/>
                <w:szCs w:val="21"/>
              </w:rPr>
              <w:t>年</w:t>
            </w:r>
            <w:r w:rsidR="003356CA">
              <w:rPr>
                <w:rFonts w:ascii="Arial Unicode MS" w:hAnsi="Arial Unicode MS"/>
                <w:sz w:val="21"/>
                <w:szCs w:val="21"/>
              </w:rPr>
              <w:t>7</w:t>
            </w:r>
            <w:r>
              <w:rPr>
                <w:rFonts w:ascii="Arial Unicode MS" w:hAnsi="Arial Unicode MS" w:hint="eastAsia"/>
                <w:sz w:val="21"/>
                <w:szCs w:val="21"/>
              </w:rPr>
              <w:t>月</w:t>
            </w:r>
            <w:r w:rsidR="00322E08">
              <w:rPr>
                <w:rFonts w:ascii="Arial Unicode MS" w:hAnsi="Arial Unicode MS"/>
                <w:sz w:val="21"/>
                <w:szCs w:val="21"/>
              </w:rPr>
              <w:t>2</w:t>
            </w:r>
            <w:r w:rsidR="003356CA">
              <w:rPr>
                <w:rFonts w:ascii="Arial Unicode MS" w:hAnsi="Arial Unicode MS"/>
                <w:sz w:val="21"/>
                <w:szCs w:val="21"/>
              </w:rPr>
              <w:t>9</w:t>
            </w:r>
            <w:r>
              <w:rPr>
                <w:rFonts w:ascii="Arial Unicode MS" w:hAnsi="Arial Unicode MS" w:hint="eastAsia"/>
                <w:sz w:val="21"/>
                <w:szCs w:val="21"/>
              </w:rPr>
              <w:t>日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0EFD02A" w14:textId="77777777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地点</w:t>
            </w:r>
            <w:r>
              <w:rPr>
                <w:rFonts w:ascii="Arial Unicode MS" w:hAnsi="Arial Unicode MS"/>
                <w:sz w:val="21"/>
                <w:szCs w:val="21"/>
                <w:lang w:val="en-GB"/>
              </w:rPr>
              <w:t xml:space="preserve"> / </w:t>
            </w:r>
            <w:r>
              <w:rPr>
                <w:rFonts w:ascii="Arial Unicode MS" w:hAnsi="Arial Unicode MS" w:hint="eastAsia"/>
                <w:sz w:val="21"/>
                <w:szCs w:val="21"/>
              </w:rPr>
              <w:t>Venue</w:t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4B11A8CF" w14:textId="77777777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CCR 209</w:t>
            </w:r>
          </w:p>
        </w:tc>
      </w:tr>
      <w:tr w:rsidR="00FA1D19" w14:paraId="5A808662" w14:textId="77777777">
        <w:trPr>
          <w:trHeight w:val="632"/>
          <w:jc w:val="center"/>
        </w:trPr>
        <w:tc>
          <w:tcPr>
            <w:tcW w:w="9092" w:type="dxa"/>
            <w:gridSpan w:val="6"/>
            <w:shd w:val="clear" w:color="auto" w:fill="auto"/>
            <w:vAlign w:val="center"/>
          </w:tcPr>
          <w:p w14:paraId="4EFA5C6F" w14:textId="77777777" w:rsidR="00FA1D19" w:rsidRDefault="00E24D13">
            <w:pPr>
              <w:pStyle w:val="a7"/>
              <w:spacing w:line="320" w:lineRule="exact"/>
              <w:jc w:val="left"/>
              <w:rPr>
                <w:b/>
                <w:sz w:val="21"/>
                <w:szCs w:val="21"/>
                <w:lang w:val="en-GB"/>
              </w:rPr>
            </w:pPr>
            <w:r>
              <w:rPr>
                <w:rFonts w:ascii="Arial Unicode MS" w:eastAsia="仿宋_GB2312" w:hAnsi="Arial Unicode MS" w:hint="eastAsia"/>
                <w:b/>
                <w:sz w:val="21"/>
                <w:szCs w:val="21"/>
                <w:lang w:val="en-GB"/>
              </w:rPr>
              <w:t>签发</w:t>
            </w:r>
            <w:r>
              <w:rPr>
                <w:rFonts w:ascii="Arial Unicode MS" w:eastAsia="仿宋_GB2312" w:hAnsi="Arial Unicode MS" w:hint="eastAsia"/>
                <w:b/>
                <w:sz w:val="21"/>
                <w:szCs w:val="21"/>
              </w:rPr>
              <w:t>人</w:t>
            </w:r>
            <w:r>
              <w:rPr>
                <w:rFonts w:ascii="Arial Unicode MS" w:eastAsia="仿宋_GB2312" w:hAnsi="Arial Unicode MS"/>
                <w:b/>
                <w:sz w:val="21"/>
                <w:szCs w:val="21"/>
                <w:lang w:val="en-GB"/>
              </w:rPr>
              <w:t xml:space="preserve"> / </w:t>
            </w:r>
            <w:r>
              <w:rPr>
                <w:rFonts w:ascii="Arial Unicode MS" w:eastAsia="仿宋_GB2312" w:hAnsi="Arial Unicode MS"/>
                <w:b/>
                <w:sz w:val="21"/>
                <w:szCs w:val="21"/>
              </w:rPr>
              <w:t>signer:</w:t>
            </w:r>
            <w:r>
              <w:rPr>
                <w:rFonts w:ascii="Arial Unicode MS" w:eastAsia="仿宋_GB2312" w:hAnsi="Arial Unicode MS"/>
                <w:b/>
                <w:szCs w:val="21"/>
              </w:rPr>
              <w:t xml:space="preserve"> </w:t>
            </w:r>
          </w:p>
          <w:p w14:paraId="75B8EBE8" w14:textId="3D0414E6" w:rsidR="00FA1D19" w:rsidRDefault="00E24D13">
            <w:pPr>
              <w:pStyle w:val="a7"/>
              <w:spacing w:line="320" w:lineRule="exact"/>
              <w:ind w:firstLineChars="700" w:firstLine="1470"/>
              <w:jc w:val="both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华文中宋" w:eastAsia="华文中宋" w:hAnsi="华文中宋" w:hint="eastAsia"/>
                <w:sz w:val="21"/>
                <w:szCs w:val="21"/>
              </w:rPr>
              <w:t xml:space="preserve"> </w:t>
            </w:r>
            <w:r>
              <w:rPr>
                <w:rFonts w:ascii="华文中宋" w:eastAsia="华文中宋" w:hAnsi="华文中宋" w:hint="eastAsia"/>
                <w:sz w:val="28"/>
                <w:szCs w:val="28"/>
              </w:rPr>
              <w:t xml:space="preserve"> </w:t>
            </w:r>
            <w:r>
              <w:rPr>
                <w:rFonts w:ascii="楷体" w:eastAsia="楷体" w:hAnsi="楷体" w:hint="eastAsia"/>
                <w:sz w:val="28"/>
                <w:szCs w:val="28"/>
              </w:rPr>
              <w:t xml:space="preserve">  </w:t>
            </w:r>
          </w:p>
          <w:p w14:paraId="523F1E76" w14:textId="0C2264AA" w:rsidR="00FA1D19" w:rsidRDefault="00E24D13">
            <w:pPr>
              <w:pStyle w:val="a7"/>
              <w:spacing w:line="320" w:lineRule="exact"/>
              <w:jc w:val="right"/>
              <w:rPr>
                <w:rFonts w:ascii="Arial Unicode MS" w:hAnsi="Arial Unicode MS"/>
                <w:sz w:val="21"/>
                <w:szCs w:val="21"/>
                <w:lang w:val="en-GB"/>
              </w:rPr>
            </w:pPr>
            <w:r>
              <w:rPr>
                <w:rFonts w:ascii="Arial Unicode MS" w:eastAsia="仿宋_GB2312" w:hAnsi="Arial Unicode MS" w:hint="eastAsia"/>
                <w:b/>
                <w:sz w:val="21"/>
                <w:szCs w:val="21"/>
                <w:lang w:val="en-GB"/>
              </w:rPr>
              <w:t>签发日期</w:t>
            </w:r>
            <w:r>
              <w:rPr>
                <w:rFonts w:ascii="Arial Unicode MS" w:eastAsia="仿宋_GB2312" w:hAnsi="Arial Unicode MS"/>
                <w:b/>
                <w:sz w:val="21"/>
                <w:szCs w:val="21"/>
                <w:lang w:val="en-GB"/>
              </w:rPr>
              <w:t xml:space="preserve"> / </w:t>
            </w:r>
            <w:r>
              <w:rPr>
                <w:rFonts w:ascii="Arial Unicode MS" w:eastAsia="仿宋_GB2312" w:hAnsi="Arial Unicode MS"/>
                <w:b/>
                <w:sz w:val="21"/>
                <w:szCs w:val="21"/>
              </w:rPr>
              <w:t>signing Date</w:t>
            </w:r>
            <w:r>
              <w:rPr>
                <w:rFonts w:ascii="Arial Unicode MS" w:eastAsia="仿宋_GB2312" w:hAnsi="Arial Unicode MS" w:hint="eastAsia"/>
                <w:b/>
                <w:sz w:val="21"/>
                <w:szCs w:val="21"/>
              </w:rPr>
              <w:t>：</w:t>
            </w:r>
            <w:r>
              <w:rPr>
                <w:rFonts w:ascii="Arial Unicode MS" w:eastAsia="仿宋_GB2312" w:hAnsi="Arial Unicode MS" w:hint="eastAsia"/>
                <w:bCs/>
                <w:sz w:val="21"/>
                <w:szCs w:val="21"/>
              </w:rPr>
              <w:t>2021</w:t>
            </w:r>
            <w:r>
              <w:rPr>
                <w:rFonts w:ascii="Arial Unicode MS" w:eastAsia="仿宋_GB2312" w:hAnsi="Arial Unicode MS" w:hint="eastAsia"/>
                <w:bCs/>
                <w:sz w:val="21"/>
                <w:szCs w:val="21"/>
              </w:rPr>
              <w:t>年</w:t>
            </w:r>
            <w:r w:rsidR="003356CA">
              <w:rPr>
                <w:rFonts w:ascii="Arial Unicode MS" w:eastAsia="仿宋_GB2312" w:hAnsi="Arial Unicode MS"/>
                <w:bCs/>
                <w:sz w:val="21"/>
                <w:szCs w:val="21"/>
              </w:rPr>
              <w:t>7</w:t>
            </w:r>
            <w:r>
              <w:rPr>
                <w:rFonts w:ascii="Arial Unicode MS" w:eastAsia="仿宋_GB2312" w:hAnsi="Arial Unicode MS" w:hint="eastAsia"/>
                <w:bCs/>
                <w:sz w:val="21"/>
                <w:szCs w:val="21"/>
              </w:rPr>
              <w:t>月</w:t>
            </w:r>
            <w:r w:rsidR="00322E08">
              <w:rPr>
                <w:rFonts w:ascii="Arial Unicode MS" w:eastAsia="仿宋_GB2312" w:hAnsi="Arial Unicode MS"/>
                <w:bCs/>
                <w:sz w:val="21"/>
                <w:szCs w:val="21"/>
              </w:rPr>
              <w:t>2</w:t>
            </w:r>
            <w:r w:rsidR="003356CA">
              <w:rPr>
                <w:rFonts w:ascii="Arial Unicode MS" w:eastAsia="仿宋_GB2312" w:hAnsi="Arial Unicode MS"/>
                <w:bCs/>
                <w:sz w:val="21"/>
                <w:szCs w:val="21"/>
              </w:rPr>
              <w:t>9</w:t>
            </w:r>
            <w:r>
              <w:rPr>
                <w:rFonts w:ascii="Arial Unicode MS" w:eastAsia="仿宋_GB2312" w:hAnsi="Arial Unicode MS" w:hint="eastAsia"/>
                <w:bCs/>
                <w:sz w:val="21"/>
                <w:szCs w:val="21"/>
              </w:rPr>
              <w:t>日</w:t>
            </w:r>
          </w:p>
        </w:tc>
      </w:tr>
      <w:tr w:rsidR="00FA1D19" w14:paraId="3E8ECD36" w14:textId="77777777">
        <w:trPr>
          <w:trHeight w:val="822"/>
          <w:jc w:val="center"/>
        </w:trPr>
        <w:tc>
          <w:tcPr>
            <w:tcW w:w="909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B03E90" w14:textId="77777777" w:rsidR="00FA1D19" w:rsidRDefault="00E24D13">
            <w:pPr>
              <w:pStyle w:val="a7"/>
              <w:spacing w:line="276" w:lineRule="auto"/>
              <w:jc w:val="left"/>
              <w:rPr>
                <w:rFonts w:ascii="Arial Unicode MS" w:eastAsia="仿宋_GB2312" w:hAnsi="Arial Unicode MS"/>
                <w:bCs/>
                <w:sz w:val="24"/>
                <w:szCs w:val="24"/>
              </w:rPr>
            </w:pPr>
            <w:r>
              <w:rPr>
                <w:rFonts w:ascii="Arial Unicode MS" w:eastAsia="仿宋_GB2312" w:hAnsi="Arial Unicode MS" w:hint="eastAsia"/>
                <w:b/>
                <w:sz w:val="21"/>
                <w:szCs w:val="21"/>
                <w:lang w:val="en-GB"/>
              </w:rPr>
              <w:t>参会人员</w:t>
            </w:r>
            <w:r>
              <w:rPr>
                <w:rFonts w:ascii="Arial Unicode MS" w:eastAsia="仿宋_GB2312" w:hAnsi="Arial Unicode MS" w:hint="eastAsia"/>
                <w:b/>
                <w:sz w:val="21"/>
                <w:szCs w:val="21"/>
                <w:lang w:val="en-GB"/>
              </w:rPr>
              <w:t xml:space="preserve"> / Attendees: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（详情见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HSE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月度例会会议签到表）</w:t>
            </w:r>
          </w:p>
          <w:p w14:paraId="775CCF6F" w14:textId="3B376ECD" w:rsidR="00FA1D19" w:rsidRDefault="004333AF" w:rsidP="009A5A60">
            <w:pPr>
              <w:pStyle w:val="a7"/>
              <w:spacing w:line="276" w:lineRule="auto"/>
              <w:ind w:firstLineChars="200" w:firstLine="480"/>
              <w:jc w:val="left"/>
              <w:rPr>
                <w:rFonts w:ascii="Arial Unicode MS" w:eastAsia="仿宋_GB2312" w:hAnsi="Arial Unicode MS"/>
                <w:bCs/>
                <w:sz w:val="24"/>
                <w:szCs w:val="24"/>
              </w:rPr>
            </w:pP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孙建怀、</w:t>
            </w:r>
            <w:r w:rsidR="00464C76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杨帆</w:t>
            </w:r>
            <w:r w:rsidR="00D26961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、</w:t>
            </w:r>
            <w:r w:rsidR="00322E08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杨仕海、</w:t>
            </w:r>
            <w:r w:rsidR="0015413B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李文涛、柳世旭、</w:t>
            </w:r>
            <w:r w:rsidR="003356CA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高俊杰、叶爱慧、</w:t>
            </w:r>
            <w:r w:rsidR="009A674A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王放、</w:t>
            </w:r>
            <w:r w:rsidR="0015413B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孔庆站、江志宁、</w:t>
            </w:r>
            <w:r w:rsidR="009A5A60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赵蔚、</w:t>
            </w:r>
            <w:r w:rsidR="00322E08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赵利霞</w:t>
            </w:r>
          </w:p>
        </w:tc>
      </w:tr>
      <w:tr w:rsidR="00FA1D19" w14:paraId="29589400" w14:textId="77777777">
        <w:trPr>
          <w:jc w:val="center"/>
        </w:trPr>
        <w:tc>
          <w:tcPr>
            <w:tcW w:w="8505" w:type="dxa"/>
            <w:gridSpan w:val="6"/>
            <w:shd w:val="clear" w:color="auto" w:fill="auto"/>
            <w:vAlign w:val="center"/>
          </w:tcPr>
          <w:p w14:paraId="07635C13" w14:textId="77777777" w:rsidR="00FA1D19" w:rsidRDefault="00E24D13">
            <w:pPr>
              <w:pStyle w:val="a7"/>
              <w:spacing w:line="360" w:lineRule="auto"/>
              <w:ind w:firstLineChars="200" w:firstLine="480"/>
              <w:jc w:val="left"/>
              <w:rPr>
                <w:rFonts w:ascii="Arial Unicode MS" w:eastAsia="仿宋_GB2312" w:hAnsi="Arial Unicode MS"/>
                <w:bCs/>
                <w:sz w:val="24"/>
                <w:szCs w:val="24"/>
              </w:rPr>
            </w:pP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纪要内容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 xml:space="preserve"> / Content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：</w:t>
            </w:r>
          </w:p>
          <w:p w14:paraId="6DF2FA0A" w14:textId="26D761BC" w:rsidR="0015413B" w:rsidRDefault="00E24D13" w:rsidP="004333AF">
            <w:pPr>
              <w:pStyle w:val="a7"/>
              <w:spacing w:line="360" w:lineRule="auto"/>
              <w:ind w:firstLineChars="200" w:firstLine="480"/>
              <w:jc w:val="both"/>
              <w:rPr>
                <w:rFonts w:ascii="仿宋" w:eastAsia="仿宋" w:hAnsi="仿宋"/>
                <w:bCs/>
                <w:sz w:val="24"/>
                <w:szCs w:val="24"/>
              </w:rPr>
            </w:pPr>
            <w:r w:rsidRPr="00FA62DD">
              <w:rPr>
                <w:rFonts w:ascii="仿宋" w:eastAsia="仿宋" w:hAnsi="仿宋" w:hint="eastAsia"/>
                <w:bCs/>
                <w:sz w:val="24"/>
                <w:szCs w:val="24"/>
              </w:rPr>
              <w:t>202</w:t>
            </w:r>
            <w:r w:rsidR="008845F2">
              <w:rPr>
                <w:rFonts w:ascii="仿宋" w:eastAsia="仿宋" w:hAnsi="仿宋"/>
                <w:bCs/>
                <w:sz w:val="24"/>
                <w:szCs w:val="24"/>
              </w:rPr>
              <w:t>2</w:t>
            </w:r>
            <w:r w:rsidRPr="00FA62DD">
              <w:rPr>
                <w:rFonts w:ascii="仿宋" w:eastAsia="仿宋" w:hAnsi="仿宋" w:hint="eastAsia"/>
                <w:bCs/>
                <w:sz w:val="24"/>
                <w:szCs w:val="24"/>
              </w:rPr>
              <w:t>年</w:t>
            </w:r>
            <w:r w:rsidR="002F3466">
              <w:rPr>
                <w:rFonts w:ascii="仿宋" w:eastAsia="仿宋" w:hAnsi="仿宋"/>
                <w:bCs/>
                <w:sz w:val="24"/>
                <w:szCs w:val="24"/>
              </w:rPr>
              <w:t>7</w:t>
            </w:r>
            <w:r w:rsidRPr="00FA62DD">
              <w:rPr>
                <w:rFonts w:ascii="仿宋" w:eastAsia="仿宋" w:hAnsi="仿宋" w:hint="eastAsia"/>
                <w:bCs/>
                <w:sz w:val="24"/>
                <w:szCs w:val="24"/>
              </w:rPr>
              <w:t>月</w:t>
            </w:r>
            <w:r w:rsidR="00B13411">
              <w:rPr>
                <w:rFonts w:ascii="仿宋" w:eastAsia="仿宋" w:hAnsi="仿宋"/>
                <w:bCs/>
                <w:sz w:val="24"/>
                <w:szCs w:val="24"/>
              </w:rPr>
              <w:t>2</w:t>
            </w:r>
            <w:r w:rsidR="002F3466">
              <w:rPr>
                <w:rFonts w:ascii="仿宋" w:eastAsia="仿宋" w:hAnsi="仿宋"/>
                <w:bCs/>
                <w:sz w:val="24"/>
                <w:szCs w:val="24"/>
              </w:rPr>
              <w:t>9</w:t>
            </w:r>
            <w:r w:rsidRPr="00FA62DD">
              <w:rPr>
                <w:rFonts w:ascii="仿宋" w:eastAsia="仿宋" w:hAnsi="仿宋" w:hint="eastAsia"/>
                <w:bCs/>
                <w:sz w:val="24"/>
                <w:szCs w:val="24"/>
              </w:rPr>
              <w:t>日，炼油二部召开</w:t>
            </w:r>
            <w:r w:rsidR="002F3466">
              <w:rPr>
                <w:rFonts w:ascii="仿宋" w:eastAsia="仿宋" w:hAnsi="仿宋"/>
                <w:bCs/>
                <w:sz w:val="24"/>
                <w:szCs w:val="24"/>
              </w:rPr>
              <w:t>7</w:t>
            </w:r>
            <w:r w:rsidRPr="00FA62DD">
              <w:rPr>
                <w:rFonts w:ascii="仿宋" w:eastAsia="仿宋" w:hAnsi="仿宋" w:hint="eastAsia"/>
                <w:bCs/>
                <w:sz w:val="24"/>
                <w:szCs w:val="24"/>
              </w:rPr>
              <w:t>月份HSE例会， HSE专业负责人组织学习</w:t>
            </w:r>
            <w:r w:rsidR="004333AF">
              <w:rPr>
                <w:rFonts w:ascii="仿宋" w:eastAsia="仿宋" w:hAnsi="仿宋" w:hint="eastAsia"/>
                <w:bCs/>
                <w:sz w:val="24"/>
                <w:szCs w:val="24"/>
              </w:rPr>
              <w:t>了</w:t>
            </w:r>
            <w:r w:rsidR="00024F90">
              <w:rPr>
                <w:rFonts w:ascii="仿宋" w:eastAsia="仿宋" w:hAnsi="仿宋" w:hint="eastAsia"/>
                <w:bCs/>
                <w:sz w:val="24"/>
                <w:szCs w:val="24"/>
              </w:rPr>
              <w:t>《</w:t>
            </w:r>
            <w:r w:rsidR="00682939" w:rsidRPr="00682939">
              <w:rPr>
                <w:rFonts w:ascii="仿宋" w:eastAsia="仿宋" w:hAnsi="仿宋" w:hint="eastAsia"/>
                <w:bCs/>
                <w:sz w:val="24"/>
                <w:szCs w:val="24"/>
              </w:rPr>
              <w:t>中石化茂名分公司“3.15”爆炸事故调查报告</w:t>
            </w:r>
            <w:r w:rsidR="00024F90">
              <w:rPr>
                <w:rFonts w:ascii="仿宋" w:eastAsia="仿宋" w:hAnsi="仿宋" w:hint="eastAsia"/>
                <w:bCs/>
                <w:sz w:val="24"/>
                <w:szCs w:val="24"/>
              </w:rPr>
              <w:t>》中的相关内容</w:t>
            </w:r>
            <w:r w:rsidR="005B5060"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。接下来</w:t>
            </w:r>
            <w:r w:rsidR="00F143B1">
              <w:rPr>
                <w:rFonts w:ascii="仿宋" w:eastAsia="仿宋" w:hAnsi="仿宋" w:hint="eastAsia"/>
                <w:bCs/>
                <w:sz w:val="24"/>
                <w:szCs w:val="24"/>
              </w:rPr>
              <w:t>对</w:t>
            </w:r>
            <w:r w:rsidR="00682939">
              <w:rPr>
                <w:rFonts w:ascii="仿宋" w:eastAsia="仿宋" w:hAnsi="仿宋"/>
                <w:bCs/>
                <w:sz w:val="24"/>
                <w:szCs w:val="24"/>
              </w:rPr>
              <w:t>7</w:t>
            </w:r>
            <w:r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月</w:t>
            </w:r>
            <w:r w:rsidR="003103BA"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份</w:t>
            </w:r>
            <w:r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HSE日周月检、高风险作业等工作开展情况以及月报材料进行总结汇报。</w:t>
            </w:r>
            <w:r w:rsidR="001543C8">
              <w:rPr>
                <w:rFonts w:ascii="仿宋" w:eastAsia="仿宋" w:hAnsi="仿宋" w:hint="eastAsia"/>
                <w:bCs/>
                <w:sz w:val="24"/>
                <w:szCs w:val="24"/>
              </w:rPr>
              <w:t>孙</w:t>
            </w:r>
            <w:r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部长</w:t>
            </w:r>
            <w:r w:rsidR="004A2168"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指出，</w:t>
            </w:r>
            <w:r w:rsidR="00FC3209">
              <w:rPr>
                <w:rFonts w:ascii="仿宋" w:eastAsia="仿宋" w:hAnsi="仿宋" w:hint="eastAsia"/>
                <w:bCs/>
                <w:sz w:val="24"/>
                <w:szCs w:val="24"/>
              </w:rPr>
              <w:t>茂名石化</w:t>
            </w:r>
            <w:r w:rsidR="00461294">
              <w:rPr>
                <w:rFonts w:ascii="仿宋" w:eastAsia="仿宋" w:hAnsi="仿宋" w:hint="eastAsia"/>
                <w:bCs/>
                <w:sz w:val="24"/>
                <w:szCs w:val="24"/>
              </w:rPr>
              <w:t>着</w:t>
            </w:r>
            <w:r w:rsidR="00552B1A">
              <w:rPr>
                <w:rFonts w:ascii="仿宋" w:eastAsia="仿宋" w:hAnsi="仿宋" w:hint="eastAsia"/>
                <w:bCs/>
                <w:sz w:val="24"/>
                <w:szCs w:val="24"/>
              </w:rPr>
              <w:t>火</w:t>
            </w:r>
            <w:r w:rsidR="00461294">
              <w:rPr>
                <w:rFonts w:ascii="仿宋" w:eastAsia="仿宋" w:hAnsi="仿宋" w:hint="eastAsia"/>
                <w:bCs/>
                <w:sz w:val="24"/>
                <w:szCs w:val="24"/>
              </w:rPr>
              <w:t>事故</w:t>
            </w:r>
            <w:r w:rsidR="008F352C">
              <w:rPr>
                <w:rFonts w:ascii="仿宋" w:eastAsia="仿宋" w:hAnsi="仿宋" w:hint="eastAsia"/>
                <w:bCs/>
                <w:sz w:val="24"/>
                <w:szCs w:val="24"/>
              </w:rPr>
              <w:t>较为典型，</w:t>
            </w:r>
            <w:r w:rsidR="00461294">
              <w:rPr>
                <w:rFonts w:ascii="仿宋" w:eastAsia="仿宋" w:hAnsi="仿宋" w:hint="eastAsia"/>
                <w:bCs/>
                <w:sz w:val="24"/>
                <w:szCs w:val="24"/>
              </w:rPr>
              <w:t>为我们敲响警钟，</w:t>
            </w:r>
            <w:r w:rsidR="00087118">
              <w:rPr>
                <w:rFonts w:ascii="仿宋" w:eastAsia="仿宋" w:hAnsi="仿宋" w:hint="eastAsia"/>
                <w:bCs/>
                <w:sz w:val="24"/>
                <w:szCs w:val="24"/>
              </w:rPr>
              <w:t>提醒我们时刻保持警惕</w:t>
            </w:r>
            <w:r w:rsidR="00A6410A">
              <w:rPr>
                <w:rFonts w:ascii="仿宋" w:eastAsia="仿宋" w:hAnsi="仿宋" w:hint="eastAsia"/>
                <w:bCs/>
                <w:sz w:val="24"/>
                <w:szCs w:val="24"/>
              </w:rPr>
              <w:t>。</w:t>
            </w:r>
            <w:r w:rsidR="00CE5E43">
              <w:rPr>
                <w:rFonts w:ascii="仿宋" w:eastAsia="仿宋" w:hAnsi="仿宋" w:hint="eastAsia"/>
                <w:bCs/>
                <w:sz w:val="24"/>
                <w:szCs w:val="24"/>
              </w:rPr>
              <w:t>本部门隶属于高温、高压、临氢、高浓厚度硫化氢的装置</w:t>
            </w:r>
            <w:r w:rsidR="002E10C1">
              <w:rPr>
                <w:rFonts w:ascii="仿宋" w:eastAsia="仿宋" w:hAnsi="仿宋" w:hint="eastAsia"/>
                <w:bCs/>
                <w:sz w:val="24"/>
                <w:szCs w:val="24"/>
              </w:rPr>
              <w:t>，一旦发生</w:t>
            </w:r>
            <w:r w:rsidR="00FE2C44">
              <w:rPr>
                <w:rFonts w:ascii="仿宋" w:eastAsia="仿宋" w:hAnsi="仿宋" w:hint="eastAsia"/>
                <w:bCs/>
                <w:sz w:val="24"/>
                <w:szCs w:val="24"/>
              </w:rPr>
              <w:t>着火爆炸将造成毁灭</w:t>
            </w:r>
            <w:r w:rsidR="0015413B">
              <w:rPr>
                <w:rFonts w:ascii="仿宋" w:eastAsia="仿宋" w:hAnsi="仿宋" w:hint="eastAsia"/>
                <w:bCs/>
                <w:sz w:val="24"/>
                <w:szCs w:val="24"/>
              </w:rPr>
              <w:t>性事故</w:t>
            </w:r>
            <w:r w:rsidR="002E10C1">
              <w:rPr>
                <w:rFonts w:ascii="仿宋" w:eastAsia="仿宋" w:hAnsi="仿宋" w:hint="eastAsia"/>
                <w:bCs/>
                <w:sz w:val="24"/>
                <w:szCs w:val="24"/>
              </w:rPr>
              <w:t>，在平时生产操作中必须</w:t>
            </w:r>
            <w:r w:rsidR="00087118">
              <w:rPr>
                <w:rFonts w:ascii="仿宋" w:eastAsia="仿宋" w:hAnsi="仿宋" w:hint="eastAsia"/>
                <w:bCs/>
                <w:sz w:val="24"/>
                <w:szCs w:val="24"/>
              </w:rPr>
              <w:t>恪守安全生产底线</w:t>
            </w:r>
            <w:r w:rsidR="002609CB"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。</w:t>
            </w:r>
          </w:p>
          <w:p w14:paraId="09CFF503" w14:textId="1D6F372A" w:rsidR="00FA1D19" w:rsidRPr="004333AF" w:rsidRDefault="002609CB" w:rsidP="004333AF">
            <w:pPr>
              <w:pStyle w:val="a7"/>
              <w:spacing w:line="360" w:lineRule="auto"/>
              <w:ind w:firstLineChars="200" w:firstLine="480"/>
              <w:jc w:val="both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部门</w:t>
            </w:r>
            <w:r w:rsidR="00B9614A"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领导对</w:t>
            </w:r>
            <w:r w:rsidR="00FA62DD"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近期</w:t>
            </w:r>
            <w:r w:rsidR="007655F7"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HSE</w:t>
            </w:r>
            <w:r w:rsidR="00E24D13"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专业工作进行</w:t>
            </w:r>
            <w:r w:rsidR="0015413B">
              <w:rPr>
                <w:rFonts w:ascii="仿宋" w:eastAsia="仿宋" w:hAnsi="仿宋" w:hint="eastAsia"/>
                <w:bCs/>
                <w:sz w:val="24"/>
                <w:szCs w:val="24"/>
              </w:rPr>
              <w:t>了</w:t>
            </w:r>
            <w:r w:rsidR="00E24D13"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点评</w:t>
            </w:r>
            <w:r w:rsidR="00B9614A"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，对</w:t>
            </w:r>
            <w:r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下月</w:t>
            </w:r>
            <w:r w:rsidR="00E24D13"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HSE工作提出</w:t>
            </w:r>
            <w:r w:rsidR="00B9614A"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了</w:t>
            </w:r>
            <w:r w:rsidR="00E24D13"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具体要求，会议纪要如下：</w:t>
            </w:r>
          </w:p>
          <w:p w14:paraId="7588EA71" w14:textId="73977F25" w:rsidR="002609CB" w:rsidRDefault="00682939" w:rsidP="00FA62DD">
            <w:pPr>
              <w:pStyle w:val="a7"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安全应急演练尤为重要，必须提醒各班组成员认真对待，</w:t>
            </w:r>
            <w:r w:rsidR="001B2091">
              <w:rPr>
                <w:rFonts w:ascii="仿宋" w:eastAsia="仿宋" w:hAnsi="仿宋" w:hint="eastAsia"/>
                <w:bCs/>
                <w:sz w:val="24"/>
                <w:szCs w:val="24"/>
              </w:rPr>
              <w:t>对于演练效果差，不符合标准的及时落实考核</w:t>
            </w:r>
            <w:r w:rsidR="00061A81">
              <w:rPr>
                <w:rFonts w:ascii="仿宋" w:eastAsia="仿宋" w:hAnsi="仿宋" w:hint="eastAsia"/>
                <w:bCs/>
                <w:sz w:val="24"/>
                <w:szCs w:val="24"/>
              </w:rPr>
              <w:t>。</w:t>
            </w:r>
          </w:p>
          <w:p w14:paraId="7363D7AC" w14:textId="045C8AA9" w:rsidR="009D741D" w:rsidRDefault="009D5328" w:rsidP="00FA62DD">
            <w:pPr>
              <w:pStyle w:val="a7"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做好疫情管控，</w:t>
            </w:r>
            <w:r w:rsidR="00B62E20">
              <w:rPr>
                <w:rFonts w:ascii="仿宋" w:eastAsia="仿宋" w:hAnsi="仿宋" w:hint="eastAsia"/>
                <w:bCs/>
                <w:sz w:val="24"/>
                <w:szCs w:val="24"/>
              </w:rPr>
              <w:t>多去员工宿舍走动，及时了解人员动向，检查外出是否报备、登记，多与班组人员沟通交流。</w:t>
            </w:r>
          </w:p>
          <w:p w14:paraId="790CEC03" w14:textId="5025693D" w:rsidR="005B102B" w:rsidRPr="00FA62DD" w:rsidRDefault="001B2091" w:rsidP="00FA62DD">
            <w:pPr>
              <w:pStyle w:val="a7"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bCs/>
                <w:sz w:val="24"/>
                <w:szCs w:val="24"/>
              </w:rPr>
              <w:t>023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年停工检修各种高风险作业</w:t>
            </w:r>
            <w:r w:rsidR="004C3E1F">
              <w:rPr>
                <w:rFonts w:ascii="仿宋" w:eastAsia="仿宋" w:hAnsi="仿宋" w:hint="eastAsia"/>
                <w:bCs/>
                <w:sz w:val="24"/>
                <w:szCs w:val="24"/>
              </w:rPr>
              <w:t>需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提前做好统筹</w:t>
            </w:r>
            <w:r w:rsidR="004C3E1F">
              <w:rPr>
                <w:rFonts w:ascii="仿宋" w:eastAsia="仿宋" w:hAnsi="仿宋" w:hint="eastAsia"/>
                <w:bCs/>
                <w:sz w:val="24"/>
                <w:szCs w:val="24"/>
              </w:rPr>
              <w:t>，尽可能将风险降到最低</w:t>
            </w:r>
            <w:r w:rsidR="00551D9E">
              <w:rPr>
                <w:rFonts w:ascii="仿宋" w:eastAsia="仿宋" w:hAnsi="仿宋" w:hint="eastAsia"/>
                <w:bCs/>
                <w:sz w:val="24"/>
                <w:szCs w:val="24"/>
              </w:rPr>
              <w:t>。</w:t>
            </w:r>
          </w:p>
          <w:p w14:paraId="30D1C45F" w14:textId="606A70C8" w:rsidR="00FA1D19" w:rsidRPr="00FA62DD" w:rsidRDefault="004C3E1F" w:rsidP="007075B2">
            <w:pPr>
              <w:pStyle w:val="a7"/>
              <w:numPr>
                <w:ilvl w:val="0"/>
                <w:numId w:val="1"/>
              </w:numPr>
              <w:spacing w:line="360" w:lineRule="auto"/>
              <w:ind w:firstLine="48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副班期间将消气防电话拨打原则向班组交代清楚，杜绝出现在未将现场真实情况了解清楚前随意拨打</w:t>
            </w:r>
            <w:r w:rsidR="00061A81">
              <w:rPr>
                <w:rFonts w:ascii="仿宋" w:eastAsia="仿宋" w:hAnsi="仿宋" w:hint="eastAsia"/>
                <w:bCs/>
                <w:sz w:val="24"/>
                <w:szCs w:val="24"/>
              </w:rPr>
              <w:t>。</w:t>
            </w:r>
          </w:p>
          <w:p w14:paraId="66406003" w14:textId="62CAE835" w:rsidR="00FA1D19" w:rsidRPr="00E36DE6" w:rsidRDefault="004C3E1F" w:rsidP="007075B2">
            <w:pPr>
              <w:pStyle w:val="a7"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下个月安全阀校验，技改技错等现场灵活把握</w:t>
            </w:r>
            <w:r w:rsidR="00A601CA">
              <w:rPr>
                <w:rFonts w:ascii="仿宋" w:eastAsia="仿宋" w:hAnsi="仿宋" w:hint="eastAsia"/>
                <w:bCs/>
                <w:sz w:val="24"/>
                <w:szCs w:val="24"/>
              </w:rPr>
              <w:t>，</w:t>
            </w:r>
            <w:r w:rsidR="00A601CA">
              <w:rPr>
                <w:rFonts w:ascii="仿宋" w:eastAsia="仿宋" w:hAnsi="仿宋" w:hint="eastAsia"/>
                <w:bCs/>
                <w:sz w:val="24"/>
                <w:szCs w:val="24"/>
              </w:rPr>
              <w:t>现场设备低标准隐患问题安排班组全面排查</w:t>
            </w:r>
            <w:r w:rsidR="007824EE">
              <w:rPr>
                <w:rFonts w:ascii="仿宋" w:eastAsia="仿宋" w:hAnsi="仿宋" w:hint="eastAsia"/>
                <w:bCs/>
                <w:sz w:val="24"/>
                <w:szCs w:val="24"/>
              </w:rPr>
              <w:t>。</w:t>
            </w:r>
          </w:p>
          <w:p w14:paraId="3111CD64" w14:textId="6D67472E" w:rsidR="00CB4715" w:rsidRDefault="00A601CA" w:rsidP="007075B2">
            <w:pPr>
              <w:pStyle w:val="a7"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设备管线打开作业前需做好能量隔离，部分新分员工</w:t>
            </w:r>
            <w:r w:rsidR="00457D8E">
              <w:rPr>
                <w:rFonts w:ascii="仿宋" w:eastAsia="仿宋" w:hAnsi="仿宋" w:hint="eastAsia"/>
                <w:bCs/>
                <w:sz w:val="24"/>
                <w:szCs w:val="24"/>
              </w:rPr>
              <w:t>存在技能不足等问题，</w:t>
            </w:r>
            <w:r w:rsidR="00457D8E">
              <w:rPr>
                <w:rFonts w:ascii="仿宋" w:eastAsia="仿宋" w:hAnsi="仿宋" w:hint="eastAsia"/>
                <w:bCs/>
                <w:sz w:val="24"/>
                <w:szCs w:val="24"/>
              </w:rPr>
              <w:lastRenderedPageBreak/>
              <w:t>管理人员安排工作时需必须合理</w:t>
            </w:r>
            <w:r w:rsidR="00D43F03">
              <w:rPr>
                <w:rFonts w:ascii="仿宋" w:eastAsia="仿宋" w:hAnsi="仿宋" w:hint="eastAsia"/>
                <w:bCs/>
                <w:sz w:val="24"/>
                <w:szCs w:val="24"/>
              </w:rPr>
              <w:t>。</w:t>
            </w:r>
          </w:p>
          <w:p w14:paraId="4EB052D8" w14:textId="1FDE4490" w:rsidR="00FA1D19" w:rsidRDefault="00A356A4" w:rsidP="007075B2">
            <w:pPr>
              <w:pStyle w:val="a7"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加强承包商管理，自行车，劳保物品等需规范要求，及时制止各类违章行为</w:t>
            </w:r>
            <w:r w:rsidR="00A63D23">
              <w:rPr>
                <w:rFonts w:ascii="仿宋" w:eastAsia="仿宋" w:hAnsi="仿宋" w:hint="eastAsia"/>
                <w:bCs/>
                <w:sz w:val="24"/>
                <w:szCs w:val="24"/>
              </w:rPr>
              <w:t>。</w:t>
            </w:r>
          </w:p>
          <w:p w14:paraId="7F20B033" w14:textId="6460FACD" w:rsidR="000A5B8E" w:rsidRPr="00FA62DD" w:rsidRDefault="00A356A4" w:rsidP="007075B2">
            <w:pPr>
              <w:pStyle w:val="a7"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近期公司各起人身伤害，环境污染事故事件等，副班及时组织学习，讨论并并对员工掌握情况提问检查</w:t>
            </w:r>
            <w:r w:rsidR="00321946">
              <w:rPr>
                <w:rFonts w:ascii="仿宋" w:eastAsia="仿宋" w:hAnsi="仿宋" w:hint="eastAsia"/>
                <w:bCs/>
                <w:sz w:val="24"/>
                <w:szCs w:val="24"/>
              </w:rPr>
              <w:t>。</w:t>
            </w:r>
          </w:p>
          <w:p w14:paraId="05D32819" w14:textId="15629E69" w:rsidR="00FA1D19" w:rsidRDefault="00A601CA" w:rsidP="007075B2">
            <w:pPr>
              <w:pStyle w:val="a7"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以班组长为主要责任人，带领班组员工针对消气防技能进行强化培训</w:t>
            </w:r>
            <w:r w:rsidR="00F81158">
              <w:rPr>
                <w:rFonts w:ascii="仿宋" w:eastAsia="仿宋" w:hAnsi="仿宋" w:hint="eastAsia"/>
                <w:bCs/>
                <w:sz w:val="24"/>
                <w:szCs w:val="24"/>
              </w:rPr>
              <w:t>。</w:t>
            </w:r>
          </w:p>
          <w:p w14:paraId="3EE66FB7" w14:textId="125E638E" w:rsidR="00445800" w:rsidRPr="00635454" w:rsidRDefault="00A601CA" w:rsidP="00635454">
            <w:pPr>
              <w:pStyle w:val="a7"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对现场各类作业票证做好专项整顿</w:t>
            </w:r>
            <w:r w:rsidR="00F81158">
              <w:rPr>
                <w:rFonts w:ascii="仿宋" w:eastAsia="仿宋" w:hAnsi="仿宋" w:hint="eastAsia"/>
                <w:bCs/>
                <w:sz w:val="24"/>
                <w:szCs w:val="24"/>
              </w:rPr>
              <w:t>。</w:t>
            </w:r>
          </w:p>
        </w:tc>
      </w:tr>
    </w:tbl>
    <w:p w14:paraId="463299A5" w14:textId="77777777" w:rsidR="00FA1D19" w:rsidRDefault="00FA1D19">
      <w:pPr>
        <w:spacing w:line="360" w:lineRule="exact"/>
        <w:rPr>
          <w:b/>
          <w:szCs w:val="21"/>
          <w:lang w:val="en-GB"/>
        </w:rPr>
      </w:pPr>
    </w:p>
    <w:sectPr w:rsidR="00FA1D19" w:rsidSect="00FD5385">
      <w:footerReference w:type="default" r:id="rId9"/>
      <w:pgSz w:w="11906" w:h="16838"/>
      <w:pgMar w:top="1134" w:right="1418" w:bottom="1134" w:left="1418" w:header="1134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5137C" w14:textId="77777777" w:rsidR="00420E3A" w:rsidRDefault="00420E3A">
      <w:r>
        <w:separator/>
      </w:r>
    </w:p>
  </w:endnote>
  <w:endnote w:type="continuationSeparator" w:id="0">
    <w:p w14:paraId="305BAFD7" w14:textId="77777777" w:rsidR="00420E3A" w:rsidRDefault="00420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00"/>
    <w:family w:val="auto"/>
    <w:pitch w:val="default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B5EA8" w14:textId="77777777" w:rsidR="00FA1D19" w:rsidRDefault="00E24D13">
    <w:pPr>
      <w:pStyle w:val="a5"/>
      <w:tabs>
        <w:tab w:val="clear" w:pos="4153"/>
        <w:tab w:val="clear" w:pos="8306"/>
      </w:tabs>
      <w:spacing w:line="360" w:lineRule="exact"/>
      <w:rPr>
        <w:rFonts w:ascii="Arial Unicode MS" w:eastAsia="Arial Unicode MS" w:hAnsi="Arial Unicode MS" w:cs="Arial Unicode MS"/>
        <w:sz w:val="21"/>
        <w:szCs w:val="21"/>
      </w:rPr>
    </w:pPr>
    <w:r>
      <w:rPr>
        <w:rFonts w:asciiTheme="minorEastAsia" w:hAnsiTheme="minorEastAsia" w:cstheme="minorEastAsia" w:hint="eastAsia"/>
        <w:sz w:val="21"/>
        <w:szCs w:val="21"/>
      </w:rPr>
      <w:t>恒逸实业（文莱）有限公司</w:t>
    </w:r>
    <w:r>
      <w:rPr>
        <w:rFonts w:ascii="Arial Unicode MS" w:eastAsia="华文中宋" w:hAnsi="Arial Unicode MS" w:hint="eastAsia"/>
        <w:sz w:val="21"/>
        <w:szCs w:val="21"/>
      </w:rPr>
      <w:t xml:space="preserve"> </w:t>
    </w:r>
    <w:r>
      <w:rPr>
        <w:rFonts w:ascii="Arial Unicode MS" w:eastAsia="华文中宋" w:hAnsi="Arial Unicode MS"/>
        <w:sz w:val="21"/>
        <w:szCs w:val="21"/>
      </w:rPr>
      <w:t>Hengyi</w:t>
    </w:r>
    <w:r>
      <w:rPr>
        <w:rFonts w:ascii="Arial Unicode MS" w:eastAsia="华文中宋" w:hAnsi="Arial Unicode MS" w:hint="eastAsia"/>
        <w:sz w:val="21"/>
        <w:szCs w:val="21"/>
      </w:rPr>
      <w:t xml:space="preserve"> </w:t>
    </w:r>
    <w:r>
      <w:rPr>
        <w:rFonts w:ascii="Arial Unicode MS" w:eastAsia="华文中宋" w:hAnsi="Arial Unicode MS"/>
        <w:sz w:val="21"/>
        <w:szCs w:val="21"/>
      </w:rPr>
      <w:t>Industries Sdn Bhd</w:t>
    </w:r>
    <w:r>
      <w:rPr>
        <w:rFonts w:ascii="Arial Unicode MS" w:eastAsia="华文中宋" w:hAnsi="Arial Unicode MS" w:hint="eastAsia"/>
        <w:sz w:val="21"/>
        <w:szCs w:val="21"/>
      </w:rPr>
      <w:t xml:space="preserve"> </w:t>
    </w:r>
    <w:r>
      <w:rPr>
        <w:rFonts w:ascii="Arial Unicode MS" w:eastAsia="华文中宋" w:hAnsi="Arial Unicode MS"/>
        <w:sz w:val="21"/>
        <w:szCs w:val="21"/>
      </w:rPr>
      <w:t xml:space="preserve">                      </w:t>
    </w:r>
    <w:r>
      <w:rPr>
        <w:rFonts w:ascii="Arial Unicode MS" w:eastAsia="Arial Unicode MS" w:hAnsi="Arial Unicode MS" w:cs="Arial Unicode MS"/>
        <w:sz w:val="21"/>
        <w:szCs w:val="21"/>
      </w:rPr>
      <w:t xml:space="preserve">Page  </w:t>
    </w:r>
    <w:sdt>
      <w:sdtPr>
        <w:rPr>
          <w:rFonts w:ascii="Arial Unicode MS" w:eastAsia="Arial Unicode MS" w:hAnsi="Arial Unicode MS" w:cs="Arial Unicode MS"/>
          <w:sz w:val="21"/>
          <w:szCs w:val="21"/>
        </w:rPr>
        <w:id w:val="326410974"/>
      </w:sdtPr>
      <w:sdtContent>
        <w:sdt>
          <w:sdtPr>
            <w:rPr>
              <w:rFonts w:ascii="Arial Unicode MS" w:eastAsia="Arial Unicode MS" w:hAnsi="Arial Unicode MS" w:cs="Arial Unicode MS"/>
              <w:sz w:val="21"/>
              <w:szCs w:val="21"/>
            </w:rPr>
            <w:id w:val="98381352"/>
          </w:sdtPr>
          <w:sdtContent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fldChar w:fldCharType="begin"/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instrText>PAGE</w:instrText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fldChar w:fldCharType="separate"/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t>2</w:t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fldChar w:fldCharType="end"/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t xml:space="preserve">  of  </w:t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fldChar w:fldCharType="begin"/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instrText>NUMPAGES</w:instrText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fldChar w:fldCharType="separate"/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t>2</w:t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74896" w14:textId="77777777" w:rsidR="00420E3A" w:rsidRDefault="00420E3A">
      <w:r>
        <w:separator/>
      </w:r>
    </w:p>
  </w:footnote>
  <w:footnote w:type="continuationSeparator" w:id="0">
    <w:p w14:paraId="5C6F8B1B" w14:textId="77777777" w:rsidR="00420E3A" w:rsidRDefault="00420E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A2D6652"/>
    <w:multiLevelType w:val="singleLevel"/>
    <w:tmpl w:val="9A2D6652"/>
    <w:lvl w:ilvl="0">
      <w:start w:val="2"/>
      <w:numFmt w:val="decimal"/>
      <w:suff w:val="nothing"/>
      <w:lvlText w:val="%1、"/>
      <w:lvlJc w:val="left"/>
    </w:lvl>
  </w:abstractNum>
  <w:abstractNum w:abstractNumId="1" w15:restartNumberingAfterBreak="0">
    <w:nsid w:val="CFA3C353"/>
    <w:multiLevelType w:val="singleLevel"/>
    <w:tmpl w:val="CFA3C353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0C01225F"/>
    <w:multiLevelType w:val="hybridMultilevel"/>
    <w:tmpl w:val="B8E6D3EC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3" w15:restartNumberingAfterBreak="0">
    <w:nsid w:val="27343736"/>
    <w:multiLevelType w:val="hybridMultilevel"/>
    <w:tmpl w:val="8BAE1122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4" w15:restartNumberingAfterBreak="0">
    <w:nsid w:val="72AF7834"/>
    <w:multiLevelType w:val="hybridMultilevel"/>
    <w:tmpl w:val="7F60F44A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num w:numId="1" w16cid:durableId="64764937">
    <w:abstractNumId w:val="1"/>
  </w:num>
  <w:num w:numId="2" w16cid:durableId="1749234117">
    <w:abstractNumId w:val="0"/>
  </w:num>
  <w:num w:numId="3" w16cid:durableId="438532276">
    <w:abstractNumId w:val="3"/>
  </w:num>
  <w:num w:numId="4" w16cid:durableId="1861581884">
    <w:abstractNumId w:val="4"/>
  </w:num>
  <w:num w:numId="5" w16cid:durableId="5369683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384"/>
    <w:rsid w:val="00002432"/>
    <w:rsid w:val="00014B2C"/>
    <w:rsid w:val="00022B04"/>
    <w:rsid w:val="000233DB"/>
    <w:rsid w:val="00024F90"/>
    <w:rsid w:val="00030CF7"/>
    <w:rsid w:val="00034CA3"/>
    <w:rsid w:val="00036235"/>
    <w:rsid w:val="000545C2"/>
    <w:rsid w:val="00061A81"/>
    <w:rsid w:val="000654B2"/>
    <w:rsid w:val="00067C55"/>
    <w:rsid w:val="000834D4"/>
    <w:rsid w:val="00087118"/>
    <w:rsid w:val="000A17AA"/>
    <w:rsid w:val="000A5B8E"/>
    <w:rsid w:val="000A6958"/>
    <w:rsid w:val="000B243F"/>
    <w:rsid w:val="000C59AB"/>
    <w:rsid w:val="000E5D6C"/>
    <w:rsid w:val="000F2F42"/>
    <w:rsid w:val="000F48ED"/>
    <w:rsid w:val="001019CE"/>
    <w:rsid w:val="00121155"/>
    <w:rsid w:val="001224B7"/>
    <w:rsid w:val="001332CC"/>
    <w:rsid w:val="001361C2"/>
    <w:rsid w:val="0015413B"/>
    <w:rsid w:val="001543C8"/>
    <w:rsid w:val="00154C82"/>
    <w:rsid w:val="00163611"/>
    <w:rsid w:val="0017323D"/>
    <w:rsid w:val="001A51A8"/>
    <w:rsid w:val="001B2091"/>
    <w:rsid w:val="001C7943"/>
    <w:rsid w:val="001F2CED"/>
    <w:rsid w:val="001F6EA8"/>
    <w:rsid w:val="00203BC9"/>
    <w:rsid w:val="002041CC"/>
    <w:rsid w:val="0022418F"/>
    <w:rsid w:val="00254C57"/>
    <w:rsid w:val="00257B65"/>
    <w:rsid w:val="002609CB"/>
    <w:rsid w:val="002638D3"/>
    <w:rsid w:val="00273205"/>
    <w:rsid w:val="00292BCC"/>
    <w:rsid w:val="002A1F08"/>
    <w:rsid w:val="002A2B97"/>
    <w:rsid w:val="002B07F4"/>
    <w:rsid w:val="002B1992"/>
    <w:rsid w:val="002C274F"/>
    <w:rsid w:val="002C317F"/>
    <w:rsid w:val="002C3AD0"/>
    <w:rsid w:val="002E10C1"/>
    <w:rsid w:val="002F3466"/>
    <w:rsid w:val="00304106"/>
    <w:rsid w:val="0030534B"/>
    <w:rsid w:val="003103BA"/>
    <w:rsid w:val="00311AFA"/>
    <w:rsid w:val="00316317"/>
    <w:rsid w:val="00320498"/>
    <w:rsid w:val="00321946"/>
    <w:rsid w:val="00322645"/>
    <w:rsid w:val="00322E08"/>
    <w:rsid w:val="00325440"/>
    <w:rsid w:val="003312F3"/>
    <w:rsid w:val="00332B27"/>
    <w:rsid w:val="003356CA"/>
    <w:rsid w:val="00342A97"/>
    <w:rsid w:val="00352445"/>
    <w:rsid w:val="003542C0"/>
    <w:rsid w:val="00362515"/>
    <w:rsid w:val="00363CEF"/>
    <w:rsid w:val="00390344"/>
    <w:rsid w:val="00396899"/>
    <w:rsid w:val="003A78A2"/>
    <w:rsid w:val="003A7D27"/>
    <w:rsid w:val="003B3A45"/>
    <w:rsid w:val="003C470E"/>
    <w:rsid w:val="003D5285"/>
    <w:rsid w:val="00401500"/>
    <w:rsid w:val="00406120"/>
    <w:rsid w:val="00414D37"/>
    <w:rsid w:val="00420E3A"/>
    <w:rsid w:val="004333AF"/>
    <w:rsid w:val="0043398A"/>
    <w:rsid w:val="00445800"/>
    <w:rsid w:val="00446060"/>
    <w:rsid w:val="004460AD"/>
    <w:rsid w:val="00457D8E"/>
    <w:rsid w:val="00461294"/>
    <w:rsid w:val="00464C76"/>
    <w:rsid w:val="00495A9B"/>
    <w:rsid w:val="004A1126"/>
    <w:rsid w:val="004A2168"/>
    <w:rsid w:val="004A3181"/>
    <w:rsid w:val="004A5C30"/>
    <w:rsid w:val="004B17CB"/>
    <w:rsid w:val="004B57B9"/>
    <w:rsid w:val="004C3E1F"/>
    <w:rsid w:val="004D17F0"/>
    <w:rsid w:val="004D6358"/>
    <w:rsid w:val="004E69A5"/>
    <w:rsid w:val="004E76A5"/>
    <w:rsid w:val="004F4E95"/>
    <w:rsid w:val="004F5997"/>
    <w:rsid w:val="005044EE"/>
    <w:rsid w:val="0051474B"/>
    <w:rsid w:val="005222AA"/>
    <w:rsid w:val="005415E6"/>
    <w:rsid w:val="00551D9E"/>
    <w:rsid w:val="00552B1A"/>
    <w:rsid w:val="0056681B"/>
    <w:rsid w:val="005748AD"/>
    <w:rsid w:val="0058399D"/>
    <w:rsid w:val="00587BD5"/>
    <w:rsid w:val="00591698"/>
    <w:rsid w:val="005B102B"/>
    <w:rsid w:val="005B5060"/>
    <w:rsid w:val="005C4427"/>
    <w:rsid w:val="005C58AC"/>
    <w:rsid w:val="005C724D"/>
    <w:rsid w:val="005E7E22"/>
    <w:rsid w:val="00631B12"/>
    <w:rsid w:val="00635454"/>
    <w:rsid w:val="00651EDB"/>
    <w:rsid w:val="00672539"/>
    <w:rsid w:val="006725D4"/>
    <w:rsid w:val="00682939"/>
    <w:rsid w:val="006A3DEF"/>
    <w:rsid w:val="006A62C5"/>
    <w:rsid w:val="006B26D5"/>
    <w:rsid w:val="006E4355"/>
    <w:rsid w:val="007075B2"/>
    <w:rsid w:val="00710349"/>
    <w:rsid w:val="00763706"/>
    <w:rsid w:val="007655F7"/>
    <w:rsid w:val="00767527"/>
    <w:rsid w:val="007824EE"/>
    <w:rsid w:val="007905AD"/>
    <w:rsid w:val="007978A5"/>
    <w:rsid w:val="007D44D8"/>
    <w:rsid w:val="007F23BD"/>
    <w:rsid w:val="007F5E6C"/>
    <w:rsid w:val="0080303D"/>
    <w:rsid w:val="00806304"/>
    <w:rsid w:val="00824C81"/>
    <w:rsid w:val="00834FF4"/>
    <w:rsid w:val="00836F9D"/>
    <w:rsid w:val="008372DE"/>
    <w:rsid w:val="00853AB0"/>
    <w:rsid w:val="00864BE0"/>
    <w:rsid w:val="00875A1C"/>
    <w:rsid w:val="00876A30"/>
    <w:rsid w:val="008845F2"/>
    <w:rsid w:val="008A3568"/>
    <w:rsid w:val="008A46B7"/>
    <w:rsid w:val="008A6C7F"/>
    <w:rsid w:val="008C50B3"/>
    <w:rsid w:val="008D3F5C"/>
    <w:rsid w:val="008D6DBD"/>
    <w:rsid w:val="008D72AD"/>
    <w:rsid w:val="008E49B8"/>
    <w:rsid w:val="008F317D"/>
    <w:rsid w:val="008F352C"/>
    <w:rsid w:val="008F4655"/>
    <w:rsid w:val="008F5301"/>
    <w:rsid w:val="008F7EDA"/>
    <w:rsid w:val="0092019D"/>
    <w:rsid w:val="009301BA"/>
    <w:rsid w:val="00945107"/>
    <w:rsid w:val="00956919"/>
    <w:rsid w:val="00956D4C"/>
    <w:rsid w:val="00962421"/>
    <w:rsid w:val="0098574C"/>
    <w:rsid w:val="009A5A60"/>
    <w:rsid w:val="009A674A"/>
    <w:rsid w:val="009D1CEA"/>
    <w:rsid w:val="009D5328"/>
    <w:rsid w:val="009D6C24"/>
    <w:rsid w:val="009D741D"/>
    <w:rsid w:val="009E205F"/>
    <w:rsid w:val="009F2D04"/>
    <w:rsid w:val="009F4422"/>
    <w:rsid w:val="00A16A64"/>
    <w:rsid w:val="00A20284"/>
    <w:rsid w:val="00A24562"/>
    <w:rsid w:val="00A2457E"/>
    <w:rsid w:val="00A356A4"/>
    <w:rsid w:val="00A54D5A"/>
    <w:rsid w:val="00A601CA"/>
    <w:rsid w:val="00A63D23"/>
    <w:rsid w:val="00A6410A"/>
    <w:rsid w:val="00A64622"/>
    <w:rsid w:val="00A7693A"/>
    <w:rsid w:val="00A86718"/>
    <w:rsid w:val="00A8753A"/>
    <w:rsid w:val="00A909AB"/>
    <w:rsid w:val="00A91780"/>
    <w:rsid w:val="00AA6527"/>
    <w:rsid w:val="00AD6BE5"/>
    <w:rsid w:val="00AD7A6D"/>
    <w:rsid w:val="00AF4175"/>
    <w:rsid w:val="00B101E6"/>
    <w:rsid w:val="00B13411"/>
    <w:rsid w:val="00B13DDB"/>
    <w:rsid w:val="00B174E8"/>
    <w:rsid w:val="00B41C41"/>
    <w:rsid w:val="00B47246"/>
    <w:rsid w:val="00B50072"/>
    <w:rsid w:val="00B62E20"/>
    <w:rsid w:val="00B9614A"/>
    <w:rsid w:val="00B9769B"/>
    <w:rsid w:val="00BB514B"/>
    <w:rsid w:val="00BC438B"/>
    <w:rsid w:val="00BD25C3"/>
    <w:rsid w:val="00BE7ECE"/>
    <w:rsid w:val="00BF0784"/>
    <w:rsid w:val="00BF7B7B"/>
    <w:rsid w:val="00C264D1"/>
    <w:rsid w:val="00C66767"/>
    <w:rsid w:val="00C75AA7"/>
    <w:rsid w:val="00C90253"/>
    <w:rsid w:val="00C9577C"/>
    <w:rsid w:val="00CA75A8"/>
    <w:rsid w:val="00CB1254"/>
    <w:rsid w:val="00CB4715"/>
    <w:rsid w:val="00CE00AC"/>
    <w:rsid w:val="00CE1B6B"/>
    <w:rsid w:val="00CE33D0"/>
    <w:rsid w:val="00CE5E43"/>
    <w:rsid w:val="00CE696E"/>
    <w:rsid w:val="00D15518"/>
    <w:rsid w:val="00D15D44"/>
    <w:rsid w:val="00D26961"/>
    <w:rsid w:val="00D3446B"/>
    <w:rsid w:val="00D3467E"/>
    <w:rsid w:val="00D354D8"/>
    <w:rsid w:val="00D40771"/>
    <w:rsid w:val="00D43F03"/>
    <w:rsid w:val="00D4443D"/>
    <w:rsid w:val="00D444F6"/>
    <w:rsid w:val="00D46CEC"/>
    <w:rsid w:val="00D566C8"/>
    <w:rsid w:val="00D66384"/>
    <w:rsid w:val="00D67560"/>
    <w:rsid w:val="00DC2BBC"/>
    <w:rsid w:val="00DC4B61"/>
    <w:rsid w:val="00DD3E35"/>
    <w:rsid w:val="00DD5349"/>
    <w:rsid w:val="00DE0410"/>
    <w:rsid w:val="00DF3131"/>
    <w:rsid w:val="00E039CD"/>
    <w:rsid w:val="00E0564A"/>
    <w:rsid w:val="00E11D78"/>
    <w:rsid w:val="00E24D13"/>
    <w:rsid w:val="00E3244F"/>
    <w:rsid w:val="00E36DE6"/>
    <w:rsid w:val="00E940F6"/>
    <w:rsid w:val="00EA3612"/>
    <w:rsid w:val="00EA7A96"/>
    <w:rsid w:val="00EC7523"/>
    <w:rsid w:val="00EC7640"/>
    <w:rsid w:val="00ED0D18"/>
    <w:rsid w:val="00ED7268"/>
    <w:rsid w:val="00EE7D13"/>
    <w:rsid w:val="00EF36C8"/>
    <w:rsid w:val="00F14230"/>
    <w:rsid w:val="00F143B1"/>
    <w:rsid w:val="00F23CC5"/>
    <w:rsid w:val="00F321E6"/>
    <w:rsid w:val="00F33CBC"/>
    <w:rsid w:val="00F5312A"/>
    <w:rsid w:val="00F65AF1"/>
    <w:rsid w:val="00F81158"/>
    <w:rsid w:val="00FA1D19"/>
    <w:rsid w:val="00FA62DD"/>
    <w:rsid w:val="00FA6795"/>
    <w:rsid w:val="00FB28F1"/>
    <w:rsid w:val="00FC3209"/>
    <w:rsid w:val="00FC765C"/>
    <w:rsid w:val="00FD5385"/>
    <w:rsid w:val="00FD780D"/>
    <w:rsid w:val="00FE2C44"/>
    <w:rsid w:val="00FE67AA"/>
    <w:rsid w:val="00FF08B5"/>
    <w:rsid w:val="014E7A25"/>
    <w:rsid w:val="02DF5C58"/>
    <w:rsid w:val="02EF7114"/>
    <w:rsid w:val="033E1C82"/>
    <w:rsid w:val="03BE2AB0"/>
    <w:rsid w:val="04690CF6"/>
    <w:rsid w:val="05507CF2"/>
    <w:rsid w:val="05DA71AC"/>
    <w:rsid w:val="06B36AAA"/>
    <w:rsid w:val="06B95536"/>
    <w:rsid w:val="06FD18FE"/>
    <w:rsid w:val="07412718"/>
    <w:rsid w:val="07E21A38"/>
    <w:rsid w:val="084F2288"/>
    <w:rsid w:val="086E6A1A"/>
    <w:rsid w:val="08901060"/>
    <w:rsid w:val="08D72D8C"/>
    <w:rsid w:val="08F844FA"/>
    <w:rsid w:val="09181337"/>
    <w:rsid w:val="09B221B9"/>
    <w:rsid w:val="0ABA0686"/>
    <w:rsid w:val="0AF652D9"/>
    <w:rsid w:val="0C2E2E91"/>
    <w:rsid w:val="0CD67327"/>
    <w:rsid w:val="0D9206D0"/>
    <w:rsid w:val="0DC26D56"/>
    <w:rsid w:val="0DF00A2A"/>
    <w:rsid w:val="0E0475EC"/>
    <w:rsid w:val="0E185A09"/>
    <w:rsid w:val="0E2C32EF"/>
    <w:rsid w:val="0F2B66D3"/>
    <w:rsid w:val="0F446E9A"/>
    <w:rsid w:val="0F764DE0"/>
    <w:rsid w:val="0F7A6D32"/>
    <w:rsid w:val="0F810F7B"/>
    <w:rsid w:val="0F90573D"/>
    <w:rsid w:val="0FA274DE"/>
    <w:rsid w:val="0FB22ABB"/>
    <w:rsid w:val="0FCA0764"/>
    <w:rsid w:val="0FCD57D4"/>
    <w:rsid w:val="103D6374"/>
    <w:rsid w:val="10886299"/>
    <w:rsid w:val="11444E5E"/>
    <w:rsid w:val="1148625E"/>
    <w:rsid w:val="120B4C54"/>
    <w:rsid w:val="120C735D"/>
    <w:rsid w:val="1229340F"/>
    <w:rsid w:val="123B40F4"/>
    <w:rsid w:val="129E68A3"/>
    <w:rsid w:val="138C1F30"/>
    <w:rsid w:val="13EA57DF"/>
    <w:rsid w:val="146D3F34"/>
    <w:rsid w:val="15152547"/>
    <w:rsid w:val="153643D5"/>
    <w:rsid w:val="1542219E"/>
    <w:rsid w:val="155C1BFB"/>
    <w:rsid w:val="15662910"/>
    <w:rsid w:val="160E21DB"/>
    <w:rsid w:val="16D34ED4"/>
    <w:rsid w:val="1733413F"/>
    <w:rsid w:val="17640693"/>
    <w:rsid w:val="17DC036C"/>
    <w:rsid w:val="19FF2136"/>
    <w:rsid w:val="1AB44997"/>
    <w:rsid w:val="1AC20E7B"/>
    <w:rsid w:val="1AE62873"/>
    <w:rsid w:val="1B050E89"/>
    <w:rsid w:val="1B537FC2"/>
    <w:rsid w:val="1B7F7366"/>
    <w:rsid w:val="1BB552A4"/>
    <w:rsid w:val="1C0E3B8D"/>
    <w:rsid w:val="1C4123EE"/>
    <w:rsid w:val="1C9E7C27"/>
    <w:rsid w:val="1CED765C"/>
    <w:rsid w:val="1DE256CB"/>
    <w:rsid w:val="1F3742D3"/>
    <w:rsid w:val="20A83AA2"/>
    <w:rsid w:val="20C735C7"/>
    <w:rsid w:val="20CB2279"/>
    <w:rsid w:val="20E17FA1"/>
    <w:rsid w:val="20F549A3"/>
    <w:rsid w:val="21D41974"/>
    <w:rsid w:val="22E80C6A"/>
    <w:rsid w:val="22F50061"/>
    <w:rsid w:val="22F91F7B"/>
    <w:rsid w:val="23141E80"/>
    <w:rsid w:val="234725AE"/>
    <w:rsid w:val="237D057D"/>
    <w:rsid w:val="23F435B3"/>
    <w:rsid w:val="245A4C35"/>
    <w:rsid w:val="248C122D"/>
    <w:rsid w:val="24BF1090"/>
    <w:rsid w:val="250F0CE2"/>
    <w:rsid w:val="254F5064"/>
    <w:rsid w:val="257D2DD6"/>
    <w:rsid w:val="258021B8"/>
    <w:rsid w:val="26CC129E"/>
    <w:rsid w:val="27A6396A"/>
    <w:rsid w:val="27E37685"/>
    <w:rsid w:val="27ED7B9F"/>
    <w:rsid w:val="2922644E"/>
    <w:rsid w:val="29503977"/>
    <w:rsid w:val="297B332E"/>
    <w:rsid w:val="2AF73BF6"/>
    <w:rsid w:val="2B29070C"/>
    <w:rsid w:val="2B9E43B9"/>
    <w:rsid w:val="2BDC50A4"/>
    <w:rsid w:val="2BED7527"/>
    <w:rsid w:val="2C4D585E"/>
    <w:rsid w:val="2C79357F"/>
    <w:rsid w:val="2CC34DEE"/>
    <w:rsid w:val="2D065587"/>
    <w:rsid w:val="2D635B08"/>
    <w:rsid w:val="2D644126"/>
    <w:rsid w:val="2E554BC1"/>
    <w:rsid w:val="2ED00049"/>
    <w:rsid w:val="2F0A7AFD"/>
    <w:rsid w:val="2F281E5C"/>
    <w:rsid w:val="2F3E0726"/>
    <w:rsid w:val="2F5E08FD"/>
    <w:rsid w:val="2FD87B5B"/>
    <w:rsid w:val="300017DB"/>
    <w:rsid w:val="309E01F0"/>
    <w:rsid w:val="30CE1061"/>
    <w:rsid w:val="30DA16CA"/>
    <w:rsid w:val="316C21C3"/>
    <w:rsid w:val="3198412D"/>
    <w:rsid w:val="3210493A"/>
    <w:rsid w:val="32C946A6"/>
    <w:rsid w:val="33224618"/>
    <w:rsid w:val="335A24FC"/>
    <w:rsid w:val="335E6CD8"/>
    <w:rsid w:val="33C74AD8"/>
    <w:rsid w:val="33EF5186"/>
    <w:rsid w:val="347F6FD4"/>
    <w:rsid w:val="350D7A48"/>
    <w:rsid w:val="35651E44"/>
    <w:rsid w:val="357F1842"/>
    <w:rsid w:val="35CC5BEE"/>
    <w:rsid w:val="35D06EE8"/>
    <w:rsid w:val="35F43608"/>
    <w:rsid w:val="36551BFC"/>
    <w:rsid w:val="3682170E"/>
    <w:rsid w:val="36961DC4"/>
    <w:rsid w:val="373D3354"/>
    <w:rsid w:val="38084198"/>
    <w:rsid w:val="38664709"/>
    <w:rsid w:val="387B77DA"/>
    <w:rsid w:val="38BC6B88"/>
    <w:rsid w:val="3910062A"/>
    <w:rsid w:val="393A3286"/>
    <w:rsid w:val="39E34F13"/>
    <w:rsid w:val="3A0A3927"/>
    <w:rsid w:val="3A1953F7"/>
    <w:rsid w:val="3AC178FA"/>
    <w:rsid w:val="3AC3224F"/>
    <w:rsid w:val="3AC802EF"/>
    <w:rsid w:val="3B9B1D9F"/>
    <w:rsid w:val="3C1F2889"/>
    <w:rsid w:val="3D1F41F4"/>
    <w:rsid w:val="3D954A53"/>
    <w:rsid w:val="3DF5089A"/>
    <w:rsid w:val="3E6F3201"/>
    <w:rsid w:val="3F7134B2"/>
    <w:rsid w:val="40471C62"/>
    <w:rsid w:val="40894E55"/>
    <w:rsid w:val="418555C4"/>
    <w:rsid w:val="42696B41"/>
    <w:rsid w:val="43651FFA"/>
    <w:rsid w:val="439C1869"/>
    <w:rsid w:val="43B020DB"/>
    <w:rsid w:val="43FB0B9C"/>
    <w:rsid w:val="4509391F"/>
    <w:rsid w:val="45846745"/>
    <w:rsid w:val="45B171E9"/>
    <w:rsid w:val="45E27391"/>
    <w:rsid w:val="461F5F7F"/>
    <w:rsid w:val="465E0FB3"/>
    <w:rsid w:val="473A725E"/>
    <w:rsid w:val="47995431"/>
    <w:rsid w:val="479E44AB"/>
    <w:rsid w:val="481F243F"/>
    <w:rsid w:val="486C06A7"/>
    <w:rsid w:val="49E2080B"/>
    <w:rsid w:val="4A407A00"/>
    <w:rsid w:val="4A7740E1"/>
    <w:rsid w:val="4A8B062A"/>
    <w:rsid w:val="4ACD373C"/>
    <w:rsid w:val="4AD66710"/>
    <w:rsid w:val="4B501A08"/>
    <w:rsid w:val="4B6F2D6E"/>
    <w:rsid w:val="4B7F5289"/>
    <w:rsid w:val="4C353EBA"/>
    <w:rsid w:val="4C7D6B6B"/>
    <w:rsid w:val="4E083BCA"/>
    <w:rsid w:val="4E420C82"/>
    <w:rsid w:val="4E4A28DB"/>
    <w:rsid w:val="4EE51C57"/>
    <w:rsid w:val="4EF52813"/>
    <w:rsid w:val="4F0C34B5"/>
    <w:rsid w:val="4F17624B"/>
    <w:rsid w:val="4FE26C2D"/>
    <w:rsid w:val="4FFB578E"/>
    <w:rsid w:val="51137063"/>
    <w:rsid w:val="53265A1C"/>
    <w:rsid w:val="533E66AC"/>
    <w:rsid w:val="5470308A"/>
    <w:rsid w:val="54A21BE5"/>
    <w:rsid w:val="54FD21B5"/>
    <w:rsid w:val="55B00AB8"/>
    <w:rsid w:val="5625777D"/>
    <w:rsid w:val="564D0A84"/>
    <w:rsid w:val="56607209"/>
    <w:rsid w:val="56633DE6"/>
    <w:rsid w:val="56992604"/>
    <w:rsid w:val="5701100C"/>
    <w:rsid w:val="57B93CE3"/>
    <w:rsid w:val="585B43B7"/>
    <w:rsid w:val="59CF0195"/>
    <w:rsid w:val="5AD80018"/>
    <w:rsid w:val="5B3A424F"/>
    <w:rsid w:val="5D7A549A"/>
    <w:rsid w:val="5D9614DB"/>
    <w:rsid w:val="5E261A1B"/>
    <w:rsid w:val="5ED86AA1"/>
    <w:rsid w:val="5F030C1D"/>
    <w:rsid w:val="5F192ABC"/>
    <w:rsid w:val="5F6E7EE7"/>
    <w:rsid w:val="5F9B6A92"/>
    <w:rsid w:val="60BD377F"/>
    <w:rsid w:val="60F47EB9"/>
    <w:rsid w:val="60F860E2"/>
    <w:rsid w:val="612021A8"/>
    <w:rsid w:val="612C3095"/>
    <w:rsid w:val="6145071E"/>
    <w:rsid w:val="61645C0A"/>
    <w:rsid w:val="616E64D0"/>
    <w:rsid w:val="619F1170"/>
    <w:rsid w:val="62115E35"/>
    <w:rsid w:val="62CA2D9C"/>
    <w:rsid w:val="62CE2674"/>
    <w:rsid w:val="64096974"/>
    <w:rsid w:val="64315703"/>
    <w:rsid w:val="645577D2"/>
    <w:rsid w:val="65944094"/>
    <w:rsid w:val="65AD41D7"/>
    <w:rsid w:val="65E64472"/>
    <w:rsid w:val="66013BFE"/>
    <w:rsid w:val="66633349"/>
    <w:rsid w:val="66820E3C"/>
    <w:rsid w:val="66BB7651"/>
    <w:rsid w:val="68391EFF"/>
    <w:rsid w:val="683C14D3"/>
    <w:rsid w:val="6905789E"/>
    <w:rsid w:val="69AB46D4"/>
    <w:rsid w:val="6A0C619B"/>
    <w:rsid w:val="6A1B1042"/>
    <w:rsid w:val="6A331EB7"/>
    <w:rsid w:val="6A894F80"/>
    <w:rsid w:val="6B6373C1"/>
    <w:rsid w:val="6C3409FE"/>
    <w:rsid w:val="6C525634"/>
    <w:rsid w:val="6C526D8A"/>
    <w:rsid w:val="6C7B2F2B"/>
    <w:rsid w:val="6D5C0782"/>
    <w:rsid w:val="6D6F7ABE"/>
    <w:rsid w:val="6E661BB9"/>
    <w:rsid w:val="6E7A3AE4"/>
    <w:rsid w:val="6E8A6A47"/>
    <w:rsid w:val="6E9B437A"/>
    <w:rsid w:val="6E9D43DE"/>
    <w:rsid w:val="6EA50390"/>
    <w:rsid w:val="6EA728F1"/>
    <w:rsid w:val="6EBA2D99"/>
    <w:rsid w:val="6ECF09F6"/>
    <w:rsid w:val="6F25565B"/>
    <w:rsid w:val="6F600F96"/>
    <w:rsid w:val="71340DC0"/>
    <w:rsid w:val="713B4B15"/>
    <w:rsid w:val="716B53B3"/>
    <w:rsid w:val="718473E8"/>
    <w:rsid w:val="71C92F9F"/>
    <w:rsid w:val="72996F3D"/>
    <w:rsid w:val="72A34343"/>
    <w:rsid w:val="73E91C58"/>
    <w:rsid w:val="73FC3CF6"/>
    <w:rsid w:val="740520A2"/>
    <w:rsid w:val="74080F4C"/>
    <w:rsid w:val="742117D8"/>
    <w:rsid w:val="742419A8"/>
    <w:rsid w:val="74882695"/>
    <w:rsid w:val="74D00A1E"/>
    <w:rsid w:val="75AD10CA"/>
    <w:rsid w:val="75CB718E"/>
    <w:rsid w:val="75F71EB8"/>
    <w:rsid w:val="7605698F"/>
    <w:rsid w:val="76E86309"/>
    <w:rsid w:val="770C71DA"/>
    <w:rsid w:val="77157617"/>
    <w:rsid w:val="77E42D09"/>
    <w:rsid w:val="789A025B"/>
    <w:rsid w:val="78C72488"/>
    <w:rsid w:val="78F70B33"/>
    <w:rsid w:val="7A13634F"/>
    <w:rsid w:val="7A1650B1"/>
    <w:rsid w:val="7A2724FA"/>
    <w:rsid w:val="7A287975"/>
    <w:rsid w:val="7A86231C"/>
    <w:rsid w:val="7ABC2B55"/>
    <w:rsid w:val="7AEB36AD"/>
    <w:rsid w:val="7BCF17DD"/>
    <w:rsid w:val="7C036AE8"/>
    <w:rsid w:val="7C1B5D34"/>
    <w:rsid w:val="7C4724C8"/>
    <w:rsid w:val="7C57344F"/>
    <w:rsid w:val="7C5C693D"/>
    <w:rsid w:val="7C8A3F25"/>
    <w:rsid w:val="7CC23689"/>
    <w:rsid w:val="7CCE6182"/>
    <w:rsid w:val="7DA74B36"/>
    <w:rsid w:val="7DA92D89"/>
    <w:rsid w:val="7DB025B5"/>
    <w:rsid w:val="7E594596"/>
    <w:rsid w:val="7E8220AA"/>
    <w:rsid w:val="7F01530D"/>
    <w:rsid w:val="7FA03418"/>
    <w:rsid w:val="7FED1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002BEF2"/>
  <w15:docId w15:val="{86014A1F-3B97-430A-BBDA-250720404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pBdr>
        <w:top w:val="single" w:sz="6" w:space="1" w:color="auto"/>
      </w:pBd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styleId="ab">
    <w:name w:val="Emphasis"/>
    <w:basedOn w:val="a0"/>
    <w:uiPriority w:val="20"/>
    <w:qFormat/>
    <w:rsid w:val="0008711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429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1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6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226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1258</TotalTime>
  <Pages>2</Pages>
  <Words>160</Words>
  <Characters>918</Characters>
  <Application>Microsoft Office Word</Application>
  <DocSecurity>0</DocSecurity>
  <Lines>7</Lines>
  <Paragraphs>2</Paragraphs>
  <ScaleCrop>false</ScaleCrop>
  <Company>Microsoft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孙进</dc:creator>
  <cp:lastModifiedBy>江 志宁</cp:lastModifiedBy>
  <cp:revision>64</cp:revision>
  <cp:lastPrinted>2022-07-20T09:01:00Z</cp:lastPrinted>
  <dcterms:created xsi:type="dcterms:W3CDTF">2021-11-29T09:31:00Z</dcterms:created>
  <dcterms:modified xsi:type="dcterms:W3CDTF">2022-08-20T14:47:00Z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02CBDF9F48BF49F1B87497A597C83C1B</vt:lpwstr>
  </property>
</Properties>
</file>